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EE" w:rsidRDefault="009B66EE" w:rsidP="00984106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8623F" w:rsidRPr="00984106" w:rsidRDefault="001844C0" w:rsidP="00984106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84106">
        <w:rPr>
          <w:b/>
          <w:bCs/>
          <w:color w:val="000000"/>
          <w:sz w:val="28"/>
          <w:szCs w:val="28"/>
        </w:rPr>
        <w:t>Содержание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63194" w:rsidRPr="00984106" w:rsidRDefault="00363194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 w:rsidRPr="00984106">
        <w:rPr>
          <w:b/>
          <w:bCs/>
          <w:sz w:val="28"/>
          <w:szCs w:val="28"/>
        </w:rPr>
        <w:t>Введение…………………………………………………………………..</w:t>
      </w:r>
      <w:r w:rsidR="00862CFA" w:rsidRPr="00984106">
        <w:rPr>
          <w:b/>
          <w:bCs/>
          <w:sz w:val="28"/>
          <w:szCs w:val="28"/>
        </w:rPr>
        <w:t xml:space="preserve">    2</w:t>
      </w:r>
    </w:p>
    <w:p w:rsidR="00F71C2E" w:rsidRPr="00984106" w:rsidRDefault="00363194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 w:rsidRPr="00984106">
        <w:rPr>
          <w:b/>
          <w:bCs/>
          <w:sz w:val="28"/>
          <w:szCs w:val="28"/>
        </w:rPr>
        <w:t>Глава1.</w:t>
      </w:r>
      <w:r w:rsidR="00031E38" w:rsidRPr="00984106">
        <w:rPr>
          <w:b/>
          <w:bCs/>
          <w:sz w:val="28"/>
          <w:szCs w:val="28"/>
        </w:rPr>
        <w:t xml:space="preserve"> </w:t>
      </w:r>
      <w:r w:rsidR="00054FEB" w:rsidRPr="00984106">
        <w:rPr>
          <w:b/>
          <w:bCs/>
          <w:sz w:val="28"/>
          <w:szCs w:val="28"/>
        </w:rPr>
        <w:t>П</w:t>
      </w:r>
      <w:r w:rsidR="003D00C8" w:rsidRPr="00984106">
        <w:rPr>
          <w:b/>
          <w:bCs/>
          <w:sz w:val="28"/>
          <w:szCs w:val="28"/>
        </w:rPr>
        <w:t xml:space="preserve">равовые отношения – особый вид общественных </w:t>
      </w:r>
    </w:p>
    <w:p w:rsidR="00054FEB" w:rsidRPr="00984106" w:rsidRDefault="00F71C2E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 xml:space="preserve">             </w:t>
      </w:r>
      <w:r w:rsidRPr="00984106">
        <w:rPr>
          <w:b/>
          <w:bCs/>
          <w:sz w:val="28"/>
          <w:szCs w:val="28"/>
        </w:rPr>
        <w:t>о</w:t>
      </w:r>
      <w:r w:rsidR="003D00C8" w:rsidRPr="00984106">
        <w:rPr>
          <w:b/>
          <w:bCs/>
          <w:sz w:val="28"/>
          <w:szCs w:val="28"/>
        </w:rPr>
        <w:t>тношений</w:t>
      </w:r>
      <w:r w:rsidRPr="00984106">
        <w:rPr>
          <w:b/>
          <w:bCs/>
          <w:sz w:val="28"/>
          <w:szCs w:val="28"/>
        </w:rPr>
        <w:t xml:space="preserve"> </w:t>
      </w:r>
      <w:r w:rsidR="00054FEB" w:rsidRPr="00984106">
        <w:rPr>
          <w:sz w:val="28"/>
          <w:szCs w:val="28"/>
        </w:rPr>
        <w:t>……</w:t>
      </w:r>
      <w:r w:rsidR="008F2605" w:rsidRPr="00984106">
        <w:rPr>
          <w:sz w:val="28"/>
          <w:szCs w:val="28"/>
        </w:rPr>
        <w:t xml:space="preserve">…………………………………………………   </w:t>
      </w:r>
      <w:r w:rsidRPr="00984106">
        <w:rPr>
          <w:sz w:val="28"/>
          <w:szCs w:val="28"/>
        </w:rPr>
        <w:t>.</w:t>
      </w:r>
      <w:r w:rsidR="00363194" w:rsidRPr="00984106">
        <w:rPr>
          <w:sz w:val="28"/>
          <w:szCs w:val="28"/>
        </w:rPr>
        <w:t xml:space="preserve"> </w:t>
      </w:r>
      <w:r w:rsidR="00862CFA" w:rsidRPr="00984106">
        <w:rPr>
          <w:sz w:val="28"/>
          <w:szCs w:val="28"/>
        </w:rPr>
        <w:t>4</w:t>
      </w:r>
      <w:r w:rsidR="00363194" w:rsidRPr="00984106">
        <w:rPr>
          <w:sz w:val="28"/>
          <w:szCs w:val="28"/>
        </w:rPr>
        <w:t xml:space="preserve">  </w:t>
      </w:r>
    </w:p>
    <w:p w:rsidR="00054FEB" w:rsidRPr="00984106" w:rsidRDefault="00054FEB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ab/>
        <w:t>1.1.</w:t>
      </w:r>
      <w:r w:rsidR="003D00C8" w:rsidRPr="00984106">
        <w:rPr>
          <w:sz w:val="28"/>
          <w:szCs w:val="28"/>
        </w:rPr>
        <w:t>П</w:t>
      </w:r>
      <w:r w:rsidRPr="00984106">
        <w:rPr>
          <w:sz w:val="28"/>
          <w:szCs w:val="28"/>
        </w:rPr>
        <w:t>оняти</w:t>
      </w:r>
      <w:r w:rsidR="003D00C8" w:rsidRPr="00984106">
        <w:rPr>
          <w:sz w:val="28"/>
          <w:szCs w:val="28"/>
        </w:rPr>
        <w:t xml:space="preserve">е и основные признаки </w:t>
      </w:r>
      <w:r w:rsidRPr="00984106">
        <w:rPr>
          <w:sz w:val="28"/>
          <w:szCs w:val="28"/>
        </w:rPr>
        <w:t xml:space="preserve"> правоотношений </w:t>
      </w:r>
      <w:r w:rsidR="003D00C8" w:rsidRPr="00984106">
        <w:rPr>
          <w:sz w:val="28"/>
          <w:szCs w:val="28"/>
        </w:rPr>
        <w:t xml:space="preserve"> </w:t>
      </w:r>
      <w:r w:rsidR="00862CFA" w:rsidRPr="00984106">
        <w:rPr>
          <w:sz w:val="28"/>
          <w:szCs w:val="28"/>
        </w:rPr>
        <w:t>……………..4</w:t>
      </w:r>
    </w:p>
    <w:p w:rsidR="00136394" w:rsidRPr="00984106" w:rsidRDefault="00054FEB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ab/>
        <w:t xml:space="preserve">1.2. </w:t>
      </w:r>
      <w:r w:rsidR="00136394" w:rsidRPr="00984106">
        <w:rPr>
          <w:sz w:val="28"/>
          <w:szCs w:val="28"/>
        </w:rPr>
        <w:t xml:space="preserve">Предпосылки возникновения и развития правовых </w:t>
      </w:r>
    </w:p>
    <w:p w:rsidR="00054FEB" w:rsidRPr="00984106" w:rsidRDefault="00136394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 xml:space="preserve">                  отношений  </w:t>
      </w:r>
      <w:r w:rsidR="00054FEB" w:rsidRPr="00984106">
        <w:rPr>
          <w:sz w:val="28"/>
          <w:szCs w:val="28"/>
        </w:rPr>
        <w:t>………………</w:t>
      </w:r>
      <w:r w:rsidRPr="00984106">
        <w:rPr>
          <w:sz w:val="28"/>
          <w:szCs w:val="28"/>
        </w:rPr>
        <w:t>……………………………..</w:t>
      </w:r>
      <w:r w:rsidR="00054FEB" w:rsidRPr="00984106">
        <w:rPr>
          <w:sz w:val="28"/>
          <w:szCs w:val="28"/>
        </w:rPr>
        <w:t>…..</w:t>
      </w:r>
      <w:r w:rsidR="00862CFA" w:rsidRPr="00984106">
        <w:rPr>
          <w:sz w:val="28"/>
          <w:szCs w:val="28"/>
        </w:rPr>
        <w:t xml:space="preserve">        6</w:t>
      </w:r>
    </w:p>
    <w:p w:rsidR="00136394" w:rsidRPr="00984106" w:rsidRDefault="00136394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 xml:space="preserve">           1.3. Виды правовых отношений ……………………………….</w:t>
      </w:r>
      <w:r w:rsidR="00862CFA" w:rsidRPr="00984106">
        <w:rPr>
          <w:sz w:val="28"/>
          <w:szCs w:val="28"/>
        </w:rPr>
        <w:t xml:space="preserve">         7</w:t>
      </w:r>
    </w:p>
    <w:p w:rsidR="00054FEB" w:rsidRPr="00984106" w:rsidRDefault="00054FEB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 w:rsidRPr="00984106">
        <w:rPr>
          <w:b/>
          <w:bCs/>
          <w:sz w:val="28"/>
          <w:szCs w:val="28"/>
        </w:rPr>
        <w:t>Глава 2.Структура и содержание право</w:t>
      </w:r>
      <w:r w:rsidR="00136394" w:rsidRPr="00984106">
        <w:rPr>
          <w:b/>
          <w:bCs/>
          <w:sz w:val="28"/>
          <w:szCs w:val="28"/>
        </w:rPr>
        <w:t xml:space="preserve">вых </w:t>
      </w:r>
      <w:r w:rsidRPr="00984106">
        <w:rPr>
          <w:b/>
          <w:bCs/>
          <w:sz w:val="28"/>
          <w:szCs w:val="28"/>
        </w:rPr>
        <w:t>отношени</w:t>
      </w:r>
      <w:r w:rsidR="00F71C2E" w:rsidRPr="00984106">
        <w:rPr>
          <w:b/>
          <w:bCs/>
          <w:sz w:val="28"/>
          <w:szCs w:val="28"/>
        </w:rPr>
        <w:t>й</w:t>
      </w:r>
      <w:r w:rsidR="001A4E29" w:rsidRPr="00984106">
        <w:rPr>
          <w:b/>
          <w:bCs/>
          <w:sz w:val="28"/>
          <w:szCs w:val="28"/>
        </w:rPr>
        <w:t xml:space="preserve">……………  </w:t>
      </w:r>
      <w:r w:rsidR="00862CFA" w:rsidRPr="00984106">
        <w:rPr>
          <w:b/>
          <w:bCs/>
          <w:sz w:val="28"/>
          <w:szCs w:val="28"/>
        </w:rPr>
        <w:t>12</w:t>
      </w:r>
    </w:p>
    <w:p w:rsidR="00801672" w:rsidRPr="00984106" w:rsidRDefault="00F71C2E" w:rsidP="00984106">
      <w:pPr>
        <w:widowControl/>
        <w:numPr>
          <w:ilvl w:val="1"/>
          <w:numId w:val="18"/>
        </w:num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>Понятие и виды с</w:t>
      </w:r>
      <w:r w:rsidR="00801672" w:rsidRPr="00984106">
        <w:rPr>
          <w:sz w:val="28"/>
          <w:szCs w:val="28"/>
        </w:rPr>
        <w:t>убъект</w:t>
      </w:r>
      <w:r w:rsidRPr="00984106">
        <w:rPr>
          <w:sz w:val="28"/>
          <w:szCs w:val="28"/>
        </w:rPr>
        <w:t xml:space="preserve">ов </w:t>
      </w:r>
      <w:r w:rsidR="00801672" w:rsidRPr="00984106">
        <w:rPr>
          <w:sz w:val="28"/>
          <w:szCs w:val="28"/>
        </w:rPr>
        <w:t xml:space="preserve"> пра</w:t>
      </w:r>
      <w:r w:rsidR="00F840FB" w:rsidRPr="00984106">
        <w:rPr>
          <w:sz w:val="28"/>
          <w:szCs w:val="28"/>
        </w:rPr>
        <w:t>вовых отноше</w:t>
      </w:r>
      <w:r w:rsidRPr="00984106">
        <w:rPr>
          <w:sz w:val="28"/>
          <w:szCs w:val="28"/>
        </w:rPr>
        <w:t>ний……………</w:t>
      </w:r>
      <w:r w:rsidR="00862CFA" w:rsidRPr="00984106">
        <w:rPr>
          <w:sz w:val="28"/>
          <w:szCs w:val="28"/>
        </w:rPr>
        <w:t>12</w:t>
      </w:r>
    </w:p>
    <w:p w:rsidR="00617140" w:rsidRPr="00984106" w:rsidRDefault="00617140" w:rsidP="00984106">
      <w:pPr>
        <w:widowControl/>
        <w:numPr>
          <w:ilvl w:val="1"/>
          <w:numId w:val="18"/>
        </w:num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>Объекты</w:t>
      </w:r>
      <w:r w:rsidR="001A4E29" w:rsidRPr="00984106">
        <w:rPr>
          <w:sz w:val="28"/>
          <w:szCs w:val="28"/>
        </w:rPr>
        <w:t xml:space="preserve"> правоотношений ……………………………………  </w:t>
      </w:r>
      <w:r w:rsidR="00862CFA" w:rsidRPr="00984106">
        <w:rPr>
          <w:sz w:val="28"/>
          <w:szCs w:val="28"/>
        </w:rPr>
        <w:t>15</w:t>
      </w:r>
    </w:p>
    <w:p w:rsidR="00617140" w:rsidRPr="00984106" w:rsidRDefault="00617140" w:rsidP="00984106">
      <w:pPr>
        <w:widowControl/>
        <w:numPr>
          <w:ilvl w:val="1"/>
          <w:numId w:val="18"/>
        </w:num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>Содержание правоотношения ……………………</w:t>
      </w:r>
      <w:r w:rsidR="001A4E29" w:rsidRPr="00984106">
        <w:rPr>
          <w:sz w:val="28"/>
          <w:szCs w:val="28"/>
        </w:rPr>
        <w:t>……………</w:t>
      </w:r>
      <w:r w:rsidR="00862CFA" w:rsidRPr="00984106">
        <w:rPr>
          <w:sz w:val="28"/>
          <w:szCs w:val="28"/>
        </w:rPr>
        <w:t>16</w:t>
      </w:r>
    </w:p>
    <w:p w:rsidR="00003723" w:rsidRPr="00984106" w:rsidRDefault="00617140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 xml:space="preserve">        </w:t>
      </w:r>
      <w:r w:rsidR="00003723" w:rsidRPr="00984106">
        <w:rPr>
          <w:sz w:val="28"/>
          <w:szCs w:val="28"/>
        </w:rPr>
        <w:t xml:space="preserve">  </w:t>
      </w:r>
      <w:r w:rsidR="00F71C2E" w:rsidRPr="00984106">
        <w:rPr>
          <w:sz w:val="28"/>
          <w:szCs w:val="28"/>
        </w:rPr>
        <w:t>2.4.</w:t>
      </w:r>
      <w:r w:rsidR="00003723" w:rsidRPr="00984106">
        <w:rPr>
          <w:sz w:val="28"/>
          <w:szCs w:val="28"/>
        </w:rPr>
        <w:t xml:space="preserve"> </w:t>
      </w:r>
      <w:r w:rsidR="00F71C2E" w:rsidRPr="00984106">
        <w:rPr>
          <w:sz w:val="28"/>
          <w:szCs w:val="28"/>
        </w:rPr>
        <w:t xml:space="preserve">Понятие </w:t>
      </w:r>
      <w:r w:rsidR="00003723" w:rsidRPr="00984106">
        <w:rPr>
          <w:sz w:val="28"/>
          <w:szCs w:val="28"/>
        </w:rPr>
        <w:t xml:space="preserve"> юридических фактов</w:t>
      </w:r>
      <w:r w:rsidR="00F71C2E" w:rsidRPr="00984106">
        <w:rPr>
          <w:sz w:val="28"/>
          <w:szCs w:val="28"/>
        </w:rPr>
        <w:t xml:space="preserve"> и их классификация</w:t>
      </w:r>
      <w:r w:rsidR="001A4E29" w:rsidRPr="00984106">
        <w:rPr>
          <w:sz w:val="28"/>
          <w:szCs w:val="28"/>
        </w:rPr>
        <w:t xml:space="preserve">………… </w:t>
      </w:r>
      <w:r w:rsidR="00862CFA" w:rsidRPr="00984106">
        <w:rPr>
          <w:sz w:val="28"/>
          <w:szCs w:val="28"/>
        </w:rPr>
        <w:t>20</w:t>
      </w:r>
    </w:p>
    <w:p w:rsidR="00054FEB" w:rsidRPr="00984106" w:rsidRDefault="00054FEB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 w:rsidRPr="00984106">
        <w:rPr>
          <w:b/>
          <w:bCs/>
          <w:sz w:val="28"/>
          <w:szCs w:val="28"/>
        </w:rPr>
        <w:t>Заключе</w:t>
      </w:r>
      <w:r w:rsidR="001A4E29" w:rsidRPr="00984106">
        <w:rPr>
          <w:b/>
          <w:bCs/>
          <w:sz w:val="28"/>
          <w:szCs w:val="28"/>
        </w:rPr>
        <w:t>ние…………………………………………………………………</w:t>
      </w:r>
      <w:r w:rsidR="00862CFA" w:rsidRPr="00984106">
        <w:rPr>
          <w:b/>
          <w:bCs/>
          <w:sz w:val="28"/>
          <w:szCs w:val="28"/>
        </w:rPr>
        <w:t>23</w:t>
      </w:r>
    </w:p>
    <w:p w:rsidR="00127B21" w:rsidRDefault="00127B21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 w:rsidRPr="00984106">
        <w:rPr>
          <w:b/>
          <w:bCs/>
          <w:sz w:val="28"/>
          <w:szCs w:val="28"/>
        </w:rPr>
        <w:t>Список использованной литерату</w:t>
      </w:r>
      <w:r w:rsidR="001A4E29" w:rsidRPr="00984106">
        <w:rPr>
          <w:b/>
          <w:bCs/>
          <w:sz w:val="28"/>
          <w:szCs w:val="28"/>
        </w:rPr>
        <w:t>ры……………………………………</w:t>
      </w:r>
      <w:r w:rsidR="00862CFA" w:rsidRPr="00984106">
        <w:rPr>
          <w:b/>
          <w:bCs/>
          <w:sz w:val="28"/>
          <w:szCs w:val="28"/>
        </w:rPr>
        <w:t>25</w:t>
      </w:r>
    </w:p>
    <w:p w:rsidR="00576721" w:rsidRDefault="00576721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</w:t>
      </w:r>
    </w:p>
    <w:p w:rsidR="00576721" w:rsidRDefault="00576721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2</w:t>
      </w:r>
    </w:p>
    <w:p w:rsidR="00576721" w:rsidRPr="00984106" w:rsidRDefault="00576721" w:rsidP="00984106">
      <w:pPr>
        <w:widowControl/>
        <w:spacing w:line="36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3</w:t>
      </w: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  <w:bookmarkStart w:id="0" w:name="_Toc130553014"/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F71C2E" w:rsidRPr="00984106" w:rsidRDefault="00F71C2E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031E38" w:rsidRPr="00984106" w:rsidRDefault="00031E38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48623F" w:rsidRPr="00984106" w:rsidRDefault="001844C0" w:rsidP="00984106">
      <w:pPr>
        <w:widowControl/>
        <w:spacing w:line="360" w:lineRule="auto"/>
        <w:ind w:firstLine="0"/>
        <w:jc w:val="center"/>
        <w:rPr>
          <w:sz w:val="28"/>
          <w:szCs w:val="28"/>
        </w:rPr>
      </w:pPr>
      <w:r w:rsidRPr="00984106">
        <w:rPr>
          <w:sz w:val="28"/>
          <w:szCs w:val="28"/>
        </w:rPr>
        <w:t>Введение</w:t>
      </w:r>
      <w:bookmarkEnd w:id="0"/>
    </w:p>
    <w:p w:rsidR="00563146" w:rsidRPr="00984106" w:rsidRDefault="00563146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4C1AFA" w:rsidRPr="00984106" w:rsidRDefault="00684F56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Все мы ежедневно, часто даже не замечая этого, вступаем в многооб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разные общественные связи, многие из которых, будучи правоотношениями, регулируются нормами права, которые содержат общие правила поведения. Можно сказать, что нормы права воплощаются в жизнь именно с помощью правоотношений.</w:t>
      </w:r>
      <w:r w:rsidR="00697A27" w:rsidRPr="00984106">
        <w:rPr>
          <w:color w:val="000000"/>
          <w:sz w:val="28"/>
          <w:szCs w:val="28"/>
        </w:rPr>
        <w:t xml:space="preserve"> </w:t>
      </w:r>
    </w:p>
    <w:p w:rsidR="00562878" w:rsidRPr="00984106" w:rsidRDefault="00697A2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Везде, где существует право, его нормы, там постоянно возникают, прекращаются или изменяются правоотношения.</w:t>
      </w:r>
      <w:r w:rsidR="00641A0F" w:rsidRPr="00984106">
        <w:rPr>
          <w:color w:val="000000"/>
          <w:sz w:val="28"/>
          <w:szCs w:val="28"/>
        </w:rPr>
        <w:t xml:space="preserve"> Особенно они развиты в гражданском обществе, правовом государстве. Построение правового госу</w:t>
      </w:r>
      <w:r w:rsidR="003A7A44" w:rsidRPr="00984106">
        <w:rPr>
          <w:color w:val="000000"/>
          <w:sz w:val="28"/>
          <w:szCs w:val="28"/>
        </w:rPr>
        <w:softHyphen/>
      </w:r>
      <w:r w:rsidR="00641A0F" w:rsidRPr="00984106">
        <w:rPr>
          <w:color w:val="000000"/>
          <w:sz w:val="28"/>
          <w:szCs w:val="28"/>
        </w:rPr>
        <w:t>дарства предполагает, прежде всего, становление гражданского общества, осознание им своих прав, свобод, обязанностей, ответственности, изменение роли государства в обществе. Все глубже понимание того, что право – это атрибут</w:t>
      </w:r>
      <w:r w:rsidR="00DF5F24" w:rsidRPr="00984106">
        <w:rPr>
          <w:color w:val="000000"/>
          <w:sz w:val="28"/>
          <w:szCs w:val="28"/>
        </w:rPr>
        <w:t xml:space="preserve"> общества, оно возникает и существует, как необходимость его раз</w:t>
      </w:r>
      <w:r w:rsidR="003A7A44" w:rsidRPr="00984106">
        <w:rPr>
          <w:color w:val="000000"/>
          <w:sz w:val="28"/>
          <w:szCs w:val="28"/>
        </w:rPr>
        <w:softHyphen/>
      </w:r>
      <w:r w:rsidR="00DF5F24" w:rsidRPr="00984106">
        <w:rPr>
          <w:color w:val="000000"/>
          <w:sz w:val="28"/>
          <w:szCs w:val="28"/>
        </w:rPr>
        <w:t>вития, как одно из условий, факторов его самоорганизации и ограничения власти государства. Право нельзя отменить, государство может лишь его признать.</w:t>
      </w:r>
      <w:r w:rsidR="003565A1" w:rsidRPr="00984106">
        <w:rPr>
          <w:color w:val="000000"/>
          <w:sz w:val="28"/>
          <w:szCs w:val="28"/>
        </w:rPr>
        <w:t xml:space="preserve"> Главное качество права – способность оказывать реальное воздей</w:t>
      </w:r>
      <w:r w:rsidR="003A7A44" w:rsidRPr="00984106">
        <w:rPr>
          <w:color w:val="000000"/>
          <w:sz w:val="28"/>
          <w:szCs w:val="28"/>
        </w:rPr>
        <w:softHyphen/>
      </w:r>
      <w:r w:rsidR="003565A1" w:rsidRPr="00984106">
        <w:rPr>
          <w:color w:val="000000"/>
          <w:sz w:val="28"/>
          <w:szCs w:val="28"/>
        </w:rPr>
        <w:t>ствие на деятельность и поведение людей, а через это – осуществлять про</w:t>
      </w:r>
      <w:r w:rsidR="003A7A44" w:rsidRPr="00984106">
        <w:rPr>
          <w:color w:val="000000"/>
          <w:sz w:val="28"/>
          <w:szCs w:val="28"/>
        </w:rPr>
        <w:softHyphen/>
      </w:r>
      <w:r w:rsidR="003565A1" w:rsidRPr="00984106">
        <w:rPr>
          <w:color w:val="000000"/>
          <w:sz w:val="28"/>
          <w:szCs w:val="28"/>
        </w:rPr>
        <w:t>грессивные изменения в обществе, утверждать во взаимоотношениях людей начала цивилизованности и социального партнерства.</w:t>
      </w:r>
      <w:r w:rsidR="00562878" w:rsidRPr="00984106">
        <w:rPr>
          <w:color w:val="000000"/>
          <w:sz w:val="28"/>
          <w:szCs w:val="28"/>
        </w:rPr>
        <w:t xml:space="preserve"> </w:t>
      </w:r>
    </w:p>
    <w:p w:rsidR="0048623F" w:rsidRPr="00984106" w:rsidRDefault="00562878" w:rsidP="00984106">
      <w:pPr>
        <w:widowControl/>
        <w:spacing w:line="360" w:lineRule="auto"/>
        <w:ind w:firstLine="709"/>
        <w:rPr>
          <w:sz w:val="28"/>
          <w:szCs w:val="28"/>
        </w:rPr>
      </w:pPr>
      <w:r w:rsidRPr="00984106">
        <w:rPr>
          <w:color w:val="000000"/>
          <w:sz w:val="28"/>
          <w:szCs w:val="28"/>
        </w:rPr>
        <w:t>Право как и государство возникает из необходимости управления со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 xml:space="preserve">циальными процессами, упорядочения межличностных отношений в связи с усложнением и совершенствованием общественного производства. Право всегда социально обусловлено. </w:t>
      </w:r>
      <w:r w:rsidR="004E1829" w:rsidRPr="00984106">
        <w:rPr>
          <w:sz w:val="28"/>
          <w:szCs w:val="28"/>
        </w:rPr>
        <w:t>Социально значимая деятельность людей, ос</w:t>
      </w:r>
      <w:r w:rsidR="003A7A44" w:rsidRPr="00984106">
        <w:rPr>
          <w:sz w:val="28"/>
          <w:szCs w:val="28"/>
        </w:rPr>
        <w:softHyphen/>
      </w:r>
      <w:r w:rsidR="004E1829" w:rsidRPr="00984106">
        <w:rPr>
          <w:sz w:val="28"/>
          <w:szCs w:val="28"/>
        </w:rPr>
        <w:t>нованная на правовых началах, приводит к превращению фактических отно</w:t>
      </w:r>
      <w:r w:rsidR="003A7A44" w:rsidRPr="00984106">
        <w:rPr>
          <w:sz w:val="28"/>
          <w:szCs w:val="28"/>
        </w:rPr>
        <w:softHyphen/>
      </w:r>
      <w:r w:rsidR="004E1829" w:rsidRPr="00984106">
        <w:rPr>
          <w:sz w:val="28"/>
          <w:szCs w:val="28"/>
        </w:rPr>
        <w:t>шений в правовые, фактической зависимости – в юридическую обязанность, фактической возможности воздействия – в право, правомочие. Среди других социальных отношений правовые отношения имеют свою особую специ</w:t>
      </w:r>
      <w:r w:rsidR="003A7A44" w:rsidRPr="00984106">
        <w:rPr>
          <w:sz w:val="28"/>
          <w:szCs w:val="28"/>
        </w:rPr>
        <w:softHyphen/>
      </w:r>
      <w:r w:rsidR="004E1829" w:rsidRPr="00984106">
        <w:rPr>
          <w:sz w:val="28"/>
          <w:szCs w:val="28"/>
        </w:rPr>
        <w:t>фику, которая выражается в наличии у субъектов этих отношений взаимных юридических прав и обязанностей. Правоотношения – это центральная про</w:t>
      </w:r>
      <w:r w:rsidR="003A7A44" w:rsidRPr="00984106">
        <w:rPr>
          <w:sz w:val="28"/>
          <w:szCs w:val="28"/>
        </w:rPr>
        <w:softHyphen/>
      </w:r>
      <w:r w:rsidR="004E1829" w:rsidRPr="00984106">
        <w:rPr>
          <w:sz w:val="28"/>
          <w:szCs w:val="28"/>
        </w:rPr>
        <w:t>блема права. Право в реальной жизни – это и есть правоотношения.</w:t>
      </w:r>
      <w:r w:rsidR="00576721">
        <w:rPr>
          <w:rStyle w:val="a6"/>
          <w:sz w:val="28"/>
          <w:szCs w:val="28"/>
        </w:rPr>
        <w:footnoteReference w:id="1"/>
      </w:r>
      <w:r w:rsidR="004E1829" w:rsidRPr="00984106">
        <w:rPr>
          <w:sz w:val="28"/>
          <w:szCs w:val="28"/>
        </w:rPr>
        <w:t xml:space="preserve"> Правоот</w:t>
      </w:r>
      <w:r w:rsidR="003A7A44" w:rsidRPr="00984106">
        <w:rPr>
          <w:sz w:val="28"/>
          <w:szCs w:val="28"/>
        </w:rPr>
        <w:softHyphen/>
      </w:r>
      <w:r w:rsidR="004E1829" w:rsidRPr="00984106">
        <w:rPr>
          <w:sz w:val="28"/>
          <w:szCs w:val="28"/>
        </w:rPr>
        <w:t>ношение – это особый вид общественных отношений, участники (субъекты) которых связаны взаимными юридическими правами и обязанностями.</w:t>
      </w:r>
    </w:p>
    <w:p w:rsidR="006F2FFC" w:rsidRPr="00984106" w:rsidRDefault="006F2FFC" w:rsidP="00984106">
      <w:pPr>
        <w:spacing w:line="360" w:lineRule="auto"/>
        <w:ind w:firstLine="697"/>
        <w:rPr>
          <w:sz w:val="28"/>
          <w:szCs w:val="28"/>
        </w:rPr>
      </w:pPr>
      <w:r w:rsidRPr="00984106">
        <w:rPr>
          <w:sz w:val="28"/>
          <w:szCs w:val="28"/>
        </w:rPr>
        <w:t>Для того чтобы ясно представить себе механизм действия такой слож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ной юридической категории как правовое отношение, необходимо овладеть его теоретической базой. </w:t>
      </w:r>
    </w:p>
    <w:p w:rsidR="006F2FFC" w:rsidRPr="00984106" w:rsidRDefault="006F2FFC" w:rsidP="00984106">
      <w:pPr>
        <w:pStyle w:val="3"/>
        <w:suppressAutoHyphens/>
        <w:spacing w:after="0" w:line="360" w:lineRule="auto"/>
        <w:ind w:left="0" w:firstLine="720"/>
        <w:jc w:val="both"/>
        <w:rPr>
          <w:sz w:val="28"/>
          <w:szCs w:val="28"/>
        </w:rPr>
      </w:pPr>
      <w:r w:rsidRPr="00984106">
        <w:rPr>
          <w:sz w:val="28"/>
          <w:szCs w:val="28"/>
        </w:rPr>
        <w:t>Целью представленной работы является</w:t>
      </w:r>
      <w:r w:rsidR="001D6B24" w:rsidRPr="00984106">
        <w:rPr>
          <w:sz w:val="28"/>
          <w:szCs w:val="28"/>
        </w:rPr>
        <w:t>:</w:t>
      </w:r>
      <w:r w:rsidRPr="00984106">
        <w:rPr>
          <w:sz w:val="28"/>
          <w:szCs w:val="28"/>
        </w:rPr>
        <w:t xml:space="preserve"> определение понятия </w:t>
      </w:r>
      <w:r w:rsidR="001D6B24" w:rsidRPr="00984106">
        <w:rPr>
          <w:sz w:val="28"/>
          <w:szCs w:val="28"/>
        </w:rPr>
        <w:t>«</w:t>
      </w:r>
      <w:r w:rsidRPr="00984106">
        <w:rPr>
          <w:sz w:val="28"/>
          <w:szCs w:val="28"/>
        </w:rPr>
        <w:t>правовое отношение</w:t>
      </w:r>
      <w:r w:rsidR="001D6B24" w:rsidRPr="00984106">
        <w:rPr>
          <w:sz w:val="28"/>
          <w:szCs w:val="28"/>
        </w:rPr>
        <w:t xml:space="preserve">» </w:t>
      </w:r>
      <w:r w:rsidRPr="00984106">
        <w:rPr>
          <w:sz w:val="28"/>
          <w:szCs w:val="28"/>
        </w:rPr>
        <w:t xml:space="preserve"> и анализ его структуры.</w:t>
      </w:r>
    </w:p>
    <w:p w:rsidR="006F2FFC" w:rsidRPr="00984106" w:rsidRDefault="006F2FFC" w:rsidP="00984106">
      <w:pPr>
        <w:pStyle w:val="3"/>
        <w:suppressAutoHyphens/>
        <w:spacing w:after="0" w:line="360" w:lineRule="auto"/>
        <w:ind w:left="0" w:firstLine="720"/>
        <w:jc w:val="both"/>
        <w:rPr>
          <w:sz w:val="28"/>
          <w:szCs w:val="28"/>
        </w:rPr>
      </w:pPr>
      <w:r w:rsidRPr="00984106">
        <w:rPr>
          <w:sz w:val="28"/>
          <w:szCs w:val="28"/>
        </w:rPr>
        <w:t>В рамках данной работы предполагается решить следующие задачи:</w:t>
      </w:r>
    </w:p>
    <w:p w:rsidR="006F2FFC" w:rsidRPr="00984106" w:rsidRDefault="006F2FFC" w:rsidP="00984106">
      <w:pPr>
        <w:pStyle w:val="3"/>
        <w:numPr>
          <w:ilvl w:val="0"/>
          <w:numId w:val="12"/>
        </w:numPr>
        <w:tabs>
          <w:tab w:val="clear" w:pos="1069"/>
        </w:tabs>
        <w:suppressAutoHyphens/>
        <w:spacing w:after="0" w:line="360" w:lineRule="auto"/>
        <w:ind w:left="0" w:firstLine="720"/>
        <w:jc w:val="both"/>
        <w:rPr>
          <w:sz w:val="28"/>
          <w:szCs w:val="28"/>
        </w:rPr>
      </w:pPr>
      <w:r w:rsidRPr="00984106">
        <w:rPr>
          <w:sz w:val="28"/>
          <w:szCs w:val="28"/>
        </w:rPr>
        <w:t>Рассмотреть понятие, признаки и виды правоотношения;</w:t>
      </w:r>
    </w:p>
    <w:p w:rsidR="006F2FFC" w:rsidRPr="00984106" w:rsidRDefault="006F2FFC" w:rsidP="00984106">
      <w:pPr>
        <w:pStyle w:val="3"/>
        <w:numPr>
          <w:ilvl w:val="0"/>
          <w:numId w:val="12"/>
        </w:numPr>
        <w:tabs>
          <w:tab w:val="clear" w:pos="1069"/>
        </w:tabs>
        <w:suppressAutoHyphens/>
        <w:spacing w:after="0" w:line="360" w:lineRule="auto"/>
        <w:ind w:left="0" w:firstLine="720"/>
        <w:jc w:val="both"/>
        <w:rPr>
          <w:sz w:val="28"/>
          <w:szCs w:val="28"/>
        </w:rPr>
      </w:pPr>
      <w:r w:rsidRPr="00984106">
        <w:rPr>
          <w:sz w:val="28"/>
          <w:szCs w:val="28"/>
        </w:rPr>
        <w:t xml:space="preserve">Усвоить структуру, изучить субъект, объект, а также права и </w:t>
      </w:r>
      <w:r w:rsidR="0053284A" w:rsidRPr="00984106">
        <w:rPr>
          <w:sz w:val="28"/>
          <w:szCs w:val="28"/>
        </w:rPr>
        <w:t xml:space="preserve">юридические обязанности </w:t>
      </w:r>
      <w:r w:rsidRPr="00984106">
        <w:rPr>
          <w:sz w:val="28"/>
          <w:szCs w:val="28"/>
        </w:rPr>
        <w:t>субъект</w:t>
      </w:r>
      <w:r w:rsidR="0053284A" w:rsidRPr="00984106">
        <w:rPr>
          <w:sz w:val="28"/>
          <w:szCs w:val="28"/>
        </w:rPr>
        <w:t>а</w:t>
      </w:r>
      <w:r w:rsidRPr="00984106">
        <w:rPr>
          <w:sz w:val="28"/>
          <w:szCs w:val="28"/>
        </w:rPr>
        <w:t xml:space="preserve"> правоотношения.</w:t>
      </w:r>
    </w:p>
    <w:p w:rsidR="006F2FFC" w:rsidRPr="00984106" w:rsidRDefault="006F2FFC" w:rsidP="00984106">
      <w:pPr>
        <w:pStyle w:val="3"/>
        <w:suppressAutoHyphens/>
        <w:spacing w:after="0" w:line="360" w:lineRule="auto"/>
        <w:ind w:left="0" w:firstLine="720"/>
        <w:jc w:val="both"/>
        <w:rPr>
          <w:sz w:val="28"/>
          <w:szCs w:val="28"/>
        </w:rPr>
      </w:pPr>
      <w:r w:rsidRPr="00984106">
        <w:rPr>
          <w:sz w:val="28"/>
          <w:szCs w:val="28"/>
        </w:rPr>
        <w:t>Объект и предмет исследования определяются тематикой работы, ее целью и задачами.</w:t>
      </w:r>
    </w:p>
    <w:p w:rsidR="006F2FFC" w:rsidRPr="00984106" w:rsidRDefault="006F2FFC" w:rsidP="00984106">
      <w:pPr>
        <w:spacing w:line="360" w:lineRule="auto"/>
        <w:ind w:firstLine="697"/>
        <w:rPr>
          <w:sz w:val="28"/>
          <w:szCs w:val="28"/>
        </w:rPr>
      </w:pPr>
    </w:p>
    <w:p w:rsidR="001844C0" w:rsidRPr="00984106" w:rsidRDefault="001844C0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48623F" w:rsidRPr="00984106" w:rsidRDefault="0048623F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984106">
        <w:rPr>
          <w:rFonts w:ascii="Times New Roman" w:hAnsi="Times New Roman" w:cs="Times New Roman"/>
          <w:color w:val="000000"/>
        </w:rPr>
        <w:br w:type="page"/>
      </w:r>
      <w:bookmarkStart w:id="1" w:name="_Toc130553015"/>
      <w:r w:rsidR="00636F6F" w:rsidRPr="00984106">
        <w:rPr>
          <w:rFonts w:ascii="Times New Roman" w:hAnsi="Times New Roman" w:cs="Times New Roman"/>
          <w:color w:val="000000"/>
        </w:rPr>
        <w:t xml:space="preserve">Глава </w:t>
      </w:r>
      <w:r w:rsidR="001844C0" w:rsidRPr="00984106">
        <w:rPr>
          <w:rFonts w:ascii="Times New Roman" w:hAnsi="Times New Roman" w:cs="Times New Roman"/>
          <w:color w:val="000000"/>
        </w:rPr>
        <w:t>1</w:t>
      </w:r>
      <w:r w:rsidR="00D32926" w:rsidRPr="00984106">
        <w:rPr>
          <w:rFonts w:ascii="Times New Roman" w:hAnsi="Times New Roman" w:cs="Times New Roman"/>
          <w:color w:val="000000"/>
        </w:rPr>
        <w:t xml:space="preserve">. </w:t>
      </w:r>
      <w:r w:rsidR="001844C0" w:rsidRPr="00984106">
        <w:rPr>
          <w:rFonts w:ascii="Times New Roman" w:hAnsi="Times New Roman" w:cs="Times New Roman"/>
          <w:color w:val="000000"/>
        </w:rPr>
        <w:t>П</w:t>
      </w:r>
      <w:r w:rsidR="00326DCA" w:rsidRPr="00984106">
        <w:rPr>
          <w:rFonts w:ascii="Times New Roman" w:hAnsi="Times New Roman" w:cs="Times New Roman"/>
          <w:color w:val="000000"/>
        </w:rPr>
        <w:t>равовые отношения – особый вид общественных отношений</w:t>
      </w:r>
      <w:bookmarkEnd w:id="1"/>
    </w:p>
    <w:p w:rsidR="00636F6F" w:rsidRPr="00984106" w:rsidRDefault="00636F6F" w:rsidP="00984106">
      <w:pPr>
        <w:pStyle w:val="2"/>
        <w:spacing w:line="360" w:lineRule="auto"/>
        <w:rPr>
          <w:b/>
          <w:bCs/>
          <w:lang w:eastAsia="ar-SA"/>
        </w:rPr>
      </w:pPr>
      <w:bookmarkStart w:id="2" w:name="_Toc251271985"/>
      <w:bookmarkStart w:id="3" w:name="_Toc130553016"/>
      <w:r w:rsidRPr="00984106">
        <w:rPr>
          <w:b/>
          <w:bCs/>
        </w:rPr>
        <w:t xml:space="preserve">1.1. </w:t>
      </w:r>
      <w:r w:rsidR="003D00C8" w:rsidRPr="00984106">
        <w:rPr>
          <w:b/>
          <w:bCs/>
        </w:rPr>
        <w:t>П</w:t>
      </w:r>
      <w:r w:rsidRPr="00984106">
        <w:rPr>
          <w:b/>
          <w:bCs/>
          <w:lang w:eastAsia="ar-SA"/>
        </w:rPr>
        <w:t>оняти</w:t>
      </w:r>
      <w:r w:rsidR="003D00C8" w:rsidRPr="00984106">
        <w:rPr>
          <w:b/>
          <w:bCs/>
          <w:lang w:eastAsia="ar-SA"/>
        </w:rPr>
        <w:t>е и  основные признаки</w:t>
      </w:r>
      <w:r w:rsidRPr="00984106">
        <w:rPr>
          <w:b/>
          <w:bCs/>
          <w:lang w:eastAsia="ar-SA"/>
        </w:rPr>
        <w:t xml:space="preserve"> правоотношений </w:t>
      </w:r>
      <w:bookmarkEnd w:id="2"/>
    </w:p>
    <w:bookmarkEnd w:id="3"/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Право регулирует общественные отношения, в результате чего они приобретают правовую форму, </w:t>
      </w:r>
      <w:r w:rsidR="001844C0" w:rsidRPr="00984106">
        <w:rPr>
          <w:color w:val="000000"/>
          <w:sz w:val="28"/>
          <w:szCs w:val="28"/>
        </w:rPr>
        <w:t>т.е.</w:t>
      </w:r>
      <w:r w:rsidRPr="00984106">
        <w:rPr>
          <w:color w:val="000000"/>
          <w:sz w:val="28"/>
          <w:szCs w:val="28"/>
        </w:rPr>
        <w:t xml:space="preserve"> становятся правовыми отношениями. Правильное понимание правовых отношений невозможно без уяснения того, что представляют собой общественные отношения. Общественные отноше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ния</w:t>
      </w:r>
      <w:r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это связи между людьми, устанавливающиеся в процессе их совмест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ной деятельности. Важнейшими из них являются экономические связи, ибо они образуют базис общества и определяют все иные общественные отноше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ния.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Субъектами общественных отношений могут быть социальные общно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сти (народ, нация, коллектив и др.), организации (государственные, частные, общественные), отдельные лица. Место каждого субъекта в системе социаль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ных связей обусловлено объективными закономерностями функционирова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ния общественных отношений и активностью их участников.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Право выступает мощным организующим фактором, вносит особую определенность и устойчивость в соответствующую сферу общественной и государственной жизни. Категория «правоотношение» позволяет уяснить, каким образом право воздействует на поведение людей. </w:t>
      </w:r>
      <w:r w:rsidR="00B72FC0" w:rsidRPr="00984106">
        <w:rPr>
          <w:color w:val="000000"/>
          <w:sz w:val="28"/>
          <w:szCs w:val="28"/>
        </w:rPr>
        <w:t>Правоотношение  - это особый вид общественных отношений, участники (субъекты) которых связаны взаимными юридическими правами и обязанностями. Правовое отношение всегда предполагает юридическую связ</w:t>
      </w:r>
      <w:r w:rsidR="00C902E0" w:rsidRPr="00984106">
        <w:rPr>
          <w:color w:val="000000"/>
          <w:sz w:val="28"/>
          <w:szCs w:val="28"/>
        </w:rPr>
        <w:t>ь</w:t>
      </w:r>
      <w:r w:rsidR="00B72FC0" w:rsidRPr="00984106">
        <w:rPr>
          <w:color w:val="000000"/>
          <w:sz w:val="28"/>
          <w:szCs w:val="28"/>
        </w:rPr>
        <w:t>, по крайней мере, между двумя объектами, один из которых является носителем субъективного права, а другой –</w:t>
      </w:r>
      <w:r w:rsidR="007D2222" w:rsidRPr="00984106">
        <w:rPr>
          <w:color w:val="000000"/>
          <w:sz w:val="28"/>
          <w:szCs w:val="28"/>
        </w:rPr>
        <w:t xml:space="preserve"> </w:t>
      </w:r>
      <w:r w:rsidR="00B72FC0" w:rsidRPr="00984106">
        <w:rPr>
          <w:color w:val="000000"/>
          <w:sz w:val="28"/>
          <w:szCs w:val="28"/>
        </w:rPr>
        <w:t>носителем юридической обязанности. Существу</w:t>
      </w:r>
      <w:r w:rsidR="00C902E0" w:rsidRPr="00984106">
        <w:rPr>
          <w:color w:val="000000"/>
          <w:sz w:val="28"/>
          <w:szCs w:val="28"/>
        </w:rPr>
        <w:t>ют и многосторонние правоотношения. Чаще всего правоотношения мы рассматриваем как юридическую форму осуществления права. Если норма права не воплощается в правовых отношениях, то она остается на бумаге и не действует. Норму права, которая не порождает правоотношения, принято считать «мертвой»</w:t>
      </w:r>
      <w:r w:rsidR="00C902E0" w:rsidRPr="00984106">
        <w:rPr>
          <w:rStyle w:val="a6"/>
          <w:color w:val="000000"/>
          <w:sz w:val="28"/>
          <w:szCs w:val="28"/>
        </w:rPr>
        <w:footnoteReference w:id="2"/>
      </w:r>
      <w:r w:rsidR="00D65EE2" w:rsidRPr="00984106">
        <w:rPr>
          <w:color w:val="000000"/>
          <w:sz w:val="28"/>
          <w:szCs w:val="28"/>
        </w:rPr>
        <w:t>.</w:t>
      </w:r>
      <w:r w:rsidR="007D2222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В рамках правоот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ношений жизнь общества приобретает цивилизованный, ста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бильный и предсказуемый характер.</w:t>
      </w:r>
      <w:r w:rsidR="00D65EE2" w:rsidRPr="00984106">
        <w:rPr>
          <w:color w:val="000000"/>
          <w:sz w:val="28"/>
          <w:szCs w:val="28"/>
        </w:rPr>
        <w:t xml:space="preserve"> С другой стороны, правоотношения – это генетическая клетка, зародыш права. Сначала возникают правоотношения, а потом издается правовая норма.</w:t>
      </w:r>
    </w:p>
    <w:p w:rsidR="0048623F" w:rsidRPr="00984106" w:rsidRDefault="00D55EEA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Итак, п</w:t>
      </w:r>
      <w:r w:rsidR="0048623F" w:rsidRPr="00984106">
        <w:rPr>
          <w:color w:val="000000"/>
          <w:sz w:val="28"/>
          <w:szCs w:val="28"/>
        </w:rPr>
        <w:t>равов</w:t>
      </w:r>
      <w:r w:rsidRPr="00984106">
        <w:rPr>
          <w:color w:val="000000"/>
          <w:sz w:val="28"/>
          <w:szCs w:val="28"/>
        </w:rPr>
        <w:t>ы</w:t>
      </w:r>
      <w:r w:rsidR="0048623F" w:rsidRPr="00984106">
        <w:rPr>
          <w:color w:val="000000"/>
          <w:sz w:val="28"/>
          <w:szCs w:val="28"/>
        </w:rPr>
        <w:t>е отношени</w:t>
      </w:r>
      <w:r w:rsidRPr="00984106">
        <w:rPr>
          <w:color w:val="000000"/>
          <w:sz w:val="28"/>
          <w:szCs w:val="28"/>
        </w:rPr>
        <w:t>я</w:t>
      </w:r>
      <w:r w:rsidR="0048623F"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 xml:space="preserve">это </w:t>
      </w:r>
      <w:r w:rsidRPr="00984106">
        <w:rPr>
          <w:color w:val="000000"/>
          <w:sz w:val="28"/>
          <w:szCs w:val="28"/>
        </w:rPr>
        <w:t>общественные отношения, урегулированные правом</w:t>
      </w:r>
      <w:r w:rsidR="0048623F" w:rsidRPr="00984106">
        <w:rPr>
          <w:rStyle w:val="a6"/>
          <w:color w:val="000000"/>
          <w:sz w:val="28"/>
          <w:szCs w:val="28"/>
        </w:rPr>
        <w:footnoteReference w:id="3"/>
      </w:r>
      <w:r w:rsidR="0048623F" w:rsidRPr="00984106">
        <w:rPr>
          <w:color w:val="000000"/>
          <w:sz w:val="28"/>
          <w:szCs w:val="28"/>
        </w:rPr>
        <w:t>.</w:t>
      </w:r>
    </w:p>
    <w:p w:rsidR="00AA2115" w:rsidRPr="00984106" w:rsidRDefault="004D0976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П</w:t>
      </w:r>
      <w:r w:rsidR="00AA2115" w:rsidRPr="00984106">
        <w:rPr>
          <w:sz w:val="28"/>
          <w:szCs w:val="28"/>
        </w:rPr>
        <w:t xml:space="preserve">опытаемся определить основные признаки правоотношений: </w:t>
      </w:r>
    </w:p>
    <w:p w:rsidR="00AA2115" w:rsidRPr="00984106" w:rsidRDefault="00AA2115" w:rsidP="00984106">
      <w:pPr>
        <w:widowControl/>
        <w:numPr>
          <w:ilvl w:val="0"/>
          <w:numId w:val="15"/>
        </w:numPr>
        <w:tabs>
          <w:tab w:val="clear" w:pos="1520"/>
        </w:tabs>
        <w:spacing w:line="360" w:lineRule="auto"/>
        <w:ind w:left="0" w:firstLine="700"/>
        <w:rPr>
          <w:sz w:val="28"/>
          <w:szCs w:val="28"/>
        </w:rPr>
      </w:pPr>
      <w:r w:rsidRPr="00984106">
        <w:rPr>
          <w:sz w:val="28"/>
          <w:szCs w:val="28"/>
        </w:rPr>
        <w:t>Правоотношения возникают вследствие воздействия норм законо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дательства на поведение людей. Отсюда между возникновением пра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воотношения и нормой права устанавливается прямая зависимость- по об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щему правилу возникает только то правоотношение, которое предусмотрено нормой права. Нет нормы права</w:t>
      </w:r>
      <w:r w:rsidR="002760C6" w:rsidRPr="00984106">
        <w:rPr>
          <w:sz w:val="28"/>
          <w:szCs w:val="28"/>
        </w:rPr>
        <w:t xml:space="preserve"> </w:t>
      </w:r>
      <w:r w:rsidRPr="00984106">
        <w:rPr>
          <w:sz w:val="28"/>
          <w:szCs w:val="28"/>
        </w:rPr>
        <w:t>- не появится и правоотношение.</w:t>
      </w:r>
    </w:p>
    <w:p w:rsidR="00AA2115" w:rsidRPr="00984106" w:rsidRDefault="00AA2115" w:rsidP="00984106">
      <w:p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>Связь субъектов, противоречащая праву или не основанная на действую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щем праве, представляет собой либо правонарушение, либо общественное отношение, которое не представляет интереса для законодателя и остается вне сферы правого регулирования.</w:t>
      </w:r>
    </w:p>
    <w:p w:rsidR="00AA2115" w:rsidRPr="00984106" w:rsidRDefault="00AA2115" w:rsidP="00984106">
      <w:pPr>
        <w:spacing w:line="360" w:lineRule="auto"/>
        <w:ind w:firstLine="800"/>
        <w:rPr>
          <w:sz w:val="28"/>
          <w:szCs w:val="28"/>
        </w:rPr>
      </w:pPr>
      <w:r w:rsidRPr="00984106">
        <w:rPr>
          <w:sz w:val="28"/>
          <w:szCs w:val="28"/>
        </w:rPr>
        <w:t>Отношения, не урегулированные нормами права, не могут породить юридически значимых последствий, превратиться в правовые. Все возни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кающие на их основе конфликты рассматриваются и разрешаются в общест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венном порядке без участия государства и его органов. Так, гражданин, ис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ключенный из членов какой-либо общественной организации, не может об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жаловать этого решения в суде,  поскольку отношения членства в общест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венных организациях правом не регулируются. Иное дело правоотношения. Лицо, отказавшееся исполнять свои обязанности по договору, иному согла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шению, с помощью компетентных органов государства принуждается дейст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вовать правомерно.</w:t>
      </w:r>
    </w:p>
    <w:p w:rsidR="00AA2115" w:rsidRPr="00984106" w:rsidRDefault="00AA2115" w:rsidP="00984106">
      <w:pPr>
        <w:widowControl/>
        <w:numPr>
          <w:ilvl w:val="0"/>
          <w:numId w:val="15"/>
        </w:numPr>
        <w:tabs>
          <w:tab w:val="clear" w:pos="1520"/>
        </w:tabs>
        <w:spacing w:line="360" w:lineRule="auto"/>
        <w:ind w:left="0" w:firstLine="700"/>
        <w:rPr>
          <w:sz w:val="28"/>
          <w:szCs w:val="28"/>
        </w:rPr>
      </w:pPr>
      <w:r w:rsidRPr="00984106">
        <w:rPr>
          <w:sz w:val="28"/>
          <w:szCs w:val="28"/>
        </w:rPr>
        <w:t>Правоотношение предполагает всегда индивидуализированную связь между субъектами, т.е. субъекты указываются  поименно или по их со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циальной роли: продавец и покупатель, кредитор и должник и т.д. </w:t>
      </w:r>
      <w:r w:rsidR="003F2FB9" w:rsidRPr="00984106">
        <w:rPr>
          <w:sz w:val="28"/>
          <w:szCs w:val="28"/>
        </w:rPr>
        <w:t>Это не безличная абстрактная связь,  а всегда конкретное отношение.</w:t>
      </w:r>
    </w:p>
    <w:p w:rsidR="00876D92" w:rsidRPr="00984106" w:rsidRDefault="00AA2115" w:rsidP="00984106">
      <w:pPr>
        <w:widowControl/>
        <w:numPr>
          <w:ilvl w:val="0"/>
          <w:numId w:val="15"/>
        </w:numPr>
        <w:tabs>
          <w:tab w:val="clear" w:pos="1520"/>
        </w:tabs>
        <w:spacing w:line="360" w:lineRule="auto"/>
        <w:ind w:left="0" w:firstLine="700"/>
        <w:rPr>
          <w:sz w:val="28"/>
          <w:szCs w:val="28"/>
        </w:rPr>
      </w:pPr>
      <w:r w:rsidRPr="00984106">
        <w:rPr>
          <w:sz w:val="28"/>
          <w:szCs w:val="28"/>
        </w:rPr>
        <w:t>Правоотношение представляет собой связь между субъектами че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рез субъективные права и обязанности.  Носитель субъективного права назы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вается управомоченным лицом и имеет какое-либо право, а носитель юриди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ческой обязанности- обязанным.</w:t>
      </w:r>
      <w:r w:rsidR="00876D92" w:rsidRPr="00984106">
        <w:rPr>
          <w:sz w:val="28"/>
          <w:szCs w:val="28"/>
        </w:rPr>
        <w:t xml:space="preserve"> Большинство правоотношений носят дву</w:t>
      </w:r>
      <w:r w:rsidR="003A7A44" w:rsidRPr="00984106">
        <w:rPr>
          <w:sz w:val="28"/>
          <w:szCs w:val="28"/>
        </w:rPr>
        <w:softHyphen/>
      </w:r>
      <w:r w:rsidR="00876D92" w:rsidRPr="00984106">
        <w:rPr>
          <w:sz w:val="28"/>
          <w:szCs w:val="28"/>
        </w:rPr>
        <w:t>сторонний характер. Это значит, что в любом правоотношении участвуют две стороны. Например, по договору займа (пар.1 Гл.42 ГК РФ) управомо</w:t>
      </w:r>
      <w:r w:rsidR="003A7A44" w:rsidRPr="00984106">
        <w:rPr>
          <w:sz w:val="28"/>
          <w:szCs w:val="28"/>
        </w:rPr>
        <w:softHyphen/>
      </w:r>
      <w:r w:rsidR="00876D92" w:rsidRPr="00984106">
        <w:rPr>
          <w:sz w:val="28"/>
          <w:szCs w:val="28"/>
        </w:rPr>
        <w:t>ченной стороной является заимодавец, обязанной  - заемщик.</w:t>
      </w:r>
    </w:p>
    <w:p w:rsidR="00AA2115" w:rsidRPr="00984106" w:rsidRDefault="00AA2115" w:rsidP="00984106">
      <w:pPr>
        <w:widowControl/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 xml:space="preserve"> В правоотношении управомоченному лицу всегда противостоит лицо обя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занное, но в большинстве </w:t>
      </w:r>
      <w:r w:rsidR="003C2459" w:rsidRPr="00984106">
        <w:rPr>
          <w:sz w:val="28"/>
          <w:szCs w:val="28"/>
        </w:rPr>
        <w:t>случаев каждый из участников одновременно об</w:t>
      </w:r>
      <w:r w:rsidR="003A7A44" w:rsidRPr="00984106">
        <w:rPr>
          <w:sz w:val="28"/>
          <w:szCs w:val="28"/>
        </w:rPr>
        <w:softHyphen/>
      </w:r>
      <w:r w:rsidR="003C2459" w:rsidRPr="00984106">
        <w:rPr>
          <w:sz w:val="28"/>
          <w:szCs w:val="28"/>
        </w:rPr>
        <w:t>ладает правом и несет обязанность.</w:t>
      </w:r>
      <w:r w:rsidRPr="00984106">
        <w:rPr>
          <w:sz w:val="28"/>
          <w:szCs w:val="28"/>
        </w:rPr>
        <w:t xml:space="preserve"> </w:t>
      </w:r>
    </w:p>
    <w:p w:rsidR="00AA2115" w:rsidRPr="00984106" w:rsidRDefault="00AA2115" w:rsidP="00984106">
      <w:pPr>
        <w:widowControl/>
        <w:numPr>
          <w:ilvl w:val="0"/>
          <w:numId w:val="15"/>
        </w:numPr>
        <w:tabs>
          <w:tab w:val="clear" w:pos="1520"/>
          <w:tab w:val="num" w:pos="-1100"/>
        </w:tabs>
        <w:spacing w:line="360" w:lineRule="auto"/>
        <w:ind w:left="0" w:firstLine="700"/>
        <w:rPr>
          <w:sz w:val="28"/>
          <w:szCs w:val="28"/>
        </w:rPr>
      </w:pPr>
      <w:r w:rsidRPr="00984106">
        <w:rPr>
          <w:sz w:val="28"/>
          <w:szCs w:val="28"/>
        </w:rPr>
        <w:t>Правоотношение представляет собой волевую связь. Это озна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чает, что регулируемые правом отношения неразрывно связаны с волей чело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века или иных лиц. Правоотношение становится возможным в результате во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леизъявления всех его участников или, по крайней мере, одной из сторон.</w:t>
      </w:r>
    </w:p>
    <w:p w:rsidR="00AA2115" w:rsidRPr="00984106" w:rsidRDefault="00AA2115" w:rsidP="00984106">
      <w:pPr>
        <w:widowControl/>
        <w:numPr>
          <w:ilvl w:val="0"/>
          <w:numId w:val="15"/>
        </w:numPr>
        <w:tabs>
          <w:tab w:val="clear" w:pos="1520"/>
          <w:tab w:val="num" w:pos="-1100"/>
        </w:tabs>
        <w:spacing w:line="360" w:lineRule="auto"/>
        <w:ind w:left="0" w:firstLine="700"/>
        <w:rPr>
          <w:sz w:val="28"/>
          <w:szCs w:val="28"/>
        </w:rPr>
      </w:pPr>
      <w:r w:rsidRPr="00984106">
        <w:rPr>
          <w:sz w:val="28"/>
          <w:szCs w:val="28"/>
        </w:rPr>
        <w:t>Любое правоотношение, коль скоро оно возникает на основе и в со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ответствии с нормами права, охраняется от нарушений государством, т.к. именно государство придает общественным отношениям юридический ха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рактер. Согласно ст. 45 Конституции РФ каждый вправе защищать свои права и свободы всеми способами, не запрещенными законом.</w:t>
      </w:r>
    </w:p>
    <w:p w:rsidR="00AA2115" w:rsidRPr="00984106" w:rsidRDefault="00AA2115" w:rsidP="00984106">
      <w:pPr>
        <w:spacing w:line="360" w:lineRule="auto"/>
        <w:ind w:firstLine="800"/>
        <w:rPr>
          <w:sz w:val="28"/>
          <w:szCs w:val="28"/>
        </w:rPr>
      </w:pPr>
      <w:r w:rsidRPr="00984106">
        <w:rPr>
          <w:sz w:val="28"/>
          <w:szCs w:val="28"/>
        </w:rPr>
        <w:t>Защищенность государством составляет отличительный признак пра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вовых отношений от иных общественных отношений, защита и охрана кото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рых осуществляется самим обществом или установив соответствующие нормы субъектом.</w:t>
      </w:r>
      <w:r w:rsidRPr="00984106">
        <w:rPr>
          <w:rStyle w:val="a6"/>
          <w:sz w:val="28"/>
          <w:szCs w:val="28"/>
        </w:rPr>
        <w:footnoteReference w:id="4"/>
      </w:r>
    </w:p>
    <w:p w:rsidR="00AA2115" w:rsidRPr="00984106" w:rsidRDefault="00AA2115" w:rsidP="00984106">
      <w:pPr>
        <w:spacing w:line="360" w:lineRule="auto"/>
        <w:ind w:firstLine="800"/>
        <w:rPr>
          <w:sz w:val="28"/>
          <w:szCs w:val="28"/>
        </w:rPr>
      </w:pPr>
      <w:r w:rsidRPr="00984106">
        <w:rPr>
          <w:sz w:val="28"/>
          <w:szCs w:val="28"/>
        </w:rPr>
        <w:t>Таким образом, правоотношения — это индивидуализированная связь, которая возникает на основе правовых норм между гражданами и иными ли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цами в форме субъективных прав и юридических обязанностей и поддержи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вается принудительной силой государства.</w:t>
      </w:r>
    </w:p>
    <w:p w:rsidR="001844C0" w:rsidRPr="00984106" w:rsidRDefault="001844C0" w:rsidP="00984106">
      <w:pPr>
        <w:pStyle w:val="2"/>
        <w:keepNext w:val="0"/>
        <w:spacing w:line="360" w:lineRule="auto"/>
        <w:ind w:left="0" w:right="0" w:firstLine="0"/>
        <w:rPr>
          <w:b/>
          <w:bCs/>
          <w:color w:val="000000"/>
        </w:rPr>
      </w:pPr>
    </w:p>
    <w:p w:rsidR="00262B34" w:rsidRPr="00984106" w:rsidRDefault="001844C0" w:rsidP="00984106">
      <w:pPr>
        <w:pStyle w:val="2"/>
        <w:keepNext w:val="0"/>
        <w:spacing w:line="360" w:lineRule="auto"/>
        <w:ind w:left="0" w:right="0" w:firstLine="700"/>
        <w:rPr>
          <w:b/>
          <w:bCs/>
          <w:color w:val="000000"/>
        </w:rPr>
      </w:pPr>
      <w:bookmarkStart w:id="4" w:name="_Toc130553017"/>
      <w:r w:rsidRPr="00984106">
        <w:rPr>
          <w:b/>
          <w:bCs/>
          <w:color w:val="000000"/>
        </w:rPr>
        <w:t>1.2</w:t>
      </w:r>
      <w:r w:rsidR="0048623F" w:rsidRPr="00984106">
        <w:rPr>
          <w:b/>
          <w:bCs/>
          <w:color w:val="000000"/>
        </w:rPr>
        <w:t xml:space="preserve"> </w:t>
      </w:r>
      <w:r w:rsidR="00262B34" w:rsidRPr="00984106">
        <w:rPr>
          <w:b/>
          <w:bCs/>
          <w:color w:val="000000"/>
        </w:rPr>
        <w:t>Предпосылки возникновения и развития правовых отношений</w:t>
      </w:r>
    </w:p>
    <w:p w:rsidR="00262B34" w:rsidRPr="00984106" w:rsidRDefault="00262B34" w:rsidP="00984106">
      <w:pPr>
        <w:spacing w:line="360" w:lineRule="auto"/>
        <w:ind w:firstLine="660"/>
        <w:rPr>
          <w:sz w:val="28"/>
          <w:szCs w:val="28"/>
        </w:rPr>
      </w:pPr>
      <w:r w:rsidRPr="00984106">
        <w:rPr>
          <w:sz w:val="28"/>
          <w:szCs w:val="28"/>
        </w:rPr>
        <w:t>Правовые отношения возникают и функционируют лишь при определен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ных предпосылках</w:t>
      </w:r>
      <w:r w:rsidR="007A6618" w:rsidRPr="00984106">
        <w:rPr>
          <w:sz w:val="28"/>
          <w:szCs w:val="28"/>
        </w:rPr>
        <w:t>. Выделяют два вида предпосылок возникновения право</w:t>
      </w:r>
      <w:r w:rsidR="003A7A44" w:rsidRPr="00984106">
        <w:rPr>
          <w:sz w:val="28"/>
          <w:szCs w:val="28"/>
        </w:rPr>
        <w:softHyphen/>
      </w:r>
      <w:r w:rsidR="007A6618" w:rsidRPr="00984106">
        <w:rPr>
          <w:sz w:val="28"/>
          <w:szCs w:val="28"/>
        </w:rPr>
        <w:t>отношений:</w:t>
      </w:r>
    </w:p>
    <w:p w:rsidR="007A6618" w:rsidRPr="00984106" w:rsidRDefault="007A6618" w:rsidP="00984106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>Материальные (общие)</w:t>
      </w:r>
    </w:p>
    <w:p w:rsidR="007A6618" w:rsidRPr="00984106" w:rsidRDefault="007A6618" w:rsidP="00984106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>Юридические (специальные)</w:t>
      </w:r>
    </w:p>
    <w:p w:rsidR="005E3A38" w:rsidRPr="00984106" w:rsidRDefault="00A478C1" w:rsidP="00984106">
      <w:pPr>
        <w:spacing w:line="360" w:lineRule="auto"/>
        <w:ind w:firstLine="737"/>
        <w:rPr>
          <w:sz w:val="28"/>
          <w:szCs w:val="28"/>
        </w:rPr>
      </w:pPr>
      <w:r w:rsidRPr="00984106">
        <w:rPr>
          <w:sz w:val="28"/>
          <w:szCs w:val="28"/>
        </w:rPr>
        <w:t>К материальным относятся жизненные интересы и потребности людей, под влиянием которых они вступают в соответствующие правоотношения. К материальным предпосылкам можно отнести  наличие объекта правоотноше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ния(то, по поводу чего лица вступают в данные юридические связи), не ме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нее двух субъектов и соответствующее поведение участников правоотноше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ний: «…никто не может сделать что-нибудь, не делая этого вместе ради</w:t>
      </w:r>
      <w:r w:rsidR="005E3A38" w:rsidRPr="00984106">
        <w:rPr>
          <w:sz w:val="28"/>
          <w:szCs w:val="28"/>
        </w:rPr>
        <w:t xml:space="preserve"> ка</w:t>
      </w:r>
      <w:r w:rsidR="003A7A44" w:rsidRPr="00984106">
        <w:rPr>
          <w:sz w:val="28"/>
          <w:szCs w:val="28"/>
        </w:rPr>
        <w:softHyphen/>
      </w:r>
      <w:r w:rsidR="005E3A38" w:rsidRPr="00984106">
        <w:rPr>
          <w:sz w:val="28"/>
          <w:szCs w:val="28"/>
        </w:rPr>
        <w:t>кой-либо из своих потребностей». Потребности могут быть материальными, духовными или физиологическими. Стремление к удовлетворению назван</w:t>
      </w:r>
      <w:r w:rsidR="003A7A44" w:rsidRPr="00984106">
        <w:rPr>
          <w:sz w:val="28"/>
          <w:szCs w:val="28"/>
        </w:rPr>
        <w:softHyphen/>
      </w:r>
      <w:r w:rsidR="005E3A38" w:rsidRPr="00984106">
        <w:rPr>
          <w:sz w:val="28"/>
          <w:szCs w:val="28"/>
        </w:rPr>
        <w:t>ных потребностей  и вызывает к жизни соответствующие правоотношения, в этом их первопричина. Но одних общих предпосылок недостаточно, чтобы в конкретных случаях возникли и действовали реальные правовые отношения, для этого нужны еще формально-юридические.</w:t>
      </w:r>
    </w:p>
    <w:p w:rsidR="00481F55" w:rsidRPr="00984106" w:rsidRDefault="005E3A38" w:rsidP="00984106">
      <w:pPr>
        <w:spacing w:line="360" w:lineRule="auto"/>
        <w:ind w:left="660" w:firstLine="0"/>
        <w:rPr>
          <w:sz w:val="28"/>
          <w:szCs w:val="28"/>
        </w:rPr>
      </w:pPr>
      <w:r w:rsidRPr="00984106">
        <w:rPr>
          <w:sz w:val="28"/>
          <w:szCs w:val="28"/>
        </w:rPr>
        <w:t>К ю</w:t>
      </w:r>
      <w:r w:rsidR="00481F55" w:rsidRPr="00984106">
        <w:rPr>
          <w:sz w:val="28"/>
          <w:szCs w:val="28"/>
        </w:rPr>
        <w:t>ридическим предпосылкам относятся:</w:t>
      </w:r>
    </w:p>
    <w:p w:rsidR="00481F55" w:rsidRPr="00984106" w:rsidRDefault="00481F55" w:rsidP="00984106">
      <w:pPr>
        <w:spacing w:line="360" w:lineRule="auto"/>
        <w:ind w:left="660" w:firstLine="0"/>
        <w:rPr>
          <w:sz w:val="28"/>
          <w:szCs w:val="28"/>
        </w:rPr>
      </w:pPr>
      <w:r w:rsidRPr="00984106">
        <w:rPr>
          <w:sz w:val="28"/>
          <w:szCs w:val="28"/>
        </w:rPr>
        <w:t>-норма права;</w:t>
      </w:r>
    </w:p>
    <w:p w:rsidR="00481F55" w:rsidRPr="00984106" w:rsidRDefault="00481F55" w:rsidP="00984106">
      <w:pPr>
        <w:spacing w:line="360" w:lineRule="auto"/>
        <w:ind w:left="660" w:firstLine="0"/>
        <w:rPr>
          <w:sz w:val="28"/>
          <w:szCs w:val="28"/>
        </w:rPr>
      </w:pPr>
      <w:r w:rsidRPr="00984106">
        <w:rPr>
          <w:sz w:val="28"/>
          <w:szCs w:val="28"/>
        </w:rPr>
        <w:t xml:space="preserve">-юридический факт </w:t>
      </w:r>
    </w:p>
    <w:p w:rsidR="00481F55" w:rsidRPr="00984106" w:rsidRDefault="00481F55" w:rsidP="00984106">
      <w:pPr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>Без названных предпосылок правоотношение не возможно.</w:t>
      </w:r>
    </w:p>
    <w:p w:rsidR="00481F55" w:rsidRPr="00984106" w:rsidRDefault="00481F55" w:rsidP="00984106">
      <w:pPr>
        <w:spacing w:line="360" w:lineRule="auto"/>
        <w:ind w:firstLine="0"/>
        <w:rPr>
          <w:sz w:val="28"/>
          <w:szCs w:val="28"/>
        </w:rPr>
      </w:pPr>
      <w:r w:rsidRPr="00984106">
        <w:rPr>
          <w:sz w:val="28"/>
          <w:szCs w:val="28"/>
        </w:rPr>
        <w:tab/>
        <w:t>Таким образом, правоотношение</w:t>
      </w:r>
      <w:r w:rsidR="00AA7B5F" w:rsidRPr="00984106">
        <w:rPr>
          <w:sz w:val="28"/>
          <w:szCs w:val="28"/>
        </w:rPr>
        <w:t xml:space="preserve"> можно определить как особый вид об</w:t>
      </w:r>
      <w:r w:rsidR="003A7A44" w:rsidRPr="00984106">
        <w:rPr>
          <w:sz w:val="28"/>
          <w:szCs w:val="28"/>
        </w:rPr>
        <w:softHyphen/>
      </w:r>
      <w:r w:rsidR="00AA7B5F" w:rsidRPr="00984106">
        <w:rPr>
          <w:sz w:val="28"/>
          <w:szCs w:val="28"/>
        </w:rPr>
        <w:t>щественных отношений, носящих волевой характер, возникающих по поводу благ и ценностей, предоставляемых и защищаемых правовыми нормами, уча</w:t>
      </w:r>
      <w:r w:rsidR="003A7A44" w:rsidRPr="00984106">
        <w:rPr>
          <w:sz w:val="28"/>
          <w:szCs w:val="28"/>
        </w:rPr>
        <w:softHyphen/>
      </w:r>
      <w:r w:rsidR="00AA7B5F" w:rsidRPr="00984106">
        <w:rPr>
          <w:sz w:val="28"/>
          <w:szCs w:val="28"/>
        </w:rPr>
        <w:t>стники которых связаны взаимными юридическими и правами и обязанно</w:t>
      </w:r>
      <w:r w:rsidR="003A7A44" w:rsidRPr="00984106">
        <w:rPr>
          <w:sz w:val="28"/>
          <w:szCs w:val="28"/>
        </w:rPr>
        <w:softHyphen/>
      </w:r>
      <w:r w:rsidR="00AA7B5F" w:rsidRPr="00984106">
        <w:rPr>
          <w:sz w:val="28"/>
          <w:szCs w:val="28"/>
        </w:rPr>
        <w:t>стями.</w:t>
      </w:r>
      <w:r w:rsidR="00AA7B5F" w:rsidRPr="00984106">
        <w:rPr>
          <w:rStyle w:val="a6"/>
          <w:sz w:val="28"/>
          <w:szCs w:val="28"/>
        </w:rPr>
        <w:footnoteReference w:id="5"/>
      </w:r>
    </w:p>
    <w:p w:rsidR="0048623F" w:rsidRPr="00984106" w:rsidRDefault="00C200F4" w:rsidP="00984106">
      <w:pPr>
        <w:pStyle w:val="2"/>
        <w:keepNext w:val="0"/>
        <w:spacing w:line="360" w:lineRule="auto"/>
        <w:ind w:left="0" w:right="0" w:firstLine="700"/>
        <w:rPr>
          <w:b/>
          <w:bCs/>
          <w:i w:val="0"/>
          <w:iCs w:val="0"/>
          <w:color w:val="000000"/>
        </w:rPr>
      </w:pPr>
      <w:r w:rsidRPr="00984106">
        <w:rPr>
          <w:b/>
          <w:bCs/>
          <w:color w:val="000000"/>
        </w:rPr>
        <w:t xml:space="preserve">1.3. Виды </w:t>
      </w:r>
      <w:r w:rsidR="004C1AFA" w:rsidRPr="00984106">
        <w:rPr>
          <w:b/>
          <w:bCs/>
          <w:color w:val="000000"/>
        </w:rPr>
        <w:t xml:space="preserve"> правовых отношений</w:t>
      </w:r>
      <w:bookmarkEnd w:id="4"/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Правоотношения можно разделить </w:t>
      </w:r>
      <w:r w:rsidR="0048623F" w:rsidRPr="00984106">
        <w:rPr>
          <w:color w:val="000000"/>
          <w:sz w:val="28"/>
          <w:szCs w:val="28"/>
        </w:rPr>
        <w:t xml:space="preserve"> по различным основаниям</w:t>
      </w:r>
      <w:r w:rsidRPr="00984106">
        <w:rPr>
          <w:color w:val="000000"/>
          <w:sz w:val="28"/>
          <w:szCs w:val="28"/>
        </w:rPr>
        <w:t>: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>Прежде всего</w:t>
      </w:r>
      <w:r w:rsidR="001844C0" w:rsidRPr="00984106">
        <w:rPr>
          <w:color w:val="000000"/>
          <w:sz w:val="28"/>
          <w:szCs w:val="28"/>
        </w:rPr>
        <w:t>,</w:t>
      </w:r>
      <w:r w:rsidR="0048623F" w:rsidRPr="00984106">
        <w:rPr>
          <w:color w:val="000000"/>
          <w:sz w:val="28"/>
          <w:szCs w:val="28"/>
        </w:rPr>
        <w:t xml:space="preserve"> правоотношения можно разделить </w:t>
      </w:r>
      <w:r w:rsidR="0048623F" w:rsidRPr="00984106">
        <w:rPr>
          <w:i/>
          <w:iCs/>
          <w:color w:val="000000"/>
          <w:sz w:val="28"/>
          <w:szCs w:val="28"/>
        </w:rPr>
        <w:t>по отраслевому</w:t>
      </w:r>
      <w:r w:rsidR="0048623F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i/>
          <w:iCs/>
          <w:color w:val="000000"/>
          <w:sz w:val="28"/>
          <w:szCs w:val="28"/>
        </w:rPr>
        <w:t>при</w:t>
      </w:r>
      <w:r w:rsidR="003A7A44" w:rsidRPr="00984106">
        <w:rPr>
          <w:i/>
          <w:iCs/>
          <w:color w:val="000000"/>
          <w:sz w:val="28"/>
          <w:szCs w:val="28"/>
        </w:rPr>
        <w:softHyphen/>
      </w:r>
      <w:r w:rsidR="0048623F" w:rsidRPr="00984106">
        <w:rPr>
          <w:i/>
          <w:iCs/>
          <w:color w:val="000000"/>
          <w:sz w:val="28"/>
          <w:szCs w:val="28"/>
        </w:rPr>
        <w:t>знаку</w:t>
      </w:r>
      <w:r w:rsidR="0048623F" w:rsidRPr="00984106">
        <w:rPr>
          <w:color w:val="000000"/>
          <w:sz w:val="28"/>
          <w:szCs w:val="28"/>
        </w:rPr>
        <w:t xml:space="preserve"> на конституционные, гражданско-правовые, административно-право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 xml:space="preserve">вые </w:t>
      </w:r>
      <w:r w:rsidR="001844C0" w:rsidRPr="00984106">
        <w:rPr>
          <w:color w:val="000000"/>
          <w:sz w:val="28"/>
          <w:szCs w:val="28"/>
        </w:rPr>
        <w:t>и т.д.</w:t>
      </w:r>
      <w:r w:rsidR="0048623F" w:rsidRPr="00984106">
        <w:rPr>
          <w:color w:val="000000"/>
          <w:sz w:val="28"/>
          <w:szCs w:val="28"/>
        </w:rPr>
        <w:t xml:space="preserve"> В основе этого деления лежит специфика отдельных областей об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щественных отношений.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 xml:space="preserve">По функциональному критерию правоотношения, как и правовые нормы, делятся на </w:t>
      </w:r>
      <w:r w:rsidR="0048623F" w:rsidRPr="00984106">
        <w:rPr>
          <w:i/>
          <w:iCs/>
          <w:color w:val="000000"/>
          <w:sz w:val="28"/>
          <w:szCs w:val="28"/>
        </w:rPr>
        <w:t>регулятивные</w:t>
      </w:r>
      <w:r w:rsidR="0048623F" w:rsidRPr="00984106">
        <w:rPr>
          <w:color w:val="000000"/>
          <w:sz w:val="28"/>
          <w:szCs w:val="28"/>
        </w:rPr>
        <w:t xml:space="preserve"> и </w:t>
      </w:r>
      <w:r w:rsidR="0048623F" w:rsidRPr="00984106">
        <w:rPr>
          <w:i/>
          <w:iCs/>
          <w:color w:val="000000"/>
          <w:sz w:val="28"/>
          <w:szCs w:val="28"/>
        </w:rPr>
        <w:t>охранительные</w:t>
      </w:r>
      <w:r w:rsidR="0048623F" w:rsidRPr="00984106">
        <w:rPr>
          <w:color w:val="000000"/>
          <w:sz w:val="28"/>
          <w:szCs w:val="28"/>
        </w:rPr>
        <w:t>. Регулятивные правоот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ношения связаны с приобретением и реализацией субъективных прав и обя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занностей путем правомерного поведения их участников. Охранительные же правоотношения связаны с применением государственного принуждения в целях защиты и восстановления нарушенных прав, обеспечением исполнения нереализованных обязанностей, исполнением назначенного наказания.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>С учетом того, что отрасли права по своей юридической природе де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 xml:space="preserve">лятся на </w:t>
      </w:r>
      <w:r w:rsidR="0048623F" w:rsidRPr="00984106">
        <w:rPr>
          <w:i/>
          <w:iCs/>
          <w:color w:val="000000"/>
          <w:sz w:val="28"/>
          <w:szCs w:val="28"/>
        </w:rPr>
        <w:t>материальные</w:t>
      </w:r>
      <w:r w:rsidR="0048623F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i/>
          <w:iCs/>
          <w:color w:val="000000"/>
          <w:sz w:val="28"/>
          <w:szCs w:val="28"/>
        </w:rPr>
        <w:t>и процессуальные,</w:t>
      </w:r>
      <w:r w:rsidR="0048623F" w:rsidRPr="00984106">
        <w:rPr>
          <w:color w:val="000000"/>
          <w:sz w:val="28"/>
          <w:szCs w:val="28"/>
        </w:rPr>
        <w:t xml:space="preserve"> возникающие в соответствующих сферах правоотношения подразделяются на материально-правовые и процес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суально-правовые.</w:t>
      </w:r>
      <w:r w:rsidR="004C404F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 xml:space="preserve"> Первые</w:t>
      </w:r>
      <w:r w:rsidR="0048623F"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 xml:space="preserve">– </w:t>
      </w:r>
      <w:r w:rsidR="0048623F" w:rsidRPr="00984106">
        <w:rPr>
          <w:color w:val="000000"/>
          <w:sz w:val="28"/>
          <w:szCs w:val="28"/>
        </w:rPr>
        <w:t>это гражданско-правовые сделки, трудовые соглашения, отношения, связанные с финансированием, кредитованием, инвестированием. Вторые</w:t>
      </w:r>
      <w:r w:rsidR="0048623F"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>это отношения в области судо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 xml:space="preserve">производства, административного воздействия </w:t>
      </w:r>
      <w:r w:rsidR="001844C0" w:rsidRPr="00984106">
        <w:rPr>
          <w:color w:val="000000"/>
          <w:sz w:val="28"/>
          <w:szCs w:val="28"/>
        </w:rPr>
        <w:t>и т.п.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 xml:space="preserve">Нередко с учетом существующих методов правового регулирования правоотношения подразделяются на виды, </w:t>
      </w:r>
      <w:r w:rsidR="0048623F" w:rsidRPr="00984106">
        <w:rPr>
          <w:i/>
          <w:iCs/>
          <w:color w:val="000000"/>
          <w:sz w:val="28"/>
          <w:szCs w:val="28"/>
        </w:rPr>
        <w:t>предполагающие правовое</w:t>
      </w:r>
      <w:r w:rsidR="0048623F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i/>
          <w:iCs/>
          <w:color w:val="000000"/>
          <w:sz w:val="28"/>
          <w:szCs w:val="28"/>
        </w:rPr>
        <w:t>равен</w:t>
      </w:r>
      <w:r w:rsidR="003A7A44" w:rsidRPr="00984106">
        <w:rPr>
          <w:i/>
          <w:iCs/>
          <w:color w:val="000000"/>
          <w:sz w:val="28"/>
          <w:szCs w:val="28"/>
        </w:rPr>
        <w:softHyphen/>
      </w:r>
      <w:r w:rsidR="0048623F" w:rsidRPr="00984106">
        <w:rPr>
          <w:i/>
          <w:iCs/>
          <w:color w:val="000000"/>
          <w:sz w:val="28"/>
          <w:szCs w:val="28"/>
        </w:rPr>
        <w:t>ство</w:t>
      </w:r>
      <w:r w:rsidR="0048623F" w:rsidRPr="00984106">
        <w:rPr>
          <w:color w:val="000000"/>
          <w:sz w:val="28"/>
          <w:szCs w:val="28"/>
        </w:rPr>
        <w:t xml:space="preserve"> сторон и </w:t>
      </w:r>
      <w:r w:rsidR="0048623F" w:rsidRPr="00984106">
        <w:rPr>
          <w:i/>
          <w:iCs/>
          <w:color w:val="000000"/>
          <w:sz w:val="28"/>
          <w:szCs w:val="28"/>
        </w:rPr>
        <w:t>отражающие их соподчинение</w:t>
      </w:r>
      <w:r w:rsidR="0048623F" w:rsidRPr="00984106">
        <w:rPr>
          <w:color w:val="000000"/>
          <w:sz w:val="28"/>
          <w:szCs w:val="28"/>
        </w:rPr>
        <w:t xml:space="preserve"> (иерархию). К первым отно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сятся гражданско-правовые, семейные, трудовые правоотношения, а ко вто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рым</w:t>
      </w:r>
      <w:r w:rsidR="0048623F"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>административно-правовые, уголовно-процессуальные, уголовно-ис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полнительные.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 xml:space="preserve">По количеству участвующих в них сторон правоотношения делятся на </w:t>
      </w:r>
      <w:r w:rsidR="0048623F" w:rsidRPr="00984106">
        <w:rPr>
          <w:i/>
          <w:iCs/>
          <w:color w:val="000000"/>
          <w:sz w:val="28"/>
          <w:szCs w:val="28"/>
        </w:rPr>
        <w:t>простые</w:t>
      </w:r>
      <w:r w:rsidR="0048623F" w:rsidRPr="00984106">
        <w:rPr>
          <w:color w:val="000000"/>
          <w:sz w:val="28"/>
          <w:szCs w:val="28"/>
        </w:rPr>
        <w:t xml:space="preserve"> (двусторонние) и </w:t>
      </w:r>
      <w:r w:rsidR="0048623F" w:rsidRPr="00984106">
        <w:rPr>
          <w:i/>
          <w:iCs/>
          <w:color w:val="000000"/>
          <w:sz w:val="28"/>
          <w:szCs w:val="28"/>
        </w:rPr>
        <w:t>сложные</w:t>
      </w:r>
      <w:r w:rsidR="0048623F" w:rsidRPr="00984106">
        <w:rPr>
          <w:color w:val="000000"/>
          <w:sz w:val="28"/>
          <w:szCs w:val="28"/>
        </w:rPr>
        <w:t xml:space="preserve"> (в которых присутствует более двух сторон). Примером первых может служить трудовой контракт, а вторых</w:t>
      </w:r>
      <w:r w:rsidR="0048623F"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>уголовный процесс, в котором наряду с обвиняемым и судом участвуют го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сударственный обвинитель, защитник, свидетели, эксперты, потерпевшие и другие субъекты.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 xml:space="preserve">По своей продолжительности правоотношения подразделяются на </w:t>
      </w:r>
      <w:r w:rsidR="0048623F" w:rsidRPr="00984106">
        <w:rPr>
          <w:i/>
          <w:iCs/>
          <w:color w:val="000000"/>
          <w:sz w:val="28"/>
          <w:szCs w:val="28"/>
        </w:rPr>
        <w:t xml:space="preserve">длящиеся </w:t>
      </w:r>
      <w:r w:rsidR="0048623F" w:rsidRPr="00984106">
        <w:rPr>
          <w:color w:val="000000"/>
          <w:sz w:val="28"/>
          <w:szCs w:val="28"/>
        </w:rPr>
        <w:t xml:space="preserve">и </w:t>
      </w:r>
      <w:r w:rsidR="0048623F" w:rsidRPr="00984106">
        <w:rPr>
          <w:i/>
          <w:iCs/>
          <w:color w:val="000000"/>
          <w:sz w:val="28"/>
          <w:szCs w:val="28"/>
        </w:rPr>
        <w:t>одномоментные</w:t>
      </w:r>
      <w:r w:rsidR="0048623F" w:rsidRPr="00984106">
        <w:rPr>
          <w:color w:val="000000"/>
          <w:sz w:val="28"/>
          <w:szCs w:val="28"/>
        </w:rPr>
        <w:t>. Первые продолжаются определенное или неоп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 xml:space="preserve">ределенное время (срочная воинская служба, брачные отношения), а </w:t>
      </w:r>
      <w:r w:rsidR="001844C0" w:rsidRPr="00984106">
        <w:rPr>
          <w:color w:val="000000"/>
          <w:sz w:val="28"/>
          <w:szCs w:val="28"/>
        </w:rPr>
        <w:t>вторые-то</w:t>
      </w:r>
      <w:r w:rsidR="0048623F" w:rsidRPr="00984106">
        <w:rPr>
          <w:color w:val="000000"/>
          <w:sz w:val="28"/>
          <w:szCs w:val="28"/>
        </w:rPr>
        <w:t xml:space="preserve"> краткое время, которое необходимо для их осуществления (купля-про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дажа, оказание срочной услуги).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 xml:space="preserve">Иногда правоотношения разграничивают по характеру субъективных обязанностей на </w:t>
      </w:r>
      <w:r w:rsidR="0048623F" w:rsidRPr="00984106">
        <w:rPr>
          <w:i/>
          <w:iCs/>
          <w:color w:val="000000"/>
          <w:sz w:val="28"/>
          <w:szCs w:val="28"/>
        </w:rPr>
        <w:t>активные и пассивные</w:t>
      </w:r>
      <w:r w:rsidR="0048623F" w:rsidRPr="00984106">
        <w:rPr>
          <w:color w:val="000000"/>
          <w:sz w:val="28"/>
          <w:szCs w:val="28"/>
        </w:rPr>
        <w:t>. В правоотношениях активного типа субъективная обязанность одной стороны состоит в совершении определен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ных положительных действий, а субъективное право другой стороны заклю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чается в возможности требовать исполнения этой обязанности. В правоотно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шениях пассивного типа обязанность одной стороны состоит в воздержании от определенных действий, а право другой</w:t>
      </w:r>
      <w:r w:rsidR="0048623F"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>в возможности требовать такого воздержания. Но такое разграничение правоотношений весьма условно, по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скольку, во-первых, одна из сторон правоотношения всегда активна (обла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дает правом требования) и, во-вторых, обязанность воздерживаться от опре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деленных действий, как правило, сопряжена с некоторыми позитивными действиями (обязанность не использовать хранимую вещь). Еще можно было бы говорить о пассивных правоотношениях, когда обе стороны на взаимных началах обязываются воздерживаться от определенных действий (пакт о не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 xml:space="preserve">нападении, соглашение о недопустимости изменения границ сопряженных </w:t>
      </w:r>
      <w:r w:rsidR="001844C0" w:rsidRPr="00984106">
        <w:rPr>
          <w:color w:val="000000"/>
          <w:sz w:val="28"/>
          <w:szCs w:val="28"/>
        </w:rPr>
        <w:t>– з</w:t>
      </w:r>
      <w:r w:rsidR="0048623F" w:rsidRPr="00984106">
        <w:rPr>
          <w:color w:val="000000"/>
          <w:sz w:val="28"/>
          <w:szCs w:val="28"/>
        </w:rPr>
        <w:t>емельных участков). Но и в этом случае у сторон, как правило, имеются субъективные права на осуществление контроля, обращение к определенным органам за защитой</w:t>
      </w:r>
      <w:r w:rsidR="003522D3" w:rsidRPr="00984106">
        <w:rPr>
          <w:color w:val="000000"/>
          <w:sz w:val="28"/>
          <w:szCs w:val="28"/>
        </w:rPr>
        <w:t>.</w:t>
      </w:r>
    </w:p>
    <w:p w:rsidR="0048623F" w:rsidRPr="00984106" w:rsidRDefault="00E71907" w:rsidP="00984106">
      <w:pPr>
        <w:widowControl/>
        <w:spacing w:line="360" w:lineRule="auto"/>
        <w:ind w:firstLine="709"/>
        <w:rPr>
          <w:i/>
          <w:iCs/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►</w:t>
      </w:r>
      <w:r w:rsidR="0048623F" w:rsidRPr="00984106">
        <w:rPr>
          <w:color w:val="000000"/>
          <w:sz w:val="28"/>
          <w:szCs w:val="28"/>
        </w:rPr>
        <w:t>Еще большие возражения вызывает попытка разделять правоотноше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 xml:space="preserve">ния в зависимости от степени конкретизации их субъектов на </w:t>
      </w:r>
      <w:r w:rsidR="0048623F" w:rsidRPr="00984106">
        <w:rPr>
          <w:i/>
          <w:iCs/>
          <w:color w:val="000000"/>
          <w:sz w:val="28"/>
          <w:szCs w:val="28"/>
        </w:rPr>
        <w:t>относитель</w:t>
      </w:r>
      <w:r w:rsidR="003A7A44" w:rsidRPr="00984106">
        <w:rPr>
          <w:i/>
          <w:iCs/>
          <w:color w:val="000000"/>
          <w:sz w:val="28"/>
          <w:szCs w:val="28"/>
        </w:rPr>
        <w:softHyphen/>
      </w:r>
      <w:r w:rsidR="0048623F" w:rsidRPr="00984106">
        <w:rPr>
          <w:i/>
          <w:iCs/>
          <w:color w:val="000000"/>
          <w:sz w:val="28"/>
          <w:szCs w:val="28"/>
        </w:rPr>
        <w:t>ные, абсолютные и общерегулятивные</w:t>
      </w:r>
      <w:r w:rsidR="0048623F" w:rsidRPr="00984106">
        <w:rPr>
          <w:rStyle w:val="a6"/>
          <w:i/>
          <w:iCs/>
          <w:color w:val="000000"/>
          <w:sz w:val="28"/>
          <w:szCs w:val="28"/>
        </w:rPr>
        <w:footnoteReference w:id="6"/>
      </w:r>
      <w:r w:rsidR="0048623F" w:rsidRPr="00984106">
        <w:rPr>
          <w:i/>
          <w:iCs/>
          <w:color w:val="000000"/>
          <w:sz w:val="28"/>
          <w:szCs w:val="28"/>
        </w:rPr>
        <w:t>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В </w:t>
      </w:r>
      <w:r w:rsidRPr="00984106">
        <w:rPr>
          <w:i/>
          <w:iCs/>
          <w:color w:val="000000"/>
          <w:sz w:val="28"/>
          <w:szCs w:val="28"/>
        </w:rPr>
        <w:t>относительных</w:t>
      </w:r>
      <w:r w:rsidRPr="00984106">
        <w:rPr>
          <w:color w:val="000000"/>
          <w:sz w:val="28"/>
          <w:szCs w:val="28"/>
        </w:rPr>
        <w:t xml:space="preserve"> правоотношениях конкретно (поименно) определены все его участники. Выше мы отмечали, что этот признак (признак относи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 xml:space="preserve">тельности) присущ всем правоотношениям. В </w:t>
      </w:r>
      <w:r w:rsidRPr="00984106">
        <w:rPr>
          <w:i/>
          <w:iCs/>
          <w:color w:val="000000"/>
          <w:sz w:val="28"/>
          <w:szCs w:val="28"/>
        </w:rPr>
        <w:t xml:space="preserve">абсолютных </w:t>
      </w:r>
      <w:r w:rsidRPr="00984106">
        <w:rPr>
          <w:color w:val="000000"/>
          <w:sz w:val="28"/>
          <w:szCs w:val="28"/>
        </w:rPr>
        <w:t>правоотноше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ниях, как полагают их сторонники, определена лишь управомоченная сто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рона. А обязанная сторона</w:t>
      </w:r>
      <w:r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это каждый, чья обязанность состоит в том, чтобы воздерживаться от нарушения абсолютных субъективных прав. Под абсолютными понимаются правоотношения, связанные, в частности, с реали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зацией права собственности, авторского</w:t>
      </w:r>
      <w:r w:rsidRPr="00984106">
        <w:rPr>
          <w:noProof/>
          <w:color w:val="000000"/>
          <w:sz w:val="28"/>
          <w:szCs w:val="28"/>
        </w:rPr>
        <w:t xml:space="preserve"> права</w:t>
      </w:r>
      <w:r w:rsidRPr="00984106">
        <w:rPr>
          <w:color w:val="000000"/>
          <w:sz w:val="28"/>
          <w:szCs w:val="28"/>
        </w:rPr>
        <w:t xml:space="preserve">. В </w:t>
      </w:r>
      <w:r w:rsidR="001844C0" w:rsidRPr="00984106">
        <w:rPr>
          <w:color w:val="000000"/>
          <w:sz w:val="28"/>
          <w:szCs w:val="28"/>
        </w:rPr>
        <w:t>«</w:t>
      </w:r>
      <w:r w:rsidR="001844C0" w:rsidRPr="00984106">
        <w:rPr>
          <w:i/>
          <w:iCs/>
          <w:color w:val="000000"/>
          <w:sz w:val="28"/>
          <w:szCs w:val="28"/>
        </w:rPr>
        <w:t>о</w:t>
      </w:r>
      <w:r w:rsidRPr="00984106">
        <w:rPr>
          <w:i/>
          <w:iCs/>
          <w:color w:val="000000"/>
          <w:sz w:val="28"/>
          <w:szCs w:val="28"/>
        </w:rPr>
        <w:t>бщерегулятивных</w:t>
      </w:r>
      <w:r w:rsidR="001844C0" w:rsidRPr="00984106">
        <w:rPr>
          <w:i/>
          <w:iCs/>
          <w:color w:val="000000"/>
          <w:sz w:val="28"/>
          <w:szCs w:val="28"/>
        </w:rPr>
        <w:t>»</w:t>
      </w:r>
      <w:r w:rsidR="001844C0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пра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 xml:space="preserve">воотношениях не конкретизиронана ни одна из сторон. Предполагается, что они выражают правовую связь </w:t>
      </w:r>
      <w:r w:rsidR="00E748A8" w:rsidRPr="00984106">
        <w:rPr>
          <w:color w:val="000000"/>
          <w:sz w:val="28"/>
          <w:szCs w:val="28"/>
        </w:rPr>
        <w:t>«</w:t>
      </w:r>
      <w:r w:rsidRPr="00984106">
        <w:rPr>
          <w:color w:val="000000"/>
          <w:sz w:val="28"/>
          <w:szCs w:val="28"/>
        </w:rPr>
        <w:t>каждого с каждым</w:t>
      </w:r>
      <w:r w:rsidR="00E748A8" w:rsidRPr="00984106">
        <w:rPr>
          <w:color w:val="000000"/>
          <w:sz w:val="28"/>
          <w:szCs w:val="28"/>
        </w:rPr>
        <w:t>»</w:t>
      </w:r>
      <w:r w:rsidRPr="00984106">
        <w:rPr>
          <w:color w:val="000000"/>
          <w:sz w:val="28"/>
          <w:szCs w:val="28"/>
        </w:rPr>
        <w:t xml:space="preserve">. Специфическая </w:t>
      </w:r>
      <w:r w:rsidRPr="00984106">
        <w:rPr>
          <w:i/>
          <w:iCs/>
          <w:color w:val="000000"/>
          <w:sz w:val="28"/>
          <w:szCs w:val="28"/>
        </w:rPr>
        <w:t>особен</w:t>
      </w:r>
      <w:r w:rsidR="003A7A44" w:rsidRPr="00984106">
        <w:rPr>
          <w:i/>
          <w:iCs/>
          <w:color w:val="000000"/>
          <w:sz w:val="28"/>
          <w:szCs w:val="28"/>
        </w:rPr>
        <w:softHyphen/>
      </w:r>
      <w:r w:rsidRPr="00984106">
        <w:rPr>
          <w:i/>
          <w:iCs/>
          <w:color w:val="000000"/>
          <w:sz w:val="28"/>
          <w:szCs w:val="28"/>
        </w:rPr>
        <w:t>ность</w:t>
      </w:r>
      <w:r w:rsidRPr="00984106">
        <w:rPr>
          <w:color w:val="000000"/>
          <w:sz w:val="28"/>
          <w:szCs w:val="28"/>
        </w:rPr>
        <w:t xml:space="preserve"> </w:t>
      </w:r>
      <w:r w:rsidR="001844C0" w:rsidRPr="00984106">
        <w:rPr>
          <w:color w:val="000000"/>
          <w:sz w:val="28"/>
          <w:szCs w:val="28"/>
        </w:rPr>
        <w:t>«о</w:t>
      </w:r>
      <w:r w:rsidRPr="00984106">
        <w:rPr>
          <w:color w:val="000000"/>
          <w:sz w:val="28"/>
          <w:szCs w:val="28"/>
        </w:rPr>
        <w:t>бщерегулятивных</w:t>
      </w:r>
      <w:r w:rsidR="001844C0" w:rsidRPr="00984106">
        <w:rPr>
          <w:color w:val="000000"/>
          <w:sz w:val="28"/>
          <w:szCs w:val="28"/>
        </w:rPr>
        <w:t xml:space="preserve">» </w:t>
      </w:r>
      <w:r w:rsidRPr="00984106">
        <w:rPr>
          <w:color w:val="000000"/>
          <w:sz w:val="28"/>
          <w:szCs w:val="28"/>
        </w:rPr>
        <w:t>правоотношений выражается в их всеобщем ха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рактере, поскольку они возникают у всех лиц, попадающих в сферу действия той или иной юридической нормы. К общерегулятивным относятся связи, выражающие основные (конституционные) права и обязанности граждан.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Что касается </w:t>
      </w:r>
      <w:r w:rsidR="001844C0" w:rsidRPr="00984106">
        <w:rPr>
          <w:color w:val="000000"/>
          <w:sz w:val="28"/>
          <w:szCs w:val="28"/>
        </w:rPr>
        <w:t>«а</w:t>
      </w:r>
      <w:r w:rsidRPr="00984106">
        <w:rPr>
          <w:color w:val="000000"/>
          <w:sz w:val="28"/>
          <w:szCs w:val="28"/>
        </w:rPr>
        <w:t>бсолютных</w:t>
      </w:r>
      <w:r w:rsidR="001844C0" w:rsidRPr="00984106">
        <w:rPr>
          <w:color w:val="000000"/>
          <w:sz w:val="28"/>
          <w:szCs w:val="28"/>
        </w:rPr>
        <w:t xml:space="preserve">» </w:t>
      </w:r>
      <w:r w:rsidRPr="00984106">
        <w:rPr>
          <w:color w:val="000000"/>
          <w:sz w:val="28"/>
          <w:szCs w:val="28"/>
        </w:rPr>
        <w:t>правоотношений, то в них наряду с кон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кретным обладателем абсолютного права (права собственности) участвуют якобы все, кто потенциально может это право нарушить</w:t>
      </w:r>
      <w:r w:rsidRPr="00984106">
        <w:rPr>
          <w:noProof/>
          <w:color w:val="000000"/>
          <w:sz w:val="28"/>
          <w:szCs w:val="28"/>
        </w:rPr>
        <w:t xml:space="preserve"> </w:t>
      </w:r>
      <w:r w:rsidR="001844C0" w:rsidRPr="00984106">
        <w:rPr>
          <w:noProof/>
          <w:color w:val="000000"/>
          <w:sz w:val="28"/>
          <w:szCs w:val="28"/>
        </w:rPr>
        <w:t>–</w:t>
      </w:r>
      <w:r w:rsidR="001844C0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и те, кто рядом, и те, кто далеко, даже за рубежом, и те, кто знают собственника, и те, кто не желает его знать и, тем более, не интересуются его имуществом. В данном случае речь может идти не о правоотношениях, а о реализации субъектив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ного права (абсолютного права собственности) вне правоотношения (пользо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вание часами, одеждой, бытовой электронной техникой). Правоотношение (правоохранительное отношение) возникает лишь в случае реального нару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шения конкретным лицом субъективного права собственности на определен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 xml:space="preserve">ное имущество. Предусматриваемая же концепцией </w:t>
      </w:r>
      <w:r w:rsidR="001844C0" w:rsidRPr="00984106">
        <w:rPr>
          <w:color w:val="000000"/>
          <w:sz w:val="28"/>
          <w:szCs w:val="28"/>
        </w:rPr>
        <w:t>«а</w:t>
      </w:r>
      <w:r w:rsidRPr="00984106">
        <w:rPr>
          <w:color w:val="000000"/>
          <w:sz w:val="28"/>
          <w:szCs w:val="28"/>
        </w:rPr>
        <w:t>бсолютного правоот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ношения</w:t>
      </w:r>
      <w:r w:rsidR="001844C0" w:rsidRPr="00984106">
        <w:rPr>
          <w:color w:val="000000"/>
          <w:sz w:val="28"/>
          <w:szCs w:val="28"/>
        </w:rPr>
        <w:t xml:space="preserve">» </w:t>
      </w:r>
      <w:r w:rsidRPr="00984106">
        <w:rPr>
          <w:color w:val="000000"/>
          <w:sz w:val="28"/>
          <w:szCs w:val="28"/>
        </w:rPr>
        <w:t xml:space="preserve">обязанность всех и каждого не нарушать субъективное абсолютное право есть не что иное, как правовое предписание. Ведь именно правовая норма распространяется на всех и каждого, </w:t>
      </w:r>
      <w:r w:rsidR="001844C0" w:rsidRPr="00984106">
        <w:rPr>
          <w:color w:val="000000"/>
          <w:sz w:val="28"/>
          <w:szCs w:val="28"/>
        </w:rPr>
        <w:t>т.е.</w:t>
      </w:r>
      <w:r w:rsidRPr="00984106">
        <w:rPr>
          <w:color w:val="000000"/>
          <w:sz w:val="28"/>
          <w:szCs w:val="28"/>
        </w:rPr>
        <w:t xml:space="preserve"> на персонально не опреде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ленный круг лиц. Нормативное же положение никак не может включаться в структуру правового отношения, отличающегося своей конкретностью.</w:t>
      </w:r>
    </w:p>
    <w:p w:rsidR="0048623F" w:rsidRPr="00984106" w:rsidRDefault="0048623F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984106">
        <w:rPr>
          <w:rFonts w:ascii="Times New Roman" w:hAnsi="Times New Roman" w:cs="Times New Roman"/>
          <w:color w:val="000000"/>
        </w:rPr>
        <w:br w:type="page"/>
      </w:r>
      <w:bookmarkStart w:id="5" w:name="_Toc130553018"/>
      <w:r w:rsidR="00D32926" w:rsidRPr="00984106">
        <w:rPr>
          <w:rFonts w:ascii="Times New Roman" w:hAnsi="Times New Roman" w:cs="Times New Roman"/>
          <w:color w:val="000000"/>
        </w:rPr>
        <w:t xml:space="preserve">2. </w:t>
      </w:r>
      <w:r w:rsidR="001844C0" w:rsidRPr="00984106">
        <w:rPr>
          <w:rFonts w:ascii="Times New Roman" w:hAnsi="Times New Roman" w:cs="Times New Roman"/>
          <w:color w:val="000000"/>
        </w:rPr>
        <w:t>Структура и содержание правоотношения</w:t>
      </w:r>
      <w:bookmarkEnd w:id="5"/>
    </w:p>
    <w:p w:rsidR="0048623F" w:rsidRPr="00984106" w:rsidRDefault="00A3576F" w:rsidP="00A1312C">
      <w:pPr>
        <w:widowControl/>
        <w:tabs>
          <w:tab w:val="left" w:pos="7000"/>
        </w:tabs>
        <w:spacing w:line="360" w:lineRule="auto"/>
        <w:ind w:firstLine="709"/>
        <w:rPr>
          <w:b/>
          <w:bCs/>
          <w:i/>
          <w:iCs/>
          <w:color w:val="000000"/>
          <w:sz w:val="28"/>
          <w:szCs w:val="28"/>
        </w:rPr>
      </w:pPr>
      <w:r w:rsidRPr="00984106">
        <w:rPr>
          <w:b/>
          <w:bCs/>
          <w:i/>
          <w:iCs/>
          <w:color w:val="000000"/>
          <w:sz w:val="28"/>
          <w:szCs w:val="28"/>
        </w:rPr>
        <w:t xml:space="preserve">2.1. </w:t>
      </w:r>
      <w:r w:rsidR="001B522B" w:rsidRPr="00984106">
        <w:rPr>
          <w:b/>
          <w:bCs/>
          <w:i/>
          <w:iCs/>
          <w:color w:val="000000"/>
          <w:sz w:val="28"/>
          <w:szCs w:val="28"/>
        </w:rPr>
        <w:t>Понятие и виды с</w:t>
      </w:r>
      <w:r w:rsidRPr="00984106">
        <w:rPr>
          <w:b/>
          <w:bCs/>
          <w:i/>
          <w:iCs/>
          <w:color w:val="000000"/>
          <w:sz w:val="28"/>
          <w:szCs w:val="28"/>
        </w:rPr>
        <w:t>убъект</w:t>
      </w:r>
      <w:r w:rsidR="001B522B" w:rsidRPr="00984106">
        <w:rPr>
          <w:b/>
          <w:bCs/>
          <w:i/>
          <w:iCs/>
          <w:color w:val="000000"/>
          <w:sz w:val="28"/>
          <w:szCs w:val="28"/>
        </w:rPr>
        <w:t>ов</w:t>
      </w:r>
      <w:r w:rsidRPr="00984106">
        <w:rPr>
          <w:b/>
          <w:bCs/>
          <w:i/>
          <w:iCs/>
          <w:color w:val="000000"/>
          <w:sz w:val="28"/>
          <w:szCs w:val="28"/>
        </w:rPr>
        <w:t xml:space="preserve"> прав</w:t>
      </w:r>
      <w:r w:rsidR="00FA69BD" w:rsidRPr="00984106">
        <w:rPr>
          <w:b/>
          <w:bCs/>
          <w:i/>
          <w:iCs/>
          <w:color w:val="000000"/>
          <w:sz w:val="28"/>
          <w:szCs w:val="28"/>
        </w:rPr>
        <w:t>оотношений.</w:t>
      </w:r>
    </w:p>
    <w:p w:rsidR="00FA69BD" w:rsidRPr="00984106" w:rsidRDefault="0042792C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Правоотношения – это логически связанная конструкция всех элементов, г</w:t>
      </w:r>
      <w:r w:rsidR="00984106">
        <w:rPr>
          <w:color w:val="000000"/>
          <w:sz w:val="28"/>
          <w:szCs w:val="28"/>
        </w:rPr>
        <w:t>де</w:t>
      </w:r>
      <w:r w:rsidRPr="00984106">
        <w:rPr>
          <w:color w:val="000000"/>
          <w:sz w:val="28"/>
          <w:szCs w:val="28"/>
        </w:rPr>
        <w:t xml:space="preserve"> главными полюсами связи являются его субъекты, </w:t>
      </w:r>
      <w:r w:rsidR="00E74C12" w:rsidRPr="00984106">
        <w:rPr>
          <w:color w:val="000000"/>
          <w:sz w:val="28"/>
          <w:szCs w:val="28"/>
        </w:rPr>
        <w:t xml:space="preserve">реализующие юридические права, юридические обязанности, полномочия и юридическую ответственность ради достижения результата этой связи. Термин «структура» вбирает в себя элементный состав правоотношения </w:t>
      </w:r>
      <w:r w:rsidR="001A5D2E" w:rsidRPr="00984106">
        <w:rPr>
          <w:color w:val="000000"/>
          <w:sz w:val="28"/>
          <w:szCs w:val="28"/>
        </w:rPr>
        <w:t>и правовые связи между ними, т.е. собственно отношения между субъектами.</w:t>
      </w:r>
      <w:r w:rsidR="00E74C12" w:rsidRPr="00984106">
        <w:rPr>
          <w:color w:val="000000"/>
          <w:sz w:val="28"/>
          <w:szCs w:val="28"/>
        </w:rPr>
        <w:t xml:space="preserve"> </w:t>
      </w:r>
    </w:p>
    <w:p w:rsidR="0048623F" w:rsidRPr="00984106" w:rsidRDefault="00B20A66" w:rsidP="00984106">
      <w:pPr>
        <w:widowControl/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В</w:t>
      </w:r>
      <w:r w:rsidR="00A96A0C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структуре</w:t>
      </w:r>
      <w:r w:rsidR="00A96A0C" w:rsidRPr="00984106">
        <w:rPr>
          <w:color w:val="000000"/>
          <w:sz w:val="28"/>
          <w:szCs w:val="28"/>
        </w:rPr>
        <w:t xml:space="preserve"> </w:t>
      </w:r>
      <w:r w:rsidR="0048623F" w:rsidRPr="00984106">
        <w:rPr>
          <w:color w:val="000000"/>
          <w:sz w:val="28"/>
          <w:szCs w:val="28"/>
        </w:rPr>
        <w:t>правоотношени</w:t>
      </w:r>
      <w:r w:rsidR="00A96A0C" w:rsidRPr="00984106">
        <w:rPr>
          <w:color w:val="000000"/>
          <w:sz w:val="28"/>
          <w:szCs w:val="28"/>
        </w:rPr>
        <w:t>й принято выделять следующие элементы:</w:t>
      </w:r>
      <w:r w:rsidR="0048623F" w:rsidRPr="00984106">
        <w:rPr>
          <w:color w:val="000000"/>
          <w:sz w:val="28"/>
          <w:szCs w:val="28"/>
        </w:rPr>
        <w:t xml:space="preserve"> </w:t>
      </w:r>
    </w:p>
    <w:p w:rsidR="0048623F" w:rsidRPr="00984106" w:rsidRDefault="0048623F" w:rsidP="00984106">
      <w:pPr>
        <w:widowControl/>
        <w:numPr>
          <w:ilvl w:val="0"/>
          <w:numId w:val="14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Субъекты правоотношения;</w:t>
      </w:r>
    </w:p>
    <w:p w:rsidR="0048623F" w:rsidRPr="00984106" w:rsidRDefault="0048623F" w:rsidP="00984106">
      <w:pPr>
        <w:widowControl/>
        <w:numPr>
          <w:ilvl w:val="0"/>
          <w:numId w:val="14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Объекты правоотношения;</w:t>
      </w:r>
    </w:p>
    <w:p w:rsidR="0048623F" w:rsidRPr="00984106" w:rsidRDefault="00A96A0C" w:rsidP="00984106">
      <w:pPr>
        <w:widowControl/>
        <w:numPr>
          <w:ilvl w:val="0"/>
          <w:numId w:val="14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Содержание правоотношения</w:t>
      </w:r>
      <w:r w:rsidR="0048623F" w:rsidRPr="00984106">
        <w:rPr>
          <w:color w:val="000000"/>
          <w:sz w:val="28"/>
          <w:szCs w:val="28"/>
        </w:rPr>
        <w:t>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Рассмотрим эти элементы подробнее.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Субъектами правоотношений </w:t>
      </w:r>
      <w:r w:rsidR="00A96A0C" w:rsidRPr="00984106">
        <w:rPr>
          <w:color w:val="000000"/>
          <w:sz w:val="28"/>
          <w:szCs w:val="28"/>
        </w:rPr>
        <w:t>считаются его участники, имеющие субъективные права и юридические обязанности</w:t>
      </w:r>
      <w:r w:rsidRPr="00984106">
        <w:rPr>
          <w:color w:val="000000"/>
          <w:sz w:val="28"/>
          <w:szCs w:val="28"/>
        </w:rPr>
        <w:t>.</w:t>
      </w:r>
    </w:p>
    <w:p w:rsidR="0048623F" w:rsidRPr="00984106" w:rsidRDefault="00A76AD4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Выделяют следующие группы субъектов права: </w:t>
      </w:r>
      <w:r w:rsidR="0048623F" w:rsidRPr="00984106">
        <w:rPr>
          <w:color w:val="000000"/>
          <w:sz w:val="28"/>
          <w:szCs w:val="28"/>
        </w:rPr>
        <w:t>физические лица</w:t>
      </w:r>
      <w:r w:rsidRPr="00984106">
        <w:rPr>
          <w:color w:val="000000"/>
          <w:sz w:val="28"/>
          <w:szCs w:val="28"/>
        </w:rPr>
        <w:t>, кол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лективные субъекты (юридические лица, государство), социальные общности – народ, нации, население региона,</w:t>
      </w:r>
      <w:r w:rsidR="00905CF5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трудовой коллектив.</w:t>
      </w:r>
      <w:r w:rsidR="00905CF5" w:rsidRPr="00984106">
        <w:rPr>
          <w:color w:val="000000"/>
          <w:sz w:val="28"/>
          <w:szCs w:val="28"/>
        </w:rPr>
        <w:t xml:space="preserve"> Субъект права дол</w:t>
      </w:r>
      <w:r w:rsidR="003A7A44" w:rsidRPr="00984106">
        <w:rPr>
          <w:color w:val="000000"/>
          <w:sz w:val="28"/>
          <w:szCs w:val="28"/>
        </w:rPr>
        <w:softHyphen/>
      </w:r>
      <w:r w:rsidR="00905CF5" w:rsidRPr="00984106">
        <w:rPr>
          <w:color w:val="000000"/>
          <w:sz w:val="28"/>
          <w:szCs w:val="28"/>
        </w:rPr>
        <w:t>жен обладать правосубъектностью, т.е. способностью быть субъектом права.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i/>
          <w:iCs/>
          <w:color w:val="000000"/>
          <w:sz w:val="28"/>
          <w:szCs w:val="28"/>
        </w:rPr>
        <w:t>Правосубьектность есть предусмотренная нормами права способ</w:t>
      </w:r>
      <w:r w:rsidR="003A7A44" w:rsidRPr="00984106">
        <w:rPr>
          <w:i/>
          <w:iCs/>
          <w:color w:val="000000"/>
          <w:sz w:val="28"/>
          <w:szCs w:val="28"/>
        </w:rPr>
        <w:softHyphen/>
      </w:r>
      <w:r w:rsidRPr="00984106">
        <w:rPr>
          <w:i/>
          <w:iCs/>
          <w:color w:val="000000"/>
          <w:sz w:val="28"/>
          <w:szCs w:val="28"/>
        </w:rPr>
        <w:t>ность (возможность) б</w:t>
      </w:r>
      <w:r w:rsidR="009A4741" w:rsidRPr="00984106">
        <w:rPr>
          <w:i/>
          <w:iCs/>
          <w:color w:val="000000"/>
          <w:sz w:val="28"/>
          <w:szCs w:val="28"/>
        </w:rPr>
        <w:t>ы</w:t>
      </w:r>
      <w:r w:rsidRPr="00984106">
        <w:rPr>
          <w:i/>
          <w:iCs/>
          <w:color w:val="000000"/>
          <w:sz w:val="28"/>
          <w:szCs w:val="28"/>
        </w:rPr>
        <w:t>ть участником правоотношений</w:t>
      </w:r>
      <w:r w:rsidR="001844C0" w:rsidRPr="00984106">
        <w:rPr>
          <w:rStyle w:val="a6"/>
          <w:i/>
          <w:iCs/>
          <w:color w:val="000000"/>
          <w:sz w:val="28"/>
          <w:szCs w:val="28"/>
        </w:rPr>
        <w:footnoteReference w:id="7"/>
      </w:r>
      <w:r w:rsidR="001844C0" w:rsidRPr="00984106">
        <w:rPr>
          <w:i/>
          <w:iCs/>
          <w:color w:val="000000"/>
          <w:sz w:val="28"/>
          <w:szCs w:val="28"/>
        </w:rPr>
        <w:t>.</w:t>
      </w:r>
      <w:r w:rsidR="001844C0" w:rsidRPr="00984106">
        <w:rPr>
          <w:color w:val="000000"/>
          <w:sz w:val="28"/>
          <w:szCs w:val="28"/>
        </w:rPr>
        <w:t xml:space="preserve"> </w:t>
      </w:r>
    </w:p>
    <w:p w:rsidR="00B20A66" w:rsidRPr="00984106" w:rsidRDefault="0048623F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color w:val="000000"/>
          <w:sz w:val="28"/>
          <w:szCs w:val="28"/>
        </w:rPr>
        <w:t>Эти понятия определяются в Гражданском кодексе Р</w:t>
      </w:r>
      <w:r w:rsidR="009A4741" w:rsidRPr="00984106">
        <w:rPr>
          <w:color w:val="000000"/>
          <w:sz w:val="28"/>
          <w:szCs w:val="28"/>
        </w:rPr>
        <w:t>Ф</w:t>
      </w:r>
      <w:r w:rsidRPr="00984106">
        <w:rPr>
          <w:color w:val="000000"/>
          <w:sz w:val="28"/>
          <w:szCs w:val="28"/>
        </w:rPr>
        <w:t>.</w:t>
      </w:r>
      <w:r w:rsidR="009A4741" w:rsidRPr="00984106">
        <w:rPr>
          <w:sz w:val="28"/>
          <w:szCs w:val="28"/>
        </w:rPr>
        <w:t xml:space="preserve"> Не все члены общества обладают этой способностью. Не признаются субъектом права пре</w:t>
      </w:r>
      <w:r w:rsidR="003A7A44" w:rsidRPr="00984106">
        <w:rPr>
          <w:sz w:val="28"/>
          <w:szCs w:val="28"/>
        </w:rPr>
        <w:softHyphen/>
      </w:r>
      <w:r w:rsidR="009A4741" w:rsidRPr="00984106">
        <w:rPr>
          <w:sz w:val="28"/>
          <w:szCs w:val="28"/>
        </w:rPr>
        <w:t>ступные сообщества, создаваемые в целях изменен</w:t>
      </w:r>
      <w:r w:rsidR="004822EA" w:rsidRPr="00984106">
        <w:rPr>
          <w:sz w:val="28"/>
          <w:szCs w:val="28"/>
        </w:rPr>
        <w:t>ия основ конституцион</w:t>
      </w:r>
      <w:r w:rsidR="003A7A44" w:rsidRPr="00984106">
        <w:rPr>
          <w:sz w:val="28"/>
          <w:szCs w:val="28"/>
        </w:rPr>
        <w:softHyphen/>
      </w:r>
      <w:r w:rsidR="004822EA" w:rsidRPr="00984106">
        <w:rPr>
          <w:sz w:val="28"/>
          <w:szCs w:val="28"/>
        </w:rPr>
        <w:t>ного строя</w:t>
      </w:r>
      <w:r w:rsidR="009A4741" w:rsidRPr="00984106">
        <w:rPr>
          <w:sz w:val="28"/>
          <w:szCs w:val="28"/>
        </w:rPr>
        <w:t>, подрыв безопасности государства, создание вооруженных фор</w:t>
      </w:r>
      <w:r w:rsidR="003A7A44" w:rsidRPr="00984106">
        <w:rPr>
          <w:sz w:val="28"/>
          <w:szCs w:val="28"/>
        </w:rPr>
        <w:softHyphen/>
      </w:r>
      <w:r w:rsidR="009A4741" w:rsidRPr="00984106">
        <w:rPr>
          <w:sz w:val="28"/>
          <w:szCs w:val="28"/>
        </w:rPr>
        <w:t>мирований, разжигания социальной, расовой, национальной или религиозной розни, занятия иной преступной деятельностью. Правосубъектность, таким образом, выступает своеобразным правовым средством включения субъектов общественных отношений в сферу права, правового регулирования.</w:t>
      </w:r>
      <w:r w:rsidR="002213E9" w:rsidRPr="00984106">
        <w:rPr>
          <w:sz w:val="28"/>
          <w:szCs w:val="28"/>
        </w:rPr>
        <w:t xml:space="preserve"> Право</w:t>
      </w:r>
      <w:r w:rsidR="003A7A44" w:rsidRPr="00984106">
        <w:rPr>
          <w:sz w:val="28"/>
          <w:szCs w:val="28"/>
        </w:rPr>
        <w:softHyphen/>
      </w:r>
      <w:r w:rsidR="002213E9" w:rsidRPr="00984106">
        <w:rPr>
          <w:sz w:val="28"/>
          <w:szCs w:val="28"/>
        </w:rPr>
        <w:t>субъектность физических лиц характеризуется двумя особенностями. Она включает в себя третий элемент — правовой статус и допускает ситуации</w:t>
      </w:r>
      <w:r w:rsidR="00114C50" w:rsidRPr="00984106">
        <w:rPr>
          <w:sz w:val="28"/>
          <w:szCs w:val="28"/>
        </w:rPr>
        <w:t>, когда правоспособность может существовать без дееспособности.</w:t>
      </w:r>
      <w:r w:rsidR="002213E9" w:rsidRPr="00984106">
        <w:rPr>
          <w:sz w:val="28"/>
          <w:szCs w:val="28"/>
        </w:rPr>
        <w:t xml:space="preserve"> </w:t>
      </w:r>
    </w:p>
    <w:p w:rsidR="002213E9" w:rsidRPr="00984106" w:rsidRDefault="002213E9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 xml:space="preserve"> Согласно действующей Конституции РФ</w:t>
      </w:r>
      <w:r w:rsidR="00FE37BA" w:rsidRPr="00984106">
        <w:rPr>
          <w:rStyle w:val="a6"/>
          <w:sz w:val="28"/>
          <w:szCs w:val="28"/>
        </w:rPr>
        <w:footnoteReference w:id="8"/>
      </w:r>
      <w:r w:rsidRPr="00984106">
        <w:rPr>
          <w:sz w:val="28"/>
          <w:szCs w:val="28"/>
        </w:rPr>
        <w:t xml:space="preserve"> правовой статус граждан РФ состоит из следующих прав, свобод и обязанностей: право на жизнь, защиту достоинства личности, право на свободу и личную неприкосновенность, не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прикосновенность частной жизни, жилища, свободу передвижения, выбора места пребывания и жительства, свободу совести, мысли и слов, собраний, митингов и демонстраций, право на объединения, участие в управлении де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лами государства, свободу предпринимательской деятельности, право на ча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стную собственность. Гражданам РФ гарантируется право на труд, социаль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ное обеспечение, жилище, охрану здоровья, на образование, свободу творче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ской деятельности, на судебную защиту прав и свобод. В правовой статус входят также пять обязанностей: платить законно установленные налоги и сборы, сохранять природу и окружающую среду, памятники истории и куль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туры, защищать Отечество и нести военную службу.</w:t>
      </w:r>
    </w:p>
    <w:p w:rsidR="002213E9" w:rsidRPr="00984106" w:rsidRDefault="002213E9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По общему правилу правоспособность физических лиц совпадает с их дееспособностью. Лицо является правоспособным в той мере, в какой оно способно своими действиями реализовать права в конкретных правоотноше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ниях и нести юридическую ответственность за свои противоправные деяния. Недееспособное лицо в трудовом, конституционном,</w:t>
      </w:r>
      <w:r w:rsidR="000852EF" w:rsidRPr="00984106">
        <w:rPr>
          <w:sz w:val="28"/>
          <w:szCs w:val="28"/>
        </w:rPr>
        <w:t xml:space="preserve"> и друг</w:t>
      </w:r>
      <w:r w:rsidRPr="00984106">
        <w:rPr>
          <w:sz w:val="28"/>
          <w:szCs w:val="28"/>
        </w:rPr>
        <w:t>их отраслях права признается и неправоспособным. Исключение делается в гражданском и час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тично семейном праве, где недееспособный человек может быть субъектом (участником) конкретных правоотношений.</w:t>
      </w:r>
    </w:p>
    <w:p w:rsidR="002213E9" w:rsidRPr="00984106" w:rsidRDefault="002213E9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Современное право знает три основания для ограничения дееспособно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сти физических лиц: 1) малолетний возраст, 2) психическая болезнь, 3) ре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шение компетентных органов государства в случаях, предусмотренных дей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ствующим законодательством.</w:t>
      </w:r>
    </w:p>
    <w:p w:rsidR="002213E9" w:rsidRPr="00984106" w:rsidRDefault="002213E9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Для большинства отраслей права дееспособность граждан устанавлива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ется не с их рождения, а с того момента, как они могут со знанием дела вы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ражать свою волю и исполнять обязательства в конкретных правоотноше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ниях. В уголовном праве по ряду составов преступлений деликтоспособными признаются лица в возрасте 14 лет. Полная деликтоспособность в этой от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расли права наступает с 16 лет. В этом же возрасте лицо признается субъек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том трудового права, правоохранительных отношений в сфере администра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тивного права. Полная дееспособность во всех отраслях права наступает с 18 лет. Субъектами этих отраслей права не признаются и лица, которые при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знаны по суду недееспособными.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Способность иметь гражданские права и нести обязанности (граждан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ская правоспособность) признается в равной мере за всеми гражданами</w:t>
      </w:r>
      <w:r w:rsidR="009A4741" w:rsidRPr="00984106">
        <w:rPr>
          <w:color w:val="000000"/>
          <w:sz w:val="28"/>
          <w:szCs w:val="28"/>
        </w:rPr>
        <w:t xml:space="preserve"> Рос</w:t>
      </w:r>
      <w:r w:rsidR="003A7A44" w:rsidRPr="00984106">
        <w:rPr>
          <w:color w:val="000000"/>
          <w:sz w:val="28"/>
          <w:szCs w:val="28"/>
        </w:rPr>
        <w:softHyphen/>
      </w:r>
      <w:r w:rsidR="009A4741" w:rsidRPr="00984106">
        <w:rPr>
          <w:color w:val="000000"/>
          <w:sz w:val="28"/>
          <w:szCs w:val="28"/>
        </w:rPr>
        <w:t>сийской Федерации</w:t>
      </w:r>
      <w:r w:rsidRPr="00984106">
        <w:rPr>
          <w:color w:val="000000"/>
          <w:sz w:val="28"/>
          <w:szCs w:val="28"/>
        </w:rPr>
        <w:t xml:space="preserve"> (ст.</w:t>
      </w:r>
      <w:r w:rsidR="001844C0" w:rsidRPr="00984106">
        <w:rPr>
          <w:color w:val="000000"/>
          <w:sz w:val="28"/>
          <w:szCs w:val="28"/>
        </w:rPr>
        <w:t> 1</w:t>
      </w:r>
      <w:r w:rsidRPr="00984106">
        <w:rPr>
          <w:color w:val="000000"/>
          <w:sz w:val="28"/>
          <w:szCs w:val="28"/>
        </w:rPr>
        <w:t>6 ГК Р</w:t>
      </w:r>
      <w:r w:rsidR="00D54392" w:rsidRPr="00984106">
        <w:rPr>
          <w:color w:val="000000"/>
          <w:sz w:val="28"/>
          <w:szCs w:val="28"/>
        </w:rPr>
        <w:t>Ф</w:t>
      </w:r>
      <w:r w:rsidRPr="00984106">
        <w:rPr>
          <w:color w:val="000000"/>
          <w:sz w:val="28"/>
          <w:szCs w:val="28"/>
        </w:rPr>
        <w:t>)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Способность гражданина своими действиями приобретать и осуществ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лять гражданские права, создавать для себя гражданские обязанности и ис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полнять их (гражданская дееспособность) возникает в полном объеме с на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ступлением совершеннолетия, то есть по достижении восемнадцатилетнего возраста (ст.</w:t>
      </w:r>
      <w:r w:rsidR="001844C0" w:rsidRPr="00984106">
        <w:rPr>
          <w:color w:val="000000"/>
          <w:sz w:val="28"/>
          <w:szCs w:val="28"/>
        </w:rPr>
        <w:t> 2</w:t>
      </w:r>
      <w:r w:rsidRPr="00984106">
        <w:rPr>
          <w:color w:val="000000"/>
          <w:sz w:val="28"/>
          <w:szCs w:val="28"/>
        </w:rPr>
        <w:t>0 ГК Р</w:t>
      </w:r>
      <w:r w:rsidR="00D54392" w:rsidRPr="00984106">
        <w:rPr>
          <w:color w:val="000000"/>
          <w:sz w:val="28"/>
          <w:szCs w:val="28"/>
        </w:rPr>
        <w:t>Ф</w:t>
      </w:r>
      <w:r w:rsidRPr="00984106">
        <w:rPr>
          <w:color w:val="000000"/>
          <w:sz w:val="28"/>
          <w:szCs w:val="28"/>
        </w:rPr>
        <w:t>).</w:t>
      </w:r>
    </w:p>
    <w:p w:rsidR="00D54392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Нелишне заметить, что субъектом правоотношения может быть</w:t>
      </w:r>
      <w:r w:rsidR="00CC5BFE" w:rsidRPr="00984106">
        <w:rPr>
          <w:color w:val="000000"/>
          <w:sz w:val="28"/>
          <w:szCs w:val="28"/>
        </w:rPr>
        <w:t xml:space="preserve"> не только человек. Существуют юридические нормы, определяющие отношение человека к животным (содержание, выгул и т.д.)</w:t>
      </w:r>
      <w:r w:rsidRPr="00984106">
        <w:rPr>
          <w:color w:val="000000"/>
          <w:sz w:val="28"/>
          <w:szCs w:val="28"/>
        </w:rPr>
        <w:t xml:space="preserve"> 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b/>
          <w:bCs/>
          <w:color w:val="000000"/>
          <w:sz w:val="28"/>
          <w:szCs w:val="28"/>
        </w:rPr>
        <w:t>Виды субъектов права.</w:t>
      </w:r>
      <w:r w:rsidRPr="00984106">
        <w:rPr>
          <w:color w:val="000000"/>
          <w:sz w:val="28"/>
          <w:szCs w:val="28"/>
        </w:rPr>
        <w:t xml:space="preserve"> Субъекты права подразделяются прежде всего на </w:t>
      </w:r>
      <w:r w:rsidRPr="00984106">
        <w:rPr>
          <w:i/>
          <w:iCs/>
          <w:color w:val="000000"/>
          <w:sz w:val="28"/>
          <w:szCs w:val="28"/>
        </w:rPr>
        <w:t>индивидуальные</w:t>
      </w:r>
      <w:r w:rsidRPr="00984106">
        <w:rPr>
          <w:color w:val="000000"/>
          <w:sz w:val="28"/>
          <w:szCs w:val="28"/>
        </w:rPr>
        <w:t xml:space="preserve"> (физические лица) и </w:t>
      </w:r>
      <w:r w:rsidRPr="00984106">
        <w:rPr>
          <w:i/>
          <w:iCs/>
          <w:color w:val="000000"/>
          <w:sz w:val="28"/>
          <w:szCs w:val="28"/>
        </w:rPr>
        <w:t xml:space="preserve">коллективные </w:t>
      </w:r>
      <w:r w:rsidRPr="00984106">
        <w:rPr>
          <w:color w:val="000000"/>
          <w:sz w:val="28"/>
          <w:szCs w:val="28"/>
        </w:rPr>
        <w:t>(юридические лица). К индивидуальным относятся: а) граждане Р</w:t>
      </w:r>
      <w:r w:rsidR="00ED486E" w:rsidRPr="00984106">
        <w:rPr>
          <w:color w:val="000000"/>
          <w:sz w:val="28"/>
          <w:szCs w:val="28"/>
        </w:rPr>
        <w:t>оссийской Федерации</w:t>
      </w:r>
      <w:r w:rsidR="001844C0" w:rsidRPr="00984106">
        <w:rPr>
          <w:color w:val="000000"/>
          <w:sz w:val="28"/>
          <w:szCs w:val="28"/>
        </w:rPr>
        <w:t>;</w:t>
      </w:r>
      <w:r w:rsidRPr="00984106">
        <w:rPr>
          <w:color w:val="000000"/>
          <w:sz w:val="28"/>
          <w:szCs w:val="28"/>
        </w:rPr>
        <w:t xml:space="preserve"> б) ино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странцы; в)</w:t>
      </w:r>
      <w:r w:rsidR="00ED486E" w:rsidRPr="00984106">
        <w:rPr>
          <w:color w:val="000000"/>
          <w:sz w:val="28"/>
          <w:szCs w:val="28"/>
        </w:rPr>
        <w:t xml:space="preserve"> лица без гражданства</w:t>
      </w:r>
      <w:r w:rsidRPr="00984106">
        <w:rPr>
          <w:color w:val="000000"/>
          <w:sz w:val="28"/>
          <w:szCs w:val="28"/>
        </w:rPr>
        <w:t>.</w:t>
      </w:r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Коллективные субъекты права имеют более обширную классифика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цию. Они делятся на следующие виды: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Само государство.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Государственные органы и учреждения.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Общественные объединения.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Административно-территориальные единицы.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Религиозные организации.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Промышленные предприятия.</w:t>
      </w:r>
    </w:p>
    <w:p w:rsidR="0048623F" w:rsidRPr="00984106" w:rsidRDefault="0048623F" w:rsidP="00984106">
      <w:pPr>
        <w:widowControl/>
        <w:numPr>
          <w:ilvl w:val="0"/>
          <w:numId w:val="17"/>
        </w:numPr>
        <w:spacing w:line="360" w:lineRule="auto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Иностранные фирмы.</w:t>
      </w:r>
    </w:p>
    <w:p w:rsidR="0048623F" w:rsidRPr="00984106" w:rsidRDefault="008A2406" w:rsidP="00984106">
      <w:pPr>
        <w:pStyle w:val="FR1"/>
        <w:widowControl/>
        <w:numPr>
          <w:ilvl w:val="0"/>
          <w:numId w:val="17"/>
        </w:numPr>
        <w:spacing w:before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8410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48623F" w:rsidRPr="00984106">
        <w:rPr>
          <w:rFonts w:ascii="Times New Roman" w:hAnsi="Times New Roman" w:cs="Times New Roman"/>
          <w:color w:val="000000"/>
          <w:sz w:val="28"/>
          <w:szCs w:val="28"/>
        </w:rPr>
        <w:t>ридические лица. По нашему законодательству, далеко не все орга</w:t>
      </w:r>
      <w:r w:rsidR="003A7A44" w:rsidRPr="0098410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48623F" w:rsidRPr="00984106">
        <w:rPr>
          <w:rFonts w:ascii="Times New Roman" w:hAnsi="Times New Roman" w:cs="Times New Roman"/>
          <w:color w:val="000000"/>
          <w:sz w:val="28"/>
          <w:szCs w:val="28"/>
        </w:rPr>
        <w:t>низации и учреждения могут выступать в качестве юридических лиц, а только те, которые отвечают определенным условиям. При</w:t>
      </w:r>
      <w:r w:rsidR="003A7A44" w:rsidRPr="0098410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48623F" w:rsidRPr="00984106">
        <w:rPr>
          <w:rFonts w:ascii="Times New Roman" w:hAnsi="Times New Roman" w:cs="Times New Roman"/>
          <w:color w:val="000000"/>
          <w:sz w:val="28"/>
          <w:szCs w:val="28"/>
        </w:rPr>
        <w:t>знаки юридического лица сформулированы в Гражданском кодексе Р</w:t>
      </w:r>
      <w:r w:rsidRPr="00984106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48623F" w:rsidRPr="009841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443E7" w:rsidRPr="009841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5BFE" w:rsidRPr="00984106">
        <w:rPr>
          <w:rFonts w:ascii="Times New Roman" w:hAnsi="Times New Roman" w:cs="Times New Roman"/>
          <w:color w:val="000000"/>
          <w:sz w:val="28"/>
          <w:szCs w:val="28"/>
        </w:rPr>
        <w:t>(пар.1 ст.48</w:t>
      </w:r>
      <w:r w:rsidR="00812E21" w:rsidRPr="0098410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D57A13" w:rsidRPr="00984106" w:rsidRDefault="008A2406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b/>
          <w:bCs/>
          <w:i/>
          <w:iCs/>
          <w:color w:val="000000"/>
          <w:sz w:val="28"/>
          <w:szCs w:val="28"/>
        </w:rPr>
        <w:t xml:space="preserve">2.2. </w:t>
      </w:r>
      <w:r w:rsidR="0048623F" w:rsidRPr="00984106">
        <w:rPr>
          <w:b/>
          <w:bCs/>
          <w:i/>
          <w:iCs/>
          <w:color w:val="000000"/>
          <w:sz w:val="28"/>
          <w:szCs w:val="28"/>
        </w:rPr>
        <w:t>Объекты правоотношений</w:t>
      </w:r>
      <w:r w:rsidR="00E748A8" w:rsidRPr="00984106">
        <w:rPr>
          <w:color w:val="000000"/>
          <w:sz w:val="28"/>
          <w:szCs w:val="28"/>
        </w:rPr>
        <w:t xml:space="preserve"> - </w:t>
      </w:r>
      <w:r w:rsidR="00D57A13" w:rsidRPr="00984106">
        <w:rPr>
          <w:sz w:val="28"/>
          <w:szCs w:val="28"/>
        </w:rPr>
        <w:t xml:space="preserve">Материальные или </w:t>
      </w:r>
      <w:r w:rsidR="00E748A8" w:rsidRPr="00984106">
        <w:rPr>
          <w:sz w:val="28"/>
          <w:szCs w:val="28"/>
        </w:rPr>
        <w:t>нематериальные (</w:t>
      </w:r>
      <w:r w:rsidR="00D57A13" w:rsidRPr="00984106">
        <w:rPr>
          <w:sz w:val="28"/>
          <w:szCs w:val="28"/>
        </w:rPr>
        <w:t>духовные</w:t>
      </w:r>
      <w:r w:rsidR="00E748A8" w:rsidRPr="00984106">
        <w:rPr>
          <w:sz w:val="28"/>
          <w:szCs w:val="28"/>
        </w:rPr>
        <w:t>)</w:t>
      </w:r>
      <w:r w:rsidR="00D57A13" w:rsidRPr="00984106">
        <w:rPr>
          <w:sz w:val="28"/>
          <w:szCs w:val="28"/>
        </w:rPr>
        <w:t xml:space="preserve"> блага, </w:t>
      </w:r>
      <w:r w:rsidR="00E748A8" w:rsidRPr="00984106">
        <w:rPr>
          <w:sz w:val="28"/>
          <w:szCs w:val="28"/>
        </w:rPr>
        <w:t>по поводу которых субъекты вступают в правоотношения, осуществляют свои субъективные права и юридические обязанности</w:t>
      </w:r>
      <w:r w:rsidR="00D57A13" w:rsidRPr="00984106">
        <w:rPr>
          <w:sz w:val="28"/>
          <w:szCs w:val="28"/>
        </w:rPr>
        <w:t>.</w:t>
      </w:r>
    </w:p>
    <w:p w:rsidR="00D57A13" w:rsidRPr="00984106" w:rsidRDefault="00D57A13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color w:val="000000"/>
          <w:sz w:val="28"/>
          <w:szCs w:val="28"/>
        </w:rPr>
        <w:t>К</w:t>
      </w:r>
      <w:r w:rsidR="007D4608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числу объектов правоотношений относятся</w:t>
      </w:r>
      <w:r w:rsidR="0048623F" w:rsidRPr="00984106">
        <w:rPr>
          <w:color w:val="000000"/>
          <w:sz w:val="28"/>
          <w:szCs w:val="28"/>
        </w:rPr>
        <w:t xml:space="preserve"> </w:t>
      </w:r>
      <w:r w:rsidR="007D4608" w:rsidRPr="00984106">
        <w:rPr>
          <w:color w:val="000000"/>
          <w:sz w:val="28"/>
          <w:szCs w:val="28"/>
        </w:rPr>
        <w:t>:</w:t>
      </w:r>
      <w:r w:rsidRPr="00984106">
        <w:rPr>
          <w:sz w:val="28"/>
          <w:szCs w:val="28"/>
        </w:rPr>
        <w:t xml:space="preserve"> материальные блага, ду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ховные блага, услуги</w:t>
      </w:r>
      <w:r w:rsidR="007D4608" w:rsidRPr="00984106">
        <w:rPr>
          <w:sz w:val="28"/>
          <w:szCs w:val="28"/>
        </w:rPr>
        <w:t xml:space="preserve"> и личные неимущественные блага, поведение участни</w:t>
      </w:r>
      <w:r w:rsidR="003A7A44" w:rsidRPr="00984106">
        <w:rPr>
          <w:sz w:val="28"/>
          <w:szCs w:val="28"/>
        </w:rPr>
        <w:softHyphen/>
      </w:r>
      <w:r w:rsidR="007D4608" w:rsidRPr="00984106">
        <w:rPr>
          <w:sz w:val="28"/>
          <w:szCs w:val="28"/>
        </w:rPr>
        <w:t>ков правовых отношений, которое выражается в активных действиях или бездействии.</w:t>
      </w:r>
    </w:p>
    <w:p w:rsidR="00D57A13" w:rsidRPr="00984106" w:rsidRDefault="00D57A13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Материальные блага понимаются как объекты природы или овеществ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ленные р</w:t>
      </w:r>
      <w:r w:rsidR="007D4608" w:rsidRPr="00984106">
        <w:rPr>
          <w:sz w:val="28"/>
          <w:szCs w:val="28"/>
        </w:rPr>
        <w:t>езультаты трудовой деятельности: в и</w:t>
      </w:r>
      <w:r w:rsidRPr="00984106">
        <w:rPr>
          <w:sz w:val="28"/>
          <w:szCs w:val="28"/>
        </w:rPr>
        <w:t>х число входит земля, вода, полезные ископаемые, флора и фауна, здания и сооружения, средства произ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водства, транспорт, транспортные магистра ли, жилые дома, промышленные и продовольственные товары - словом все, что охватывается понятием «имущество» в гражданском праве. Соответственно, значительная часть пра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воотношений гражданского</w:t>
      </w:r>
      <w:r w:rsidR="007D28CF" w:rsidRPr="00984106">
        <w:rPr>
          <w:sz w:val="28"/>
          <w:szCs w:val="28"/>
        </w:rPr>
        <w:t>, семейног</w:t>
      </w:r>
      <w:r w:rsidRPr="00984106">
        <w:rPr>
          <w:sz w:val="28"/>
          <w:szCs w:val="28"/>
        </w:rPr>
        <w:t>о и других отраслей права возникает и развивается по поводу и во имя обладания материальными благами.</w:t>
      </w:r>
    </w:p>
    <w:p w:rsidR="00D57A13" w:rsidRPr="00984106" w:rsidRDefault="00D57A13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К духовным благам относятся произведения литературы, науки, живо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писи, телевидения, кинематографии и иные плоды творческой, интеллекту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альной деятельности, а также политические, идеологические и другие ценно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сти. Правоотношения, возникающие по поводу обладания этими благами, весьма разнообразны. Значительную их часть составляют политические от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ношения, характеризующиеся участием граждан </w:t>
      </w:r>
      <w:r w:rsidR="007D28CF" w:rsidRPr="00984106">
        <w:rPr>
          <w:sz w:val="28"/>
          <w:szCs w:val="28"/>
        </w:rPr>
        <w:t>в деятельности</w:t>
      </w:r>
      <w:r w:rsidRPr="00984106">
        <w:rPr>
          <w:sz w:val="28"/>
          <w:szCs w:val="28"/>
        </w:rPr>
        <w:t xml:space="preserve"> государства. Общество не может обходиться и без образовательных отношений, в ходе которых человек получает общие и профессиональные знания, овладевает достижениями современной науки и искусства. Достаточно распространен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ными являются правоотношения, связанные с удовлетворением гражданами своих духовных интересов путем посещения музеев, театров, библиотек, иных учреждений культуры и спорта. </w:t>
      </w:r>
    </w:p>
    <w:p w:rsidR="00D57A13" w:rsidRPr="00984106" w:rsidRDefault="00D57A13" w:rsidP="00984106">
      <w:pPr>
        <w:spacing w:line="360" w:lineRule="auto"/>
        <w:ind w:firstLine="700"/>
        <w:rPr>
          <w:sz w:val="28"/>
          <w:szCs w:val="28"/>
        </w:rPr>
      </w:pPr>
      <w:r w:rsidRPr="00984106">
        <w:rPr>
          <w:sz w:val="28"/>
          <w:szCs w:val="28"/>
        </w:rPr>
        <w:t>В систему личных неимущественных благ входят жизнь, здоровье, честь и достоинство человека. При этом жизнь понимается в двух аспектах: как биологический, естественный процесс после рождения человека и как его личная жизнь. Распоряжение названными благами человек осуществляет са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мостоятельно, не вступая в конкретные отношения. Объектом же правоохра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нительных отношений личные неимущественные блага становятся тогда, ко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гда вопреки действующим законодательным запретам совершено покушение и требуется применение необходимых мер для их восстановления</w:t>
      </w:r>
      <w:r w:rsidRPr="00984106">
        <w:rPr>
          <w:rStyle w:val="a6"/>
          <w:sz w:val="28"/>
          <w:szCs w:val="28"/>
        </w:rPr>
        <w:footnoteReference w:id="9"/>
      </w:r>
      <w:r w:rsidRPr="00984106">
        <w:rPr>
          <w:sz w:val="28"/>
          <w:szCs w:val="28"/>
        </w:rPr>
        <w:t>.</w:t>
      </w:r>
    </w:p>
    <w:p w:rsidR="00BD3376" w:rsidRPr="00984106" w:rsidRDefault="00D57A13" w:rsidP="00984106">
      <w:pPr>
        <w:spacing w:line="360" w:lineRule="auto"/>
        <w:ind w:firstLine="697"/>
        <w:rPr>
          <w:sz w:val="28"/>
          <w:szCs w:val="28"/>
        </w:rPr>
      </w:pPr>
      <w:r w:rsidRPr="00984106">
        <w:rPr>
          <w:sz w:val="28"/>
          <w:szCs w:val="28"/>
        </w:rPr>
        <w:t>Услуги характеризуются тем, что представляют собой результат какой-либо деятельности, которого не существует на момент вступления участни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ков в правоотношение и ради получения которого возникло это отношение. Конечный результат услуг может выражаться либо в создании нового мате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риального или духовного блага (строительстве до</w:t>
      </w:r>
      <w:r w:rsidR="003A7A44" w:rsidRPr="00984106">
        <w:rPr>
          <w:sz w:val="28"/>
          <w:szCs w:val="28"/>
        </w:rPr>
        <w:t xml:space="preserve">ма, пошиве костюма, </w:t>
      </w:r>
      <w:r w:rsidRPr="00984106">
        <w:rPr>
          <w:sz w:val="28"/>
          <w:szCs w:val="28"/>
        </w:rPr>
        <w:t>и др.) либо в изменении определенных качеств, свойств существующих материаль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ных благ или духовных благ. Например, результат таких услуг, как пере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возка, выражается в перемещении человека или его имущества с одного места на другое. </w:t>
      </w:r>
      <w:r w:rsidR="00BD3376" w:rsidRPr="00984106">
        <w:rPr>
          <w:sz w:val="28"/>
          <w:szCs w:val="28"/>
        </w:rPr>
        <w:t xml:space="preserve">       </w:t>
      </w:r>
    </w:p>
    <w:p w:rsidR="00D57A13" w:rsidRPr="00984106" w:rsidRDefault="00D57A13" w:rsidP="00984106">
      <w:pPr>
        <w:spacing w:line="360" w:lineRule="auto"/>
        <w:ind w:firstLine="697"/>
        <w:rPr>
          <w:sz w:val="28"/>
          <w:szCs w:val="28"/>
        </w:rPr>
      </w:pPr>
      <w:r w:rsidRPr="00984106">
        <w:rPr>
          <w:sz w:val="28"/>
          <w:szCs w:val="28"/>
        </w:rPr>
        <w:t>Современное право последовательно проводит принцип, согласно ко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торому человек не может выступать объектом правоотношений. В этом каче</w:t>
      </w:r>
      <w:r w:rsidR="003A7A44" w:rsidRPr="00984106">
        <w:rPr>
          <w:sz w:val="28"/>
          <w:szCs w:val="28"/>
        </w:rPr>
        <w:softHyphen/>
      </w:r>
      <w:r w:rsidR="00BD3376" w:rsidRPr="00984106">
        <w:rPr>
          <w:sz w:val="28"/>
          <w:szCs w:val="28"/>
        </w:rPr>
        <w:t>стве могут выступать лишь блага.</w:t>
      </w:r>
      <w:r w:rsidRPr="00984106">
        <w:rPr>
          <w:sz w:val="28"/>
          <w:szCs w:val="28"/>
        </w:rPr>
        <w:t xml:space="preserve"> Низведение человека до уровня объекта правоотношения означало бы предоставление права распоряжаться его судь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бой другим лицам, что коренным образом противоречит основам современ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ного права, ориентированного на человека, его права и свободы как высшую ценность.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b/>
          <w:bCs/>
          <w:i/>
          <w:iCs/>
          <w:color w:val="000000"/>
          <w:sz w:val="28"/>
          <w:szCs w:val="28"/>
        </w:rPr>
        <w:t>2.3.Содержание правоотношения</w:t>
      </w:r>
      <w:r w:rsidRPr="00984106">
        <w:rPr>
          <w:color w:val="000000"/>
          <w:sz w:val="28"/>
          <w:szCs w:val="28"/>
        </w:rPr>
        <w:t xml:space="preserve"> имеет двойственный характер. Раз</w:t>
      </w:r>
      <w:r w:rsidRPr="00984106">
        <w:rPr>
          <w:color w:val="000000"/>
          <w:sz w:val="28"/>
          <w:szCs w:val="28"/>
        </w:rPr>
        <w:softHyphen/>
        <w:t>личают юридическое и фактическое содержание.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i/>
          <w:iCs/>
          <w:color w:val="000000"/>
          <w:sz w:val="28"/>
          <w:szCs w:val="28"/>
        </w:rPr>
        <w:t>Юридическое</w:t>
      </w:r>
      <w:r w:rsidRPr="00984106">
        <w:rPr>
          <w:color w:val="000000"/>
          <w:sz w:val="28"/>
          <w:szCs w:val="28"/>
        </w:rPr>
        <w:t xml:space="preserve"> содержание правоотношения</w:t>
      </w:r>
      <w:r w:rsidRPr="00984106">
        <w:rPr>
          <w:noProof/>
          <w:color w:val="000000"/>
          <w:sz w:val="28"/>
          <w:szCs w:val="28"/>
        </w:rPr>
        <w:t xml:space="preserve"> –</w:t>
      </w:r>
      <w:r w:rsidRPr="00984106">
        <w:rPr>
          <w:color w:val="000000"/>
          <w:sz w:val="28"/>
          <w:szCs w:val="28"/>
        </w:rPr>
        <w:t xml:space="preserve"> это возможность опреде</w:t>
      </w:r>
      <w:r w:rsidRPr="00984106">
        <w:rPr>
          <w:color w:val="000000"/>
          <w:sz w:val="28"/>
          <w:szCs w:val="28"/>
        </w:rPr>
        <w:softHyphen/>
        <w:t xml:space="preserve">ленных действий управомоченного, необходимость определенных действий или необходимость воздержания от запрещенных действий обязанного, а </w:t>
      </w:r>
      <w:r w:rsidRPr="00984106">
        <w:rPr>
          <w:i/>
          <w:iCs/>
          <w:color w:val="000000"/>
          <w:sz w:val="28"/>
          <w:szCs w:val="28"/>
        </w:rPr>
        <w:t>фактическое</w:t>
      </w:r>
      <w:r w:rsidRPr="00984106">
        <w:rPr>
          <w:i/>
          <w:iCs/>
          <w:noProof/>
          <w:color w:val="000000"/>
          <w:sz w:val="28"/>
          <w:szCs w:val="28"/>
        </w:rPr>
        <w:t xml:space="preserve"> –</w:t>
      </w:r>
      <w:r w:rsidRPr="00984106">
        <w:rPr>
          <w:color w:val="000000"/>
          <w:sz w:val="28"/>
          <w:szCs w:val="28"/>
        </w:rPr>
        <w:t xml:space="preserve"> сами действия, в которых реализуются права и обязанности. Юридическое и фактическое содержание не тождественны. Первое богаче второго, включает в себя неопределенное количество возможностей. Напри</w:t>
      </w:r>
      <w:r w:rsidRPr="00984106">
        <w:rPr>
          <w:color w:val="000000"/>
          <w:sz w:val="28"/>
          <w:szCs w:val="28"/>
        </w:rPr>
        <w:softHyphen/>
        <w:t>мер, лицо, имеющее среднее образование, обладает правом поступления в вуз, т.е. перед ним большой выбор возможностей, составляющих содержание его субъективного права. Однако реально можно поступить лишь в один вуз при условии успешной сдачи вступительных экзаменов. Таким образом, фак</w:t>
      </w:r>
      <w:r w:rsidRPr="00984106">
        <w:rPr>
          <w:color w:val="000000"/>
          <w:sz w:val="28"/>
          <w:szCs w:val="28"/>
        </w:rPr>
        <w:softHyphen/>
        <w:t>тическое содержание</w:t>
      </w:r>
      <w:r w:rsidRPr="00984106">
        <w:rPr>
          <w:noProof/>
          <w:color w:val="000000"/>
          <w:sz w:val="28"/>
          <w:szCs w:val="28"/>
        </w:rPr>
        <w:t xml:space="preserve"> –</w:t>
      </w:r>
      <w:r w:rsidRPr="00984106">
        <w:rPr>
          <w:color w:val="000000"/>
          <w:sz w:val="28"/>
          <w:szCs w:val="28"/>
        </w:rPr>
        <w:t xml:space="preserve"> только один из возможных вариантов реализации субъективного права.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i/>
          <w:iCs/>
          <w:color w:val="000000"/>
          <w:sz w:val="28"/>
          <w:szCs w:val="28"/>
        </w:rPr>
        <w:t xml:space="preserve">Содержание правоотношения </w:t>
      </w:r>
      <w:r w:rsidRPr="00984106">
        <w:rPr>
          <w:noProof/>
          <w:color w:val="000000"/>
          <w:sz w:val="28"/>
          <w:szCs w:val="28"/>
        </w:rPr>
        <w:t>–</w:t>
      </w:r>
      <w:r w:rsidRPr="00984106">
        <w:rPr>
          <w:color w:val="000000"/>
          <w:sz w:val="28"/>
          <w:szCs w:val="28"/>
        </w:rPr>
        <w:t xml:space="preserve"> это субъективные юридические права и обязанности. Субъективное право и соответствующая ему обязанность об</w:t>
      </w:r>
      <w:r w:rsidRPr="00984106">
        <w:rPr>
          <w:color w:val="000000"/>
          <w:sz w:val="28"/>
          <w:szCs w:val="28"/>
        </w:rPr>
        <w:softHyphen/>
        <w:t>разуют юридическую связь управомоченной и обязанной сторон. Причем правовое отношение может состоять из одной или нескольких юридических связей.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Субъективное право</w:t>
      </w:r>
      <w:r w:rsidRPr="00984106">
        <w:rPr>
          <w:noProof/>
          <w:color w:val="000000"/>
          <w:sz w:val="28"/>
          <w:szCs w:val="28"/>
        </w:rPr>
        <w:t xml:space="preserve"> –</w:t>
      </w:r>
      <w:r w:rsidRPr="00984106">
        <w:rPr>
          <w:color w:val="000000"/>
          <w:sz w:val="28"/>
          <w:szCs w:val="28"/>
        </w:rPr>
        <w:t xml:space="preserve"> это предусмотренная для управомоченного лица в целях удовлетворения его интересов мера возможного поведения, обеспе</w:t>
      </w:r>
      <w:r w:rsidRPr="00984106">
        <w:rPr>
          <w:color w:val="000000"/>
          <w:sz w:val="28"/>
          <w:szCs w:val="28"/>
        </w:rPr>
        <w:softHyphen/>
        <w:t>ченная юридическими обязанностями других лиц.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Субъективное право</w:t>
      </w:r>
      <w:r w:rsidRPr="00984106">
        <w:rPr>
          <w:noProof/>
          <w:color w:val="000000"/>
          <w:sz w:val="28"/>
          <w:szCs w:val="28"/>
        </w:rPr>
        <w:t xml:space="preserve"> –</w:t>
      </w:r>
      <w:r w:rsidRPr="00984106">
        <w:rPr>
          <w:color w:val="000000"/>
          <w:sz w:val="28"/>
          <w:szCs w:val="28"/>
        </w:rPr>
        <w:t xml:space="preserve"> сложное явление, включающее в себя ряд пра</w:t>
      </w:r>
      <w:r w:rsidRPr="00984106">
        <w:rPr>
          <w:color w:val="000000"/>
          <w:sz w:val="28"/>
          <w:szCs w:val="28"/>
        </w:rPr>
        <w:softHyphen/>
        <w:t xml:space="preserve">вомочий: а) </w:t>
      </w:r>
      <w:r w:rsidRPr="00984106">
        <w:rPr>
          <w:i/>
          <w:iCs/>
          <w:color w:val="000000"/>
          <w:sz w:val="28"/>
          <w:szCs w:val="28"/>
        </w:rPr>
        <w:t>право на собственные фактические действия,</w:t>
      </w:r>
      <w:r w:rsidRPr="00984106">
        <w:rPr>
          <w:color w:val="000000"/>
          <w:sz w:val="28"/>
          <w:szCs w:val="28"/>
        </w:rPr>
        <w:t xml:space="preserve"> направленные на использование полезных свойств объекта права (например, собственник вещи вправе использовать ее по прямому назначению); б) </w:t>
      </w:r>
      <w:r w:rsidRPr="00984106">
        <w:rPr>
          <w:i/>
          <w:iCs/>
          <w:color w:val="000000"/>
          <w:sz w:val="28"/>
          <w:szCs w:val="28"/>
        </w:rPr>
        <w:t>право на юридиче</w:t>
      </w:r>
      <w:r w:rsidRPr="00984106">
        <w:rPr>
          <w:i/>
          <w:iCs/>
          <w:color w:val="000000"/>
          <w:sz w:val="28"/>
          <w:szCs w:val="28"/>
        </w:rPr>
        <w:softHyphen/>
        <w:t>ские действия,</w:t>
      </w:r>
      <w:r w:rsidRPr="00984106">
        <w:rPr>
          <w:color w:val="000000"/>
          <w:sz w:val="28"/>
          <w:szCs w:val="28"/>
        </w:rPr>
        <w:t xml:space="preserve"> на принятие юридических решений (собственник вещи может ее заложить, подарить, продать, завещать и т.д.); в) </w:t>
      </w:r>
      <w:r w:rsidRPr="00984106">
        <w:rPr>
          <w:i/>
          <w:iCs/>
          <w:color w:val="000000"/>
          <w:sz w:val="28"/>
          <w:szCs w:val="28"/>
        </w:rPr>
        <w:t xml:space="preserve">право требовать </w:t>
      </w:r>
      <w:r w:rsidRPr="00984106">
        <w:rPr>
          <w:color w:val="000000"/>
          <w:sz w:val="28"/>
          <w:szCs w:val="28"/>
        </w:rPr>
        <w:t>от дру</w:t>
      </w:r>
      <w:r w:rsidRPr="00984106">
        <w:rPr>
          <w:color w:val="000000"/>
          <w:sz w:val="28"/>
          <w:szCs w:val="28"/>
        </w:rPr>
        <w:softHyphen/>
        <w:t>гой стороны исполнения обязанности, т.е. право на чужие действия (заимо</w:t>
      </w:r>
      <w:r w:rsidRPr="00984106">
        <w:rPr>
          <w:color w:val="000000"/>
          <w:sz w:val="28"/>
          <w:szCs w:val="28"/>
        </w:rPr>
        <w:softHyphen/>
        <w:t xml:space="preserve">давец имеет право требовать от заемщика возврата денег или вещей); г) </w:t>
      </w:r>
      <w:r w:rsidRPr="00984106">
        <w:rPr>
          <w:i/>
          <w:iCs/>
          <w:color w:val="000000"/>
          <w:sz w:val="28"/>
          <w:szCs w:val="28"/>
        </w:rPr>
        <w:t>право притязания,</w:t>
      </w:r>
      <w:r w:rsidRPr="00984106">
        <w:rPr>
          <w:color w:val="000000"/>
          <w:sz w:val="28"/>
          <w:szCs w:val="28"/>
        </w:rPr>
        <w:t xml:space="preserve"> которое заключается в возможности привести в действие аппарат принуждения против обязанного лица, т.е. право на принудительное исполнение обязанности (в принудительном порядке может быть взыскан долг, произведено восстановление рабочего или служащего на работе).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i/>
          <w:iCs/>
          <w:color w:val="000000"/>
          <w:sz w:val="28"/>
          <w:szCs w:val="28"/>
        </w:rPr>
        <w:t>Юридическая обязанность</w:t>
      </w:r>
      <w:r w:rsidRPr="00984106">
        <w:rPr>
          <w:color w:val="000000"/>
          <w:sz w:val="28"/>
          <w:szCs w:val="28"/>
        </w:rPr>
        <w:t xml:space="preserve"> есть предписанная обязанному лицу и обес</w:t>
      </w:r>
      <w:r w:rsidRPr="00984106">
        <w:rPr>
          <w:color w:val="000000"/>
          <w:sz w:val="28"/>
          <w:szCs w:val="28"/>
        </w:rPr>
        <w:softHyphen/>
        <w:t>печенная возможностью государственного принуждения мера необходимого поведения, которой оно должно следовать в интересах управомоченного лица.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Юридическая обязанность имеет следующие признаки.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noProof/>
          <w:color w:val="000000"/>
          <w:sz w:val="28"/>
          <w:szCs w:val="28"/>
        </w:rPr>
        <w:t>1.</w:t>
      </w:r>
      <w:r w:rsidRPr="00984106">
        <w:rPr>
          <w:color w:val="000000"/>
          <w:sz w:val="28"/>
          <w:szCs w:val="28"/>
        </w:rPr>
        <w:t xml:space="preserve"> Это мера необходимого поведения, точное определение того, каким оно должно быть. Соблюдение такой меры обязательно, ибо обязанность обеспечена возможностью государственного принуждения (если обязанность состоит в уплате долга, то точно должны быть определены размер долга, срок уплаты и т.д.).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noProof/>
          <w:color w:val="000000"/>
          <w:sz w:val="28"/>
          <w:szCs w:val="28"/>
        </w:rPr>
        <w:t>2.</w:t>
      </w:r>
      <w:r w:rsidRPr="00984106">
        <w:rPr>
          <w:color w:val="000000"/>
          <w:sz w:val="28"/>
          <w:szCs w:val="28"/>
        </w:rPr>
        <w:t xml:space="preserve"> Она устанавливается на основе юридических фактов и требований правовых норм.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noProof/>
          <w:color w:val="000000"/>
          <w:sz w:val="28"/>
          <w:szCs w:val="28"/>
        </w:rPr>
        <w:t>3.</w:t>
      </w:r>
      <w:r w:rsidRPr="00984106">
        <w:rPr>
          <w:color w:val="000000"/>
          <w:sz w:val="28"/>
          <w:szCs w:val="28"/>
        </w:rPr>
        <w:t xml:space="preserve"> Обязанность устанавливается в интересах управомоченной стороны</w:t>
      </w:r>
      <w:r w:rsidRPr="00984106">
        <w:rPr>
          <w:noProof/>
          <w:color w:val="000000"/>
          <w:sz w:val="28"/>
          <w:szCs w:val="28"/>
        </w:rPr>
        <w:t xml:space="preserve"> –</w:t>
      </w:r>
      <w:r w:rsidRPr="00984106">
        <w:rPr>
          <w:color w:val="000000"/>
          <w:sz w:val="28"/>
          <w:szCs w:val="28"/>
        </w:rPr>
        <w:t xml:space="preserve"> отдельного лица или общества (государства) в целом.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noProof/>
          <w:color w:val="000000"/>
          <w:sz w:val="28"/>
          <w:szCs w:val="28"/>
        </w:rPr>
        <w:t>4.</w:t>
      </w:r>
      <w:r w:rsidRPr="00984106">
        <w:rPr>
          <w:color w:val="000000"/>
          <w:sz w:val="28"/>
          <w:szCs w:val="28"/>
        </w:rPr>
        <w:t xml:space="preserve"> Обязанность есть не только (и не столько) долженствование, но и ре</w:t>
      </w:r>
      <w:r w:rsidRPr="00984106">
        <w:rPr>
          <w:color w:val="000000"/>
          <w:sz w:val="28"/>
          <w:szCs w:val="28"/>
        </w:rPr>
        <w:softHyphen/>
        <w:t>альное фактическое поведение обязанного лица.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noProof/>
          <w:color w:val="000000"/>
          <w:sz w:val="28"/>
          <w:szCs w:val="28"/>
        </w:rPr>
        <w:t>5.</w:t>
      </w:r>
      <w:r w:rsidRPr="00984106">
        <w:rPr>
          <w:color w:val="000000"/>
          <w:sz w:val="28"/>
          <w:szCs w:val="28"/>
        </w:rPr>
        <w:t xml:space="preserve"> У обязанного лица нет выбора между исполнением и неисполнением обязанности. Невыполнение или ненадлежащее выполнение юридической обязанности является правонарушением и влечет меры государственного принуждения.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i/>
          <w:iCs/>
          <w:color w:val="000000"/>
          <w:sz w:val="28"/>
          <w:szCs w:val="28"/>
        </w:rPr>
      </w:pPr>
      <w:r w:rsidRPr="00984106">
        <w:rPr>
          <w:i/>
          <w:iCs/>
          <w:color w:val="000000"/>
          <w:sz w:val="28"/>
          <w:szCs w:val="28"/>
        </w:rPr>
        <w:t>Юридическая обязанность имеет три основные формы: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1)</w:t>
      </w:r>
      <w:r w:rsidRPr="00984106">
        <w:rPr>
          <w:i/>
          <w:iCs/>
          <w:color w:val="000000"/>
          <w:sz w:val="28"/>
          <w:szCs w:val="28"/>
        </w:rPr>
        <w:t>пассивное поведение</w:t>
      </w:r>
      <w:r w:rsidRPr="00984106">
        <w:rPr>
          <w:color w:val="000000"/>
          <w:sz w:val="28"/>
          <w:szCs w:val="28"/>
        </w:rPr>
        <w:t xml:space="preserve"> или соблюдение запрета, предусмотренного нормой права; 2) </w:t>
      </w:r>
      <w:r w:rsidRPr="00984106">
        <w:rPr>
          <w:i/>
          <w:iCs/>
          <w:color w:val="000000"/>
          <w:sz w:val="28"/>
          <w:szCs w:val="28"/>
        </w:rPr>
        <w:t>активное поведение</w:t>
      </w:r>
      <w:r w:rsidRPr="00984106">
        <w:rPr>
          <w:color w:val="000000"/>
          <w:sz w:val="28"/>
          <w:szCs w:val="28"/>
        </w:rPr>
        <w:t xml:space="preserve">, т.е. совершение конкретных действий, предусмотренных нормой права или соглашением сторон; 3) </w:t>
      </w:r>
      <w:r w:rsidRPr="00984106">
        <w:rPr>
          <w:i/>
          <w:iCs/>
          <w:color w:val="000000"/>
          <w:sz w:val="28"/>
          <w:szCs w:val="28"/>
        </w:rPr>
        <w:t>юридическая ответственность</w:t>
      </w:r>
      <w:r w:rsidRPr="00984106">
        <w:rPr>
          <w:color w:val="000000"/>
          <w:sz w:val="28"/>
          <w:szCs w:val="28"/>
        </w:rPr>
        <w:t>, когда за невыполнение возложенных обязанностей сле</w:t>
      </w:r>
      <w:r w:rsidRPr="00984106">
        <w:rPr>
          <w:color w:val="000000"/>
          <w:sz w:val="28"/>
          <w:szCs w:val="28"/>
        </w:rPr>
        <w:softHyphen/>
        <w:t>дуют негативные последствия (мер юридической ответственности).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b/>
          <w:bCs/>
          <w:color w:val="000000"/>
          <w:sz w:val="28"/>
          <w:szCs w:val="28"/>
          <w:u w:val="single"/>
        </w:rPr>
      </w:pPr>
      <w:r w:rsidRPr="00984106">
        <w:rPr>
          <w:color w:val="000000"/>
          <w:sz w:val="28"/>
          <w:szCs w:val="28"/>
        </w:rPr>
        <w:t>Субъективное право и обязанность тесно связаны. Нет субъективного права, не обеспеченного обязанностью, и нет обязанности, которой не соот</w:t>
      </w:r>
      <w:r w:rsidRPr="00984106">
        <w:rPr>
          <w:color w:val="000000"/>
          <w:sz w:val="28"/>
          <w:szCs w:val="28"/>
        </w:rPr>
        <w:softHyphen/>
        <w:t>ветствовало бы право.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i/>
          <w:iCs/>
          <w:color w:val="000000"/>
          <w:sz w:val="28"/>
          <w:szCs w:val="28"/>
        </w:rPr>
        <w:t>Фактическое (реальное) поведение субъектов правоотношения.</w:t>
      </w:r>
      <w:r w:rsidRPr="00984106">
        <w:rPr>
          <w:color w:val="000000"/>
          <w:sz w:val="28"/>
          <w:szCs w:val="28"/>
        </w:rPr>
        <w:t xml:space="preserve"> Нали</w:t>
      </w:r>
      <w:r w:rsidRPr="00984106">
        <w:rPr>
          <w:color w:val="000000"/>
          <w:sz w:val="28"/>
          <w:szCs w:val="28"/>
        </w:rPr>
        <w:softHyphen/>
        <w:t>чие у сторон правоотношения субъективных прав и обязанностей, направ</w:t>
      </w:r>
      <w:r w:rsidRPr="00984106">
        <w:rPr>
          <w:color w:val="000000"/>
          <w:sz w:val="28"/>
          <w:szCs w:val="28"/>
        </w:rPr>
        <w:softHyphen/>
        <w:t>ленных на достижение определенных благ, отнюдь не означает еще их фак</w:t>
      </w:r>
      <w:r w:rsidRPr="00984106">
        <w:rPr>
          <w:color w:val="000000"/>
          <w:sz w:val="28"/>
          <w:szCs w:val="28"/>
        </w:rPr>
        <w:softHyphen/>
        <w:t>тического приобретения. Достижение и использование соответствующих благ возможно лишь путем реального поведения субъектов правоотношения, соответствующего их субъективным правам и обязанностям. Однако субъек</w:t>
      </w:r>
      <w:r w:rsidRPr="00984106">
        <w:rPr>
          <w:color w:val="000000"/>
          <w:sz w:val="28"/>
          <w:szCs w:val="28"/>
        </w:rPr>
        <w:softHyphen/>
        <w:t>тивные права и обязанности сторон далеко не всегда реализуются в их дея</w:t>
      </w:r>
      <w:r w:rsidRPr="00984106">
        <w:rPr>
          <w:color w:val="000000"/>
          <w:sz w:val="28"/>
          <w:szCs w:val="28"/>
        </w:rPr>
        <w:softHyphen/>
        <w:t>ниях, а нередко их фактическое поведение не соответствует или даже проти</w:t>
      </w:r>
      <w:r w:rsidRPr="00984106">
        <w:rPr>
          <w:color w:val="000000"/>
          <w:sz w:val="28"/>
          <w:szCs w:val="28"/>
        </w:rPr>
        <w:softHyphen/>
        <w:t>воречит имеющимся субъективным правам и обязанностям.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Это обстоятельство имеет принципиальное значение для решения су</w:t>
      </w:r>
      <w:r w:rsidRPr="00984106">
        <w:rPr>
          <w:color w:val="000000"/>
          <w:sz w:val="28"/>
          <w:szCs w:val="28"/>
        </w:rPr>
        <w:softHyphen/>
        <w:t>ществующей в теории правоотношения проблемы его содержания. В юриди</w:t>
      </w:r>
      <w:r w:rsidRPr="00984106">
        <w:rPr>
          <w:color w:val="000000"/>
          <w:sz w:val="28"/>
          <w:szCs w:val="28"/>
        </w:rPr>
        <w:softHyphen/>
        <w:t>ческой литературе в качестве содержания правоотношения нередко называ</w:t>
      </w:r>
      <w:r w:rsidRPr="00984106">
        <w:rPr>
          <w:color w:val="000000"/>
          <w:sz w:val="28"/>
          <w:szCs w:val="28"/>
        </w:rPr>
        <w:softHyphen/>
        <w:t>ются субъективные права и обязанности его участников. Однако рядом уче</w:t>
      </w:r>
      <w:r w:rsidRPr="00984106">
        <w:rPr>
          <w:color w:val="000000"/>
          <w:sz w:val="28"/>
          <w:szCs w:val="28"/>
        </w:rPr>
        <w:softHyphen/>
        <w:t>ных отмечается, что сводить содержание правоотношения только к субъек</w:t>
      </w:r>
      <w:r w:rsidRPr="00984106">
        <w:rPr>
          <w:color w:val="000000"/>
          <w:sz w:val="28"/>
          <w:szCs w:val="28"/>
        </w:rPr>
        <w:softHyphen/>
        <w:t xml:space="preserve">тивным правам и обязанностям нельзя, поскольку такого рода содержание представляло бы собой своеобразный синтез фактического (общественное отношение) и юридического (норма права). Вследствие этого предлагается различать юридическое и фактическое содержание правоотношения. </w:t>
      </w:r>
      <w:r w:rsidRPr="00984106">
        <w:rPr>
          <w:i/>
          <w:iCs/>
          <w:color w:val="000000"/>
          <w:sz w:val="28"/>
          <w:szCs w:val="28"/>
        </w:rPr>
        <w:t>Юриди</w:t>
      </w:r>
      <w:r w:rsidRPr="00984106">
        <w:rPr>
          <w:i/>
          <w:iCs/>
          <w:color w:val="000000"/>
          <w:sz w:val="28"/>
          <w:szCs w:val="28"/>
        </w:rPr>
        <w:softHyphen/>
        <w:t>ческое содержание</w:t>
      </w:r>
      <w:r w:rsidRPr="00984106">
        <w:rPr>
          <w:color w:val="000000"/>
          <w:sz w:val="28"/>
          <w:szCs w:val="28"/>
        </w:rPr>
        <w:t xml:space="preserve"> - это возможность определенных действий управомочен</w:t>
      </w:r>
      <w:r w:rsidRPr="00984106">
        <w:rPr>
          <w:color w:val="000000"/>
          <w:sz w:val="28"/>
          <w:szCs w:val="28"/>
        </w:rPr>
        <w:softHyphen/>
        <w:t>ным лицом или необходимость выполнения   определенных действий обя</w:t>
      </w:r>
      <w:r w:rsidRPr="00984106">
        <w:rPr>
          <w:color w:val="000000"/>
          <w:sz w:val="28"/>
          <w:szCs w:val="28"/>
        </w:rPr>
        <w:softHyphen/>
        <w:t xml:space="preserve">занным лицом, а также необходимость соблюдения запретов, установленных нормами права. </w:t>
      </w:r>
      <w:r w:rsidRPr="00984106">
        <w:rPr>
          <w:i/>
          <w:iCs/>
          <w:color w:val="000000"/>
          <w:sz w:val="28"/>
          <w:szCs w:val="28"/>
        </w:rPr>
        <w:t>Фактическое</w:t>
      </w:r>
      <w:r w:rsidRPr="00984106">
        <w:rPr>
          <w:color w:val="000000"/>
          <w:sz w:val="28"/>
          <w:szCs w:val="28"/>
        </w:rPr>
        <w:t xml:space="preserve"> </w:t>
      </w:r>
      <w:r w:rsidRPr="00984106">
        <w:rPr>
          <w:i/>
          <w:iCs/>
          <w:color w:val="000000"/>
          <w:sz w:val="28"/>
          <w:szCs w:val="28"/>
        </w:rPr>
        <w:t xml:space="preserve">содержание </w:t>
      </w:r>
      <w:r w:rsidRPr="00984106">
        <w:rPr>
          <w:color w:val="000000"/>
          <w:sz w:val="28"/>
          <w:szCs w:val="28"/>
        </w:rPr>
        <w:t>составляют реальные действия по осуществлению субъективных прав и выполнению юридических обязанно</w:t>
      </w:r>
      <w:r w:rsidRPr="00984106">
        <w:rPr>
          <w:color w:val="000000"/>
          <w:sz w:val="28"/>
          <w:szCs w:val="28"/>
        </w:rPr>
        <w:softHyphen/>
        <w:t xml:space="preserve">стей. </w:t>
      </w:r>
      <w:r w:rsidRPr="00984106">
        <w:rPr>
          <w:rStyle w:val="a6"/>
          <w:color w:val="000000"/>
          <w:sz w:val="28"/>
          <w:szCs w:val="28"/>
        </w:rPr>
        <w:footnoteReference w:id="10"/>
      </w:r>
      <w:r w:rsidRPr="00984106">
        <w:rPr>
          <w:color w:val="000000"/>
          <w:sz w:val="28"/>
          <w:szCs w:val="28"/>
        </w:rPr>
        <w:t>.</w:t>
      </w:r>
    </w:p>
    <w:p w:rsidR="000B1D3E" w:rsidRPr="00984106" w:rsidRDefault="000B1D3E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 Субъективные права и обязанности лишь предполагают возможность или необходимость определенного поведения. Они представляют собой юри</w:t>
      </w:r>
      <w:r w:rsidRPr="00984106">
        <w:rPr>
          <w:color w:val="000000"/>
          <w:sz w:val="28"/>
          <w:szCs w:val="28"/>
        </w:rPr>
        <w:softHyphen/>
        <w:t>дическую форму правоотношения, которая должна быть наполнена реальным содержанием. Таким реальным содержанием может быть только фактическое взаимодействие, взаимообусловленное поведение участников правоотноше</w:t>
      </w:r>
      <w:r w:rsidRPr="00984106">
        <w:rPr>
          <w:color w:val="000000"/>
          <w:sz w:val="28"/>
          <w:szCs w:val="28"/>
        </w:rPr>
        <w:softHyphen/>
        <w:t>ний, т.е. их деятельность, осуществляемая в соответствии с имеющимися у них взаимными субъективными правами и обязанностями.</w:t>
      </w:r>
    </w:p>
    <w:p w:rsidR="000B1D3E" w:rsidRPr="00984106" w:rsidRDefault="000B1D3E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43E7" w:rsidRPr="00984106" w:rsidRDefault="000B1D3E" w:rsidP="00984106">
      <w:pPr>
        <w:spacing w:line="360" w:lineRule="auto"/>
        <w:rPr>
          <w:b/>
          <w:bCs/>
          <w:i/>
          <w:iCs/>
          <w:sz w:val="28"/>
          <w:szCs w:val="28"/>
        </w:rPr>
      </w:pPr>
      <w:bookmarkStart w:id="6" w:name="_Toc130553021"/>
      <w:r w:rsidRPr="00984106">
        <w:rPr>
          <w:b/>
          <w:bCs/>
          <w:i/>
          <w:iCs/>
          <w:sz w:val="28"/>
          <w:szCs w:val="28"/>
        </w:rPr>
        <w:t>2.4.</w:t>
      </w:r>
      <w:r w:rsidR="006443E7" w:rsidRPr="00984106">
        <w:rPr>
          <w:b/>
          <w:bCs/>
          <w:i/>
          <w:iCs/>
          <w:sz w:val="28"/>
          <w:szCs w:val="28"/>
        </w:rPr>
        <w:t>Понятие юридических фактов и их классификация.</w:t>
      </w:r>
    </w:p>
    <w:p w:rsidR="006443E7" w:rsidRPr="00984106" w:rsidRDefault="006443E7" w:rsidP="00576721">
      <w:p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ab/>
      </w:r>
      <w:r w:rsidRPr="00984106">
        <w:rPr>
          <w:i/>
          <w:iCs/>
          <w:sz w:val="28"/>
          <w:szCs w:val="28"/>
        </w:rPr>
        <w:t>Юридический факт</w:t>
      </w:r>
      <w:r w:rsidRPr="00984106">
        <w:rPr>
          <w:sz w:val="28"/>
          <w:szCs w:val="28"/>
        </w:rPr>
        <w:t xml:space="preserve"> – конкретное жизненное обстоятельство, с наступ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лением которого норма права связывает возникновение, изменение, прекра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щение правоотношений. Факты называются юридическими потому, что вме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сте с нормами права определяют конкретное содержание взаимных прав и обязанностей сторон. Очень часто для возникновения правоотношения тре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буется фактический состав, т.е. совокупность двух или нескольких юридиче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ских актов, наличие которых необходимо для наступления юридических по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следствий. Фактические составы могут быть завершенными и незавершен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ными. Завершенными называют те, которые имеют в наличии все необходи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мые юридические факты. Если процесс накопления фактического состава не окончен и некоторые факты отсутствуют, то такой фактический состав назы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вают незавершенным. </w:t>
      </w:r>
    </w:p>
    <w:p w:rsidR="006443E7" w:rsidRPr="00984106" w:rsidRDefault="006443E7" w:rsidP="00984106">
      <w:pPr>
        <w:spacing w:line="360" w:lineRule="auto"/>
        <w:ind w:firstLine="708"/>
        <w:rPr>
          <w:sz w:val="28"/>
          <w:szCs w:val="28"/>
        </w:rPr>
      </w:pPr>
      <w:r w:rsidRPr="00984106">
        <w:rPr>
          <w:i/>
          <w:iCs/>
          <w:sz w:val="28"/>
          <w:szCs w:val="28"/>
        </w:rPr>
        <w:t>Юридические факты</w:t>
      </w:r>
      <w:r w:rsidRPr="00984106">
        <w:rPr>
          <w:sz w:val="28"/>
          <w:szCs w:val="28"/>
        </w:rPr>
        <w:t xml:space="preserve"> можно классифицировать по различным основа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ниям. Важнейшим является деление юридических фактов по тем последст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виям, которые они влекут, и их волевому содержанию.</w:t>
      </w:r>
    </w:p>
    <w:p w:rsidR="006443E7" w:rsidRPr="00984106" w:rsidRDefault="006443E7" w:rsidP="00984106">
      <w:pPr>
        <w:spacing w:line="360" w:lineRule="auto"/>
        <w:ind w:firstLine="708"/>
        <w:rPr>
          <w:sz w:val="28"/>
          <w:szCs w:val="28"/>
        </w:rPr>
      </w:pPr>
      <w:r w:rsidRPr="00984106">
        <w:rPr>
          <w:sz w:val="28"/>
          <w:szCs w:val="28"/>
        </w:rPr>
        <w:t xml:space="preserve">По последствиям юридические факты делятся на правообразующие, правоизменяющие и правопрекращающие. </w:t>
      </w:r>
      <w:r w:rsidRPr="00984106">
        <w:rPr>
          <w:i/>
          <w:iCs/>
          <w:sz w:val="28"/>
          <w:szCs w:val="28"/>
        </w:rPr>
        <w:t>Правообразующие</w:t>
      </w:r>
      <w:r w:rsidRPr="00984106">
        <w:rPr>
          <w:sz w:val="28"/>
          <w:szCs w:val="28"/>
        </w:rPr>
        <w:t xml:space="preserve"> факты вызы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вают возникновение правоотношений (вступление в брак, заключение трудо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вого договора). </w:t>
      </w:r>
      <w:r w:rsidRPr="00984106">
        <w:rPr>
          <w:i/>
          <w:iCs/>
          <w:sz w:val="28"/>
          <w:szCs w:val="28"/>
        </w:rPr>
        <w:t>Правоизменяющие</w:t>
      </w:r>
      <w:r w:rsidRPr="00984106">
        <w:rPr>
          <w:sz w:val="28"/>
          <w:szCs w:val="28"/>
        </w:rPr>
        <w:t xml:space="preserve"> факты изменяют правоотноше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ния(например, перевод на другую работу). </w:t>
      </w:r>
      <w:r w:rsidRPr="00984106">
        <w:rPr>
          <w:i/>
          <w:iCs/>
          <w:sz w:val="28"/>
          <w:szCs w:val="28"/>
        </w:rPr>
        <w:t xml:space="preserve">Правопрекращающие </w:t>
      </w:r>
      <w:r w:rsidRPr="00984106">
        <w:rPr>
          <w:sz w:val="28"/>
          <w:szCs w:val="28"/>
        </w:rPr>
        <w:t>факты обу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словливают прекращение правоотношений(расторжение брака, увольнение с работы). Каждый из названных фактов может быть одновременно и правооб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разующим, и правоизменяющим, и правопрекращающим.</w:t>
      </w:r>
    </w:p>
    <w:p w:rsidR="006443E7" w:rsidRPr="00984106" w:rsidRDefault="006443E7" w:rsidP="00984106">
      <w:pPr>
        <w:spacing w:line="360" w:lineRule="auto"/>
        <w:ind w:firstLine="708"/>
        <w:rPr>
          <w:sz w:val="28"/>
          <w:szCs w:val="28"/>
        </w:rPr>
      </w:pPr>
      <w:r w:rsidRPr="00984106">
        <w:rPr>
          <w:sz w:val="28"/>
          <w:szCs w:val="28"/>
        </w:rPr>
        <w:t>По волевому признаку юридические факты подразделяются на события и действия.</w:t>
      </w:r>
    </w:p>
    <w:p w:rsidR="006443E7" w:rsidRPr="00984106" w:rsidRDefault="006443E7" w:rsidP="00984106">
      <w:pPr>
        <w:spacing w:line="360" w:lineRule="auto"/>
        <w:ind w:firstLine="708"/>
        <w:rPr>
          <w:sz w:val="28"/>
          <w:szCs w:val="28"/>
        </w:rPr>
      </w:pPr>
      <w:r w:rsidRPr="00984106">
        <w:rPr>
          <w:sz w:val="28"/>
          <w:szCs w:val="28"/>
        </w:rPr>
        <w:t>События – это факты, происхождение которых не связано с волей уча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стников правоотношений, например наводнение. </w:t>
      </w:r>
    </w:p>
    <w:p w:rsidR="006443E7" w:rsidRPr="00984106" w:rsidRDefault="006443E7" w:rsidP="00984106">
      <w:pPr>
        <w:spacing w:line="360" w:lineRule="auto"/>
        <w:ind w:firstLine="708"/>
        <w:rPr>
          <w:sz w:val="28"/>
          <w:szCs w:val="28"/>
        </w:rPr>
      </w:pPr>
      <w:r w:rsidRPr="00984106">
        <w:rPr>
          <w:sz w:val="28"/>
          <w:szCs w:val="28"/>
        </w:rPr>
        <w:t>Действия определяются волей участников правоотношения. Они могут быть правомерными и неправомерными (правонарушения).</w:t>
      </w: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984106">
        <w:rPr>
          <w:rFonts w:ascii="Times New Roman" w:hAnsi="Times New Roman" w:cs="Times New Roman"/>
          <w:b w:val="0"/>
          <w:bCs w:val="0"/>
        </w:rPr>
        <w:t>Правомерные действия подразделяются на юридические акты и юридиче</w:t>
      </w:r>
      <w:r w:rsidR="003A7A44" w:rsidRPr="00984106">
        <w:rPr>
          <w:rFonts w:ascii="Times New Roman" w:hAnsi="Times New Roman" w:cs="Times New Roman"/>
          <w:b w:val="0"/>
          <w:bCs w:val="0"/>
        </w:rPr>
        <w:softHyphen/>
      </w:r>
      <w:r w:rsidRPr="00984106">
        <w:rPr>
          <w:rFonts w:ascii="Times New Roman" w:hAnsi="Times New Roman" w:cs="Times New Roman"/>
          <w:b w:val="0"/>
          <w:bCs w:val="0"/>
        </w:rPr>
        <w:t xml:space="preserve">ские поступки. </w:t>
      </w:r>
      <w:r w:rsidRPr="00984106">
        <w:rPr>
          <w:rFonts w:ascii="Times New Roman" w:hAnsi="Times New Roman" w:cs="Times New Roman"/>
          <w:b w:val="0"/>
          <w:bCs w:val="0"/>
          <w:i/>
          <w:iCs/>
        </w:rPr>
        <w:t>Юридический акт</w:t>
      </w:r>
      <w:r w:rsidRPr="00984106">
        <w:rPr>
          <w:rFonts w:ascii="Times New Roman" w:hAnsi="Times New Roman" w:cs="Times New Roman"/>
          <w:b w:val="0"/>
          <w:bCs w:val="0"/>
        </w:rPr>
        <w:t xml:space="preserve"> – это такое правомерное действие, которое совершается с намерением вызвать юридические последствия. К ним относятся договоры между организациями, гражданско-правовые сделки и др. волеизъявления, вызывающие правовые последствия. </w:t>
      </w:r>
      <w:r w:rsidRPr="00A1312C">
        <w:rPr>
          <w:rFonts w:ascii="Times New Roman" w:hAnsi="Times New Roman" w:cs="Times New Roman"/>
          <w:b w:val="0"/>
          <w:bCs w:val="0"/>
          <w:i/>
          <w:iCs/>
          <w:color w:val="000000"/>
        </w:rPr>
        <w:t>Юридические по</w:t>
      </w:r>
      <w:r w:rsidR="003A7A44" w:rsidRPr="00A1312C">
        <w:rPr>
          <w:rFonts w:ascii="Times New Roman" w:hAnsi="Times New Roman" w:cs="Times New Roman"/>
          <w:b w:val="0"/>
          <w:bCs w:val="0"/>
          <w:i/>
          <w:iCs/>
          <w:color w:val="000000"/>
        </w:rPr>
        <w:softHyphen/>
      </w:r>
      <w:r w:rsidRPr="00A1312C">
        <w:rPr>
          <w:rFonts w:ascii="Times New Roman" w:hAnsi="Times New Roman" w:cs="Times New Roman"/>
          <w:b w:val="0"/>
          <w:bCs w:val="0"/>
          <w:i/>
          <w:iCs/>
          <w:color w:val="000000"/>
        </w:rPr>
        <w:t>ступки</w:t>
      </w:r>
      <w:r w:rsidRPr="00984106">
        <w:rPr>
          <w:rFonts w:ascii="Times New Roman" w:hAnsi="Times New Roman" w:cs="Times New Roman"/>
          <w:b w:val="0"/>
          <w:bCs w:val="0"/>
          <w:color w:val="000000"/>
        </w:rPr>
        <w:t xml:space="preserve"> – это правомерные действия, которые специально не направлены на возникновение, изменение или прекращение правоотношений, однако влекут за собой такие последствия. Например, гражданин написал письмо в газету с целью решения экологической проблемы района. После публикации письма у гражданина появляется право авторства на эту публикацию, хотя такой цели при написании письма он не преследовал.</w:t>
      </w:r>
    </w:p>
    <w:p w:rsidR="006443E7" w:rsidRPr="00984106" w:rsidRDefault="006443E7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Неправомерные действия (правонарушения) – это такие юридические факты, которые противоречат (не соответствуют) требованиям правовых норм. Все правонарушения делятся на преступления и проступки. Преступ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лениями являются уголовные правонарушения. Проступки бывают дисцип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линарными, административными и гражданско-правовыми.</w:t>
      </w:r>
    </w:p>
    <w:p w:rsidR="006443E7" w:rsidRPr="00984106" w:rsidRDefault="006443E7" w:rsidP="00984106">
      <w:pPr>
        <w:widowControl/>
        <w:spacing w:line="360" w:lineRule="auto"/>
        <w:ind w:firstLine="709"/>
        <w:rPr>
          <w:sz w:val="28"/>
          <w:szCs w:val="28"/>
        </w:rPr>
      </w:pPr>
      <w:r w:rsidRPr="00984106">
        <w:rPr>
          <w:sz w:val="28"/>
          <w:szCs w:val="28"/>
        </w:rPr>
        <w:t xml:space="preserve">Очень часто для возникновения правоотношения требуется </w:t>
      </w:r>
      <w:r w:rsidRPr="00984106">
        <w:rPr>
          <w:i/>
          <w:iCs/>
          <w:sz w:val="28"/>
          <w:szCs w:val="28"/>
        </w:rPr>
        <w:t>фактиче</w:t>
      </w:r>
      <w:r w:rsidR="003A7A44" w:rsidRPr="00984106">
        <w:rPr>
          <w:i/>
          <w:iCs/>
          <w:sz w:val="28"/>
          <w:szCs w:val="28"/>
        </w:rPr>
        <w:softHyphen/>
      </w:r>
      <w:r w:rsidRPr="00984106">
        <w:rPr>
          <w:i/>
          <w:iCs/>
          <w:sz w:val="28"/>
          <w:szCs w:val="28"/>
        </w:rPr>
        <w:t>ский состав,</w:t>
      </w:r>
      <w:r w:rsidRPr="00984106">
        <w:rPr>
          <w:sz w:val="28"/>
          <w:szCs w:val="28"/>
        </w:rPr>
        <w:t xml:space="preserve"> т.е. совокупность двух или нескольких юридических фактов, наличие которых необходимо для наступления юридических последствий (так, для возникновения пенсионного правоотношения нужны достижение определенного возраста, наличие трудового стажа и решение органов соци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ального обеспечения о назначении пенсии). Нередко нормы права связывают юридические последствия не только с наличием того или иного обстоятель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ства, но и с его отсутствием. Типичным примером такой связи служит неис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полнение обязанности, которое выступает основанием возникновения про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цессуального отношения в целях защиты нарушенного права. Факты, свиде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тельствующие об отсутствии каких-либо обстоятельств или действий, в юри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дической науке называются отрицательными.</w:t>
      </w:r>
    </w:p>
    <w:p w:rsidR="006443E7" w:rsidRPr="00984106" w:rsidRDefault="006443E7" w:rsidP="00984106">
      <w:pPr>
        <w:spacing w:line="360" w:lineRule="auto"/>
        <w:jc w:val="center"/>
        <w:rPr>
          <w:b/>
          <w:bCs/>
          <w:sz w:val="28"/>
          <w:szCs w:val="28"/>
        </w:rPr>
      </w:pPr>
      <w:r w:rsidRPr="00984106">
        <w:rPr>
          <w:color w:val="000000"/>
          <w:sz w:val="28"/>
          <w:szCs w:val="28"/>
        </w:rPr>
        <w:br w:type="page"/>
      </w:r>
      <w:r w:rsidRPr="00984106">
        <w:rPr>
          <w:b/>
          <w:bCs/>
          <w:sz w:val="28"/>
          <w:szCs w:val="28"/>
        </w:rPr>
        <w:t>ЗАКЛЮЧЕНИЕ</w:t>
      </w:r>
    </w:p>
    <w:p w:rsidR="006443E7" w:rsidRPr="00984106" w:rsidRDefault="006443E7" w:rsidP="00984106">
      <w:pPr>
        <w:spacing w:line="360" w:lineRule="auto"/>
        <w:rPr>
          <w:b/>
          <w:bCs/>
          <w:sz w:val="28"/>
          <w:szCs w:val="28"/>
        </w:rPr>
      </w:pPr>
      <w:r w:rsidRPr="00984106">
        <w:rPr>
          <w:b/>
          <w:bCs/>
          <w:sz w:val="28"/>
          <w:szCs w:val="28"/>
        </w:rPr>
        <w:tab/>
      </w:r>
    </w:p>
    <w:p w:rsidR="006443E7" w:rsidRPr="00984106" w:rsidRDefault="006443E7" w:rsidP="00984106">
      <w:pPr>
        <w:spacing w:line="360" w:lineRule="auto"/>
        <w:rPr>
          <w:sz w:val="28"/>
          <w:szCs w:val="28"/>
        </w:rPr>
      </w:pPr>
    </w:p>
    <w:p w:rsidR="006443E7" w:rsidRPr="00984106" w:rsidRDefault="006443E7" w:rsidP="00984106">
      <w:pPr>
        <w:spacing w:line="360" w:lineRule="auto"/>
        <w:ind w:firstLine="708"/>
        <w:rPr>
          <w:sz w:val="28"/>
          <w:szCs w:val="28"/>
        </w:rPr>
      </w:pPr>
      <w:r w:rsidRPr="00984106">
        <w:rPr>
          <w:sz w:val="28"/>
          <w:szCs w:val="28"/>
        </w:rPr>
        <w:t>Итак, в данной работе мною были рассмотрены основные положения такой сложной и многогранной юридической категории как правовые отно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шения. Конечно, в рамках курсовой работы невозможно охватить весь тот огромный массив информации, имеющий отношение к данной теме. Но такая задача и не ставилась. Мною были изложены традиционные взгляды на поня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тие и сущность правоотношения, даны представления о структуре и содер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жании понятия, а также рассмотрены основания возникновения, изменения и прекращения правоотношений.</w:t>
      </w:r>
    </w:p>
    <w:p w:rsidR="006443E7" w:rsidRPr="00984106" w:rsidRDefault="006443E7" w:rsidP="00984106">
      <w:p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ab/>
        <w:t>Правоотношения сопровождают человека на протяжении всей его жизни. Это те же необходимые для существования людей общественные от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ношения, только получившие через законодателя и другие правотворческие органы свою юридическую оценку и тем самым взятые под охрану государ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ства. Основными признаками правоотношений как одного из видов общест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венных отношений можно считать: их регулирование общеобязательными нормами права; присущее им свойство регулярности, многократной повто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ряемости; их социальную значимость; их свойство возникать между кон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кретно-определенными лицами (субъектами); определенность поведения их участников по отношению друг к другу; возможность их обеспечения силой государственного принуждения.</w:t>
      </w:r>
    </w:p>
    <w:p w:rsidR="006443E7" w:rsidRPr="00984106" w:rsidRDefault="006443E7" w:rsidP="00984106">
      <w:p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 xml:space="preserve"> </w:t>
      </w:r>
      <w:r w:rsidRPr="00984106">
        <w:rPr>
          <w:sz w:val="28"/>
          <w:szCs w:val="28"/>
        </w:rPr>
        <w:tab/>
        <w:t>Таким образом, правоотношение – это одно из основных звеньев меха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 xml:space="preserve">низма правового регулирования. Как образно сказал С. С. Алексеев – «это жизнь нормы права». </w:t>
      </w:r>
    </w:p>
    <w:p w:rsidR="006443E7" w:rsidRPr="00984106" w:rsidRDefault="006443E7" w:rsidP="00984106">
      <w:p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ab/>
        <w:t>Юридические нормы представляют собой только часть права, а право не сводится к закону. Собственно право составляют правоотношения и скла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дывающийся на их основе правопорядок; и не всякие общественные отноше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ния, которые имеются, будут являться правовыми, а только те, которые яв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ляются сферой интересов права, урегулированы им. Отсюда, чем более каче</w:t>
      </w:r>
      <w:r w:rsidR="003A7A44" w:rsidRPr="00984106">
        <w:rPr>
          <w:sz w:val="28"/>
          <w:szCs w:val="28"/>
        </w:rPr>
        <w:softHyphen/>
      </w:r>
      <w:r w:rsidRPr="00984106">
        <w:rPr>
          <w:sz w:val="28"/>
          <w:szCs w:val="28"/>
        </w:rPr>
        <w:t>ственно законотворчество, тем меньше споров, конфликтов возникает между участниками, тем более спокойна и упорядочена жизнь общества в целом.</w:t>
      </w:r>
    </w:p>
    <w:p w:rsidR="006443E7" w:rsidRPr="00984106" w:rsidRDefault="006443E7" w:rsidP="00984106">
      <w:pPr>
        <w:spacing w:line="360" w:lineRule="auto"/>
        <w:rPr>
          <w:sz w:val="28"/>
          <w:szCs w:val="28"/>
        </w:rPr>
      </w:pPr>
      <w:r w:rsidRPr="00984106">
        <w:rPr>
          <w:sz w:val="28"/>
          <w:szCs w:val="28"/>
        </w:rPr>
        <w:t xml:space="preserve"> </w:t>
      </w:r>
    </w:p>
    <w:p w:rsidR="006443E7" w:rsidRPr="00984106" w:rsidRDefault="006443E7" w:rsidP="00984106">
      <w:pPr>
        <w:spacing w:line="360" w:lineRule="auto"/>
        <w:ind w:firstLine="708"/>
        <w:rPr>
          <w:b/>
          <w:bCs/>
          <w:i/>
          <w:iCs/>
          <w:sz w:val="28"/>
          <w:szCs w:val="28"/>
        </w:rPr>
      </w:pPr>
    </w:p>
    <w:p w:rsidR="006443E7" w:rsidRPr="00984106" w:rsidRDefault="006443E7" w:rsidP="00984106">
      <w:pPr>
        <w:spacing w:line="360" w:lineRule="auto"/>
        <w:ind w:firstLine="708"/>
        <w:rPr>
          <w:b/>
          <w:bCs/>
          <w:i/>
          <w:iCs/>
          <w:sz w:val="28"/>
          <w:szCs w:val="28"/>
        </w:rPr>
      </w:pP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43E7" w:rsidRPr="00984106" w:rsidRDefault="006443E7" w:rsidP="0098410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Default="00576721" w:rsidP="00576721"/>
    <w:p w:rsidR="00576721" w:rsidRPr="00576721" w:rsidRDefault="00576721" w:rsidP="00576721"/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76721" w:rsidRDefault="00576721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48623F" w:rsidRPr="00984106" w:rsidRDefault="001844C0" w:rsidP="0098410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984106">
        <w:rPr>
          <w:rFonts w:ascii="Times New Roman" w:hAnsi="Times New Roman" w:cs="Times New Roman"/>
          <w:color w:val="000000"/>
        </w:rPr>
        <w:t>Список</w:t>
      </w:r>
      <w:r w:rsidR="00BB0D07" w:rsidRPr="00984106">
        <w:rPr>
          <w:rFonts w:ascii="Times New Roman" w:hAnsi="Times New Roman" w:cs="Times New Roman"/>
          <w:color w:val="000000"/>
        </w:rPr>
        <w:t xml:space="preserve"> </w:t>
      </w:r>
      <w:r w:rsidRPr="00984106">
        <w:rPr>
          <w:rFonts w:ascii="Times New Roman" w:hAnsi="Times New Roman" w:cs="Times New Roman"/>
          <w:color w:val="000000"/>
        </w:rPr>
        <w:t xml:space="preserve"> использованн</w:t>
      </w:r>
      <w:r w:rsidR="00BB0D07" w:rsidRPr="00984106">
        <w:rPr>
          <w:rFonts w:ascii="Times New Roman" w:hAnsi="Times New Roman" w:cs="Times New Roman"/>
          <w:color w:val="000000"/>
        </w:rPr>
        <w:t xml:space="preserve">ой </w:t>
      </w:r>
      <w:r w:rsidRPr="00984106">
        <w:rPr>
          <w:rFonts w:ascii="Times New Roman" w:hAnsi="Times New Roman" w:cs="Times New Roman"/>
          <w:color w:val="000000"/>
        </w:rPr>
        <w:t xml:space="preserve"> </w:t>
      </w:r>
      <w:r w:rsidR="00682F34" w:rsidRPr="00984106">
        <w:rPr>
          <w:rFonts w:ascii="Times New Roman" w:hAnsi="Times New Roman" w:cs="Times New Roman"/>
          <w:color w:val="000000"/>
        </w:rPr>
        <w:t>литературы</w:t>
      </w:r>
      <w:bookmarkEnd w:id="6"/>
    </w:p>
    <w:p w:rsidR="0048623F" w:rsidRPr="00984106" w:rsidRDefault="0048623F" w:rsidP="00984106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48623F" w:rsidRPr="00984106" w:rsidRDefault="0048623F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Конституция Р</w:t>
      </w:r>
      <w:r w:rsidR="00682F34" w:rsidRPr="00984106">
        <w:rPr>
          <w:color w:val="000000"/>
          <w:sz w:val="28"/>
          <w:szCs w:val="28"/>
        </w:rPr>
        <w:t>оссийской Федерации (принята всенародным голосова</w:t>
      </w:r>
      <w:r w:rsidR="003A7A44" w:rsidRPr="00984106">
        <w:rPr>
          <w:color w:val="000000"/>
          <w:sz w:val="28"/>
          <w:szCs w:val="28"/>
        </w:rPr>
        <w:softHyphen/>
      </w:r>
      <w:r w:rsidR="00682F34" w:rsidRPr="00984106">
        <w:rPr>
          <w:color w:val="000000"/>
          <w:sz w:val="28"/>
          <w:szCs w:val="28"/>
        </w:rPr>
        <w:t>нием 12.12.1993г.)</w:t>
      </w:r>
      <w:r w:rsidR="00EB4BF1" w:rsidRPr="00984106">
        <w:rPr>
          <w:color w:val="000000"/>
          <w:sz w:val="28"/>
          <w:szCs w:val="28"/>
        </w:rPr>
        <w:t>.- М.: Эксмо, 2009. – 64с.- (Российское законодательство).</w:t>
      </w:r>
    </w:p>
    <w:p w:rsidR="0048623F" w:rsidRPr="00984106" w:rsidRDefault="00EB4BF1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Гражданский кодекс Российской Федерации:часть первая от 30.11.1994 №51-ФЗ (ред. от 17.07.2009, с изм. От 18.07.2009)// Собрание законодатель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ства РФ.1994. №32.Ст.3301</w:t>
      </w:r>
      <w:r w:rsidR="0048623F" w:rsidRPr="00984106">
        <w:rPr>
          <w:color w:val="000000"/>
          <w:sz w:val="28"/>
          <w:szCs w:val="28"/>
        </w:rPr>
        <w:t>.</w:t>
      </w:r>
    </w:p>
    <w:p w:rsidR="0048623F" w:rsidRPr="00984106" w:rsidRDefault="001844C0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Алексеев С.С. Теория</w:t>
      </w:r>
      <w:r w:rsidR="0048623F" w:rsidRPr="00984106">
        <w:rPr>
          <w:color w:val="000000"/>
          <w:sz w:val="28"/>
          <w:szCs w:val="28"/>
        </w:rPr>
        <w:t xml:space="preserve"> права. М., 1995.</w:t>
      </w:r>
    </w:p>
    <w:p w:rsidR="0048623F" w:rsidRPr="00984106" w:rsidRDefault="001844C0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Варламова </w:t>
      </w:r>
      <w:r w:rsidR="00EB4BF1" w:rsidRPr="00984106">
        <w:rPr>
          <w:color w:val="000000"/>
          <w:sz w:val="28"/>
          <w:szCs w:val="28"/>
        </w:rPr>
        <w:t>Н.В.</w:t>
      </w:r>
      <w:r w:rsidRPr="00984106">
        <w:rPr>
          <w:color w:val="000000"/>
          <w:sz w:val="28"/>
          <w:szCs w:val="28"/>
        </w:rPr>
        <w:t> Правоотношения: ф</w:t>
      </w:r>
      <w:r w:rsidR="0048623F" w:rsidRPr="00984106">
        <w:rPr>
          <w:color w:val="000000"/>
          <w:sz w:val="28"/>
          <w:szCs w:val="28"/>
        </w:rPr>
        <w:t>илософский и юридически</w:t>
      </w:r>
      <w:r w:rsidR="00EB4BF1" w:rsidRPr="00984106">
        <w:rPr>
          <w:color w:val="000000"/>
          <w:sz w:val="28"/>
          <w:szCs w:val="28"/>
        </w:rPr>
        <w:t xml:space="preserve">й </w:t>
      </w:r>
      <w:r w:rsidR="0048623F" w:rsidRPr="00984106">
        <w:rPr>
          <w:color w:val="000000"/>
          <w:sz w:val="28"/>
          <w:szCs w:val="28"/>
        </w:rPr>
        <w:t>под</w:t>
      </w:r>
      <w:r w:rsidR="003A7A44" w:rsidRPr="00984106">
        <w:rPr>
          <w:color w:val="000000"/>
          <w:sz w:val="28"/>
          <w:szCs w:val="28"/>
        </w:rPr>
        <w:softHyphen/>
      </w:r>
      <w:r w:rsidR="0048623F" w:rsidRPr="00984106">
        <w:rPr>
          <w:color w:val="000000"/>
          <w:sz w:val="28"/>
          <w:szCs w:val="28"/>
        </w:rPr>
        <w:t>ходы.</w:t>
      </w:r>
      <w:r w:rsidR="00EB4BF1" w:rsidRPr="00984106">
        <w:rPr>
          <w:color w:val="000000"/>
          <w:sz w:val="28"/>
          <w:szCs w:val="28"/>
        </w:rPr>
        <w:t>/Н.В.Варламова//</w:t>
      </w:r>
      <w:r w:rsidRPr="00984106">
        <w:rPr>
          <w:color w:val="000000"/>
          <w:sz w:val="28"/>
          <w:szCs w:val="28"/>
        </w:rPr>
        <w:t xml:space="preserve"> П</w:t>
      </w:r>
      <w:r w:rsidR="0048623F" w:rsidRPr="00984106">
        <w:rPr>
          <w:color w:val="000000"/>
          <w:sz w:val="28"/>
          <w:szCs w:val="28"/>
        </w:rPr>
        <w:t>равоведение.</w:t>
      </w:r>
      <w:r w:rsidR="00EB4BF1" w:rsidRPr="00984106">
        <w:rPr>
          <w:color w:val="000000"/>
          <w:sz w:val="28"/>
          <w:szCs w:val="28"/>
        </w:rPr>
        <w:t>-</w:t>
      </w:r>
      <w:r w:rsidR="0048623F" w:rsidRPr="00984106">
        <w:rPr>
          <w:color w:val="000000"/>
          <w:sz w:val="28"/>
          <w:szCs w:val="28"/>
        </w:rPr>
        <w:t xml:space="preserve"> 1991.</w:t>
      </w:r>
      <w:r w:rsidR="00EB4BF1" w:rsidRPr="00984106">
        <w:rPr>
          <w:color w:val="000000"/>
          <w:sz w:val="28"/>
          <w:szCs w:val="28"/>
        </w:rPr>
        <w:t xml:space="preserve">- </w:t>
      </w:r>
      <w:r w:rsidR="0048623F" w:rsidRPr="00984106">
        <w:rPr>
          <w:color w:val="000000"/>
          <w:sz w:val="28"/>
          <w:szCs w:val="28"/>
        </w:rPr>
        <w:t xml:space="preserve"> </w:t>
      </w:r>
      <w:r w:rsidRPr="00984106">
        <w:rPr>
          <w:color w:val="000000"/>
          <w:sz w:val="28"/>
          <w:szCs w:val="28"/>
        </w:rPr>
        <w:t>№4</w:t>
      </w:r>
      <w:r w:rsidR="0048623F" w:rsidRPr="00984106">
        <w:rPr>
          <w:color w:val="000000"/>
          <w:sz w:val="28"/>
          <w:szCs w:val="28"/>
        </w:rPr>
        <w:t>.</w:t>
      </w:r>
      <w:r w:rsidR="00EB4BF1" w:rsidRPr="00984106">
        <w:rPr>
          <w:color w:val="000000"/>
          <w:sz w:val="28"/>
          <w:szCs w:val="28"/>
        </w:rPr>
        <w:t>с.44-54</w:t>
      </w:r>
    </w:p>
    <w:p w:rsidR="00EF46B3" w:rsidRPr="00984106" w:rsidRDefault="00EF46B3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Венгеров А.Б. Теория государства и права: Учебник для юридических ву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зов.-3-е изд.-М.: Юриспруденция, 2000.- 528с</w:t>
      </w:r>
    </w:p>
    <w:p w:rsidR="0048623F" w:rsidRPr="00984106" w:rsidRDefault="001844C0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Гревцов Ю.И. Проблемы</w:t>
      </w:r>
      <w:r w:rsidR="0048623F" w:rsidRPr="00984106">
        <w:rPr>
          <w:color w:val="000000"/>
          <w:sz w:val="28"/>
          <w:szCs w:val="28"/>
        </w:rPr>
        <w:t xml:space="preserve"> теории правового отношения. Л., 1987.</w:t>
      </w:r>
    </w:p>
    <w:p w:rsidR="0048623F" w:rsidRPr="00984106" w:rsidRDefault="001844C0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Кропачев Н.М.</w:t>
      </w:r>
      <w:r w:rsidR="0048623F" w:rsidRPr="00984106">
        <w:rPr>
          <w:color w:val="000000"/>
          <w:sz w:val="28"/>
          <w:szCs w:val="28"/>
        </w:rPr>
        <w:t xml:space="preserve"> О понятии правовых отношений.</w:t>
      </w:r>
      <w:r w:rsidRPr="00984106">
        <w:rPr>
          <w:color w:val="000000"/>
          <w:sz w:val="28"/>
          <w:szCs w:val="28"/>
        </w:rPr>
        <w:t xml:space="preserve"> // </w:t>
      </w:r>
      <w:r w:rsidR="00D60DE4" w:rsidRPr="00984106">
        <w:rPr>
          <w:color w:val="000000"/>
          <w:sz w:val="28"/>
          <w:szCs w:val="28"/>
        </w:rPr>
        <w:t>П</w:t>
      </w:r>
      <w:r w:rsidR="0048623F" w:rsidRPr="00984106">
        <w:rPr>
          <w:color w:val="000000"/>
          <w:sz w:val="28"/>
          <w:szCs w:val="28"/>
        </w:rPr>
        <w:t xml:space="preserve">равоведение. 1985. </w:t>
      </w:r>
      <w:r w:rsidRPr="00984106">
        <w:rPr>
          <w:color w:val="000000"/>
          <w:sz w:val="28"/>
          <w:szCs w:val="28"/>
        </w:rPr>
        <w:t>№3</w:t>
      </w:r>
      <w:r w:rsidR="0048623F" w:rsidRPr="00984106">
        <w:rPr>
          <w:color w:val="000000"/>
          <w:sz w:val="28"/>
          <w:szCs w:val="28"/>
        </w:rPr>
        <w:t>.</w:t>
      </w:r>
    </w:p>
    <w:p w:rsidR="000A4835" w:rsidRPr="00984106" w:rsidRDefault="000A4835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Теория государства и права в вопросах и ответах: учеб. пособие/ Л.А. Моро</w:t>
      </w:r>
      <w:r w:rsidR="003A7A44" w:rsidRPr="00984106">
        <w:rPr>
          <w:color w:val="000000"/>
          <w:sz w:val="28"/>
          <w:szCs w:val="28"/>
        </w:rPr>
        <w:softHyphen/>
      </w:r>
      <w:r w:rsidRPr="00984106">
        <w:rPr>
          <w:color w:val="000000"/>
          <w:sz w:val="28"/>
          <w:szCs w:val="28"/>
        </w:rPr>
        <w:t>зова.- М.: Эксмо, 2009.- 288с.- (Учебный курс)</w:t>
      </w:r>
    </w:p>
    <w:p w:rsidR="0048623F" w:rsidRPr="00984106" w:rsidRDefault="001844C0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Протасов В.Н. Правоотношения</w:t>
      </w:r>
      <w:r w:rsidR="0048623F" w:rsidRPr="00984106">
        <w:rPr>
          <w:color w:val="000000"/>
          <w:sz w:val="28"/>
          <w:szCs w:val="28"/>
        </w:rPr>
        <w:t xml:space="preserve"> как система. М., 1991.</w:t>
      </w:r>
    </w:p>
    <w:p w:rsidR="0048623F" w:rsidRPr="00984106" w:rsidRDefault="0048623F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Теория государства и права. /под ред. </w:t>
      </w:r>
      <w:r w:rsidR="001844C0" w:rsidRPr="00984106">
        <w:rPr>
          <w:color w:val="000000"/>
          <w:sz w:val="28"/>
          <w:szCs w:val="28"/>
        </w:rPr>
        <w:t>В.М. Корельского</w:t>
      </w:r>
      <w:r w:rsidRPr="00984106">
        <w:rPr>
          <w:color w:val="000000"/>
          <w:sz w:val="28"/>
          <w:szCs w:val="28"/>
        </w:rPr>
        <w:t>. М., 1997.</w:t>
      </w:r>
    </w:p>
    <w:p w:rsidR="0048623F" w:rsidRPr="00984106" w:rsidRDefault="0048623F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 xml:space="preserve">Теория государства и права. /под ред. </w:t>
      </w:r>
      <w:r w:rsidR="001844C0" w:rsidRPr="00984106">
        <w:rPr>
          <w:color w:val="000000"/>
          <w:sz w:val="28"/>
          <w:szCs w:val="28"/>
        </w:rPr>
        <w:t>Н.И. Матузова</w:t>
      </w:r>
      <w:r w:rsidRPr="00984106">
        <w:rPr>
          <w:color w:val="000000"/>
          <w:sz w:val="28"/>
          <w:szCs w:val="28"/>
        </w:rPr>
        <w:t xml:space="preserve">, </w:t>
      </w:r>
      <w:r w:rsidR="001844C0" w:rsidRPr="00984106">
        <w:rPr>
          <w:color w:val="000000"/>
          <w:sz w:val="28"/>
          <w:szCs w:val="28"/>
        </w:rPr>
        <w:t>А.В. Малько</w:t>
      </w:r>
      <w:r w:rsidRPr="00984106">
        <w:rPr>
          <w:color w:val="000000"/>
          <w:sz w:val="28"/>
          <w:szCs w:val="28"/>
        </w:rPr>
        <w:t>. М., 1997.</w:t>
      </w:r>
    </w:p>
    <w:p w:rsidR="00D56816" w:rsidRPr="00984106" w:rsidRDefault="004F6651" w:rsidP="00984106">
      <w:pPr>
        <w:widowControl/>
        <w:numPr>
          <w:ilvl w:val="0"/>
          <w:numId w:val="10"/>
        </w:numPr>
        <w:tabs>
          <w:tab w:val="clear" w:pos="1381"/>
          <w:tab w:val="num" w:pos="4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84106">
        <w:rPr>
          <w:color w:val="000000"/>
          <w:sz w:val="28"/>
          <w:szCs w:val="28"/>
        </w:rPr>
        <w:t>Хропанюк В.Н., Теория государства и права., Москва,2003.</w:t>
      </w: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7D2222">
      <w:pPr>
        <w:widowControl/>
        <w:spacing w:line="360" w:lineRule="auto"/>
        <w:rPr>
          <w:color w:val="000000"/>
          <w:sz w:val="24"/>
          <w:szCs w:val="24"/>
        </w:rPr>
      </w:pPr>
    </w:p>
    <w:p w:rsidR="007D2222" w:rsidRPr="00ED391D" w:rsidRDefault="007D2222" w:rsidP="00ED391D">
      <w:pPr>
        <w:widowControl/>
        <w:spacing w:line="360" w:lineRule="auto"/>
        <w:ind w:firstLine="0"/>
        <w:rPr>
          <w:color w:val="000000"/>
          <w:sz w:val="24"/>
          <w:szCs w:val="24"/>
        </w:rPr>
      </w:pPr>
    </w:p>
    <w:p w:rsidR="00ED391D" w:rsidRPr="00031E38" w:rsidRDefault="00FB7176" w:rsidP="00252297">
      <w:pPr>
        <w:widowControl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588pt" o:allowoverlap="f">
            <v:imagedata r:id="rId7" o:title=""/>
          </v:shape>
        </w:pict>
      </w:r>
    </w:p>
    <w:p w:rsidR="00ED391D" w:rsidRPr="00ED391D" w:rsidRDefault="00ED391D" w:rsidP="00252297">
      <w:pPr>
        <w:widowControl/>
        <w:spacing w:line="360" w:lineRule="auto"/>
        <w:jc w:val="right"/>
        <w:rPr>
          <w:color w:val="000000"/>
          <w:sz w:val="24"/>
          <w:szCs w:val="24"/>
        </w:rPr>
      </w:pPr>
    </w:p>
    <w:p w:rsidR="00031E38" w:rsidRDefault="00031E38" w:rsidP="00252297">
      <w:pPr>
        <w:widowControl/>
        <w:spacing w:line="360" w:lineRule="auto"/>
        <w:jc w:val="right"/>
        <w:rPr>
          <w:color w:val="000000"/>
          <w:sz w:val="24"/>
          <w:szCs w:val="24"/>
        </w:rPr>
      </w:pPr>
    </w:p>
    <w:p w:rsidR="00031E38" w:rsidRDefault="00031E38" w:rsidP="00252297">
      <w:pPr>
        <w:widowControl/>
        <w:spacing w:line="360" w:lineRule="auto"/>
        <w:jc w:val="right"/>
        <w:rPr>
          <w:color w:val="000000"/>
          <w:sz w:val="24"/>
          <w:szCs w:val="24"/>
        </w:rPr>
      </w:pPr>
    </w:p>
    <w:p w:rsidR="00031E38" w:rsidRDefault="00031E38" w:rsidP="00252297">
      <w:pPr>
        <w:widowControl/>
        <w:spacing w:line="360" w:lineRule="auto"/>
        <w:jc w:val="right"/>
        <w:rPr>
          <w:color w:val="000000"/>
          <w:sz w:val="24"/>
          <w:szCs w:val="24"/>
        </w:rPr>
      </w:pPr>
    </w:p>
    <w:p w:rsidR="00031E38" w:rsidRDefault="00031E38" w:rsidP="00252297">
      <w:pPr>
        <w:widowControl/>
        <w:spacing w:line="360" w:lineRule="auto"/>
        <w:jc w:val="right"/>
        <w:rPr>
          <w:b/>
          <w:color w:val="000000"/>
          <w:sz w:val="28"/>
          <w:szCs w:val="28"/>
        </w:rPr>
      </w:pPr>
    </w:p>
    <w:p w:rsidR="000B3247" w:rsidRDefault="000B3247" w:rsidP="00252297">
      <w:pPr>
        <w:widowControl/>
        <w:spacing w:line="360" w:lineRule="auto"/>
        <w:jc w:val="right"/>
        <w:rPr>
          <w:b/>
          <w:color w:val="000000"/>
          <w:sz w:val="28"/>
          <w:szCs w:val="28"/>
        </w:rPr>
      </w:pPr>
    </w:p>
    <w:p w:rsidR="007D2222" w:rsidRPr="00031E38" w:rsidRDefault="00252297" w:rsidP="00252297">
      <w:pPr>
        <w:widowControl/>
        <w:spacing w:line="360" w:lineRule="auto"/>
        <w:jc w:val="right"/>
        <w:rPr>
          <w:b/>
          <w:color w:val="000000"/>
          <w:sz w:val="28"/>
          <w:szCs w:val="28"/>
        </w:rPr>
      </w:pPr>
      <w:r w:rsidRPr="00031E38">
        <w:rPr>
          <w:b/>
          <w:color w:val="000000"/>
          <w:sz w:val="28"/>
          <w:szCs w:val="28"/>
        </w:rPr>
        <w:t xml:space="preserve">Приложение </w:t>
      </w:r>
      <w:r w:rsidR="0075344C" w:rsidRPr="00031E38">
        <w:rPr>
          <w:b/>
          <w:color w:val="000000"/>
          <w:sz w:val="28"/>
          <w:szCs w:val="28"/>
        </w:rPr>
        <w:t>2</w:t>
      </w:r>
    </w:p>
    <w:p w:rsidR="00252297" w:rsidRPr="00031E38" w:rsidRDefault="00252297" w:rsidP="00252297">
      <w:pPr>
        <w:widowControl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031E38">
        <w:rPr>
          <w:b/>
          <w:bCs/>
          <w:color w:val="000000"/>
          <w:sz w:val="28"/>
          <w:szCs w:val="28"/>
        </w:rPr>
        <w:t>Структура правоотношения</w:t>
      </w:r>
    </w:p>
    <w:p w:rsidR="00234E07" w:rsidRPr="00031E38" w:rsidRDefault="00234E07" w:rsidP="00234E07">
      <w:pPr>
        <w:widowControl/>
        <w:spacing w:line="360" w:lineRule="auto"/>
        <w:rPr>
          <w:b/>
          <w:bCs/>
          <w:color w:val="000000"/>
          <w:sz w:val="28"/>
          <w:szCs w:val="28"/>
        </w:rPr>
      </w:pP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2379"/>
        <w:gridCol w:w="2482"/>
        <w:gridCol w:w="2324"/>
        <w:gridCol w:w="2379"/>
      </w:tblGrid>
      <w:tr w:rsidR="00234E07" w:rsidRPr="00261754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E07" w:rsidRPr="00261754" w:rsidRDefault="00234E07" w:rsidP="00A22D35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Юридический факт</w:t>
            </w:r>
          </w:p>
          <w:p w:rsidR="000C1A6F" w:rsidRPr="00261754" w:rsidRDefault="000C1A6F" w:rsidP="00A22D35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↓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E07" w:rsidRPr="00261754" w:rsidRDefault="00234E07" w:rsidP="00A22D35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Субъекты</w:t>
            </w:r>
          </w:p>
          <w:p w:rsidR="000C1A6F" w:rsidRPr="00261754" w:rsidRDefault="000C1A6F" w:rsidP="00A22D35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E07" w:rsidRPr="00261754" w:rsidRDefault="00A22D35" w:rsidP="00252297">
            <w:pPr>
              <w:widowControl/>
              <w:spacing w:line="360" w:lineRule="auto"/>
              <w:ind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Юридическое содержание и его структура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E07" w:rsidRPr="00261754" w:rsidRDefault="00A22D35" w:rsidP="00A22D35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Объект</w:t>
            </w:r>
          </w:p>
        </w:tc>
      </w:tr>
      <w:tr w:rsidR="00234E07" w:rsidRPr="00261754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0C1A6F" w:rsidP="00252297">
            <w:pPr>
              <w:widowControl/>
              <w:spacing w:line="360" w:lineRule="auto"/>
              <w:ind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Основание  возникновния,  изменения и прекращения правоотношения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0C1A6F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Совокупность лиц, участвующих в правоотношении:</w:t>
            </w:r>
          </w:p>
          <w:p w:rsidR="000C1A6F" w:rsidRPr="00261754" w:rsidRDefault="000C1A6F" w:rsidP="00252297">
            <w:pPr>
              <w:widowControl/>
              <w:spacing w:line="360" w:lineRule="auto"/>
              <w:ind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  <w:p w:rsidR="000C1A6F" w:rsidRPr="00261754" w:rsidRDefault="000C1A6F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Управомоченная сторона</w:t>
            </w:r>
          </w:p>
          <w:p w:rsidR="000C1A6F" w:rsidRPr="00261754" w:rsidRDefault="000C1A6F" w:rsidP="000C1A6F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↕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6D04BD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Субъективное право</w:t>
            </w:r>
            <w:r w:rsidR="008A00BD" w:rsidRPr="0026175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61754">
              <w:rPr>
                <w:b/>
                <w:bCs/>
                <w:color w:val="000000"/>
                <w:sz w:val="28"/>
                <w:szCs w:val="28"/>
              </w:rPr>
              <w:t>(а также законный интерес)</w:t>
            </w:r>
          </w:p>
          <w:p w:rsidR="000134B1" w:rsidRPr="00261754" w:rsidRDefault="000134B1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134B1" w:rsidRPr="00261754" w:rsidRDefault="000134B1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↓</w:t>
            </w:r>
          </w:p>
          <w:p w:rsidR="000134B1" w:rsidRPr="00261754" w:rsidRDefault="000134B1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Юридическая обязанность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0134B1" w:rsidP="00252297">
            <w:pPr>
              <w:widowControl/>
              <w:spacing w:line="360" w:lineRule="auto"/>
              <w:ind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-то, по поводу чего возникает и осуществляется деятельность субъектов правоотношения</w:t>
            </w:r>
          </w:p>
        </w:tc>
      </w:tr>
      <w:tr w:rsidR="00234E07" w:rsidRPr="00261754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234E07" w:rsidP="00252297">
            <w:pPr>
              <w:widowControl/>
              <w:spacing w:line="360" w:lineRule="auto"/>
              <w:ind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6D04BD" w:rsidP="006D04BD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Правообязанная сторона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0134B1" w:rsidP="000134B1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↓</w:t>
            </w:r>
          </w:p>
          <w:p w:rsidR="000134B1" w:rsidRPr="00261754" w:rsidRDefault="000134B1" w:rsidP="000134B1">
            <w:pPr>
              <w:widowControl/>
              <w:spacing w:line="36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61754">
              <w:rPr>
                <w:b/>
                <w:bCs/>
                <w:color w:val="000000"/>
                <w:sz w:val="28"/>
                <w:szCs w:val="28"/>
              </w:rPr>
              <w:t>Юридическая ответственность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07" w:rsidRPr="00261754" w:rsidRDefault="00234E07" w:rsidP="00252297">
            <w:pPr>
              <w:widowControl/>
              <w:spacing w:line="360" w:lineRule="auto"/>
              <w:ind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61754" w:rsidRPr="00261754" w:rsidRDefault="00261754" w:rsidP="00261754">
      <w:pPr>
        <w:spacing w:line="360" w:lineRule="auto"/>
        <w:rPr>
          <w:b/>
          <w:bCs/>
          <w:sz w:val="28"/>
          <w:szCs w:val="28"/>
        </w:rPr>
      </w:pP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  <w:r w:rsidRPr="00261754">
        <w:rPr>
          <w:b/>
          <w:bCs/>
          <w:sz w:val="28"/>
          <w:szCs w:val="28"/>
        </w:rPr>
        <w:tab/>
      </w:r>
    </w:p>
    <w:p w:rsidR="00261754" w:rsidRP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P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rPr>
          <w:b/>
          <w:bCs/>
          <w:sz w:val="28"/>
          <w:szCs w:val="28"/>
        </w:rPr>
      </w:pPr>
    </w:p>
    <w:p w:rsidR="00261754" w:rsidRDefault="00261754" w:rsidP="00261754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3</w:t>
      </w:r>
    </w:p>
    <w:p w:rsidR="00261754" w:rsidRDefault="00261754" w:rsidP="00261754">
      <w:pPr>
        <w:pStyle w:val="2"/>
        <w:spacing w:line="360" w:lineRule="auto"/>
        <w:jc w:val="center"/>
        <w:rPr>
          <w:b/>
          <w:i w:val="0"/>
        </w:rPr>
      </w:pPr>
    </w:p>
    <w:p w:rsidR="00261754" w:rsidRDefault="00261754" w:rsidP="00261754">
      <w:pPr>
        <w:pStyle w:val="2"/>
        <w:spacing w:line="360" w:lineRule="auto"/>
        <w:jc w:val="center"/>
        <w:rPr>
          <w:b/>
          <w:i w:val="0"/>
        </w:rPr>
      </w:pPr>
      <w:r w:rsidRPr="00261754">
        <w:rPr>
          <w:b/>
          <w:i w:val="0"/>
        </w:rPr>
        <w:t>Виды правоотношений</w:t>
      </w:r>
    </w:p>
    <w:p w:rsidR="00261754" w:rsidRPr="00261754" w:rsidRDefault="00261754" w:rsidP="0026175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244"/>
      </w:tblGrid>
      <w:tr w:rsidR="0026175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754" w:rsidRDefault="00261754" w:rsidP="0084282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754" w:rsidRDefault="00261754" w:rsidP="0084282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</w:t>
            </w:r>
          </w:p>
        </w:tc>
      </w:tr>
      <w:tr w:rsidR="0026175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754" w:rsidRDefault="00261754" w:rsidP="008428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ОТРАСЛЯМ ПРАВА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Конституционные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Гражданско-правовые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Уголовно-правовые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Правоотношения иных отраслей права</w:t>
            </w:r>
          </w:p>
        </w:tc>
      </w:tr>
      <w:tr w:rsidR="0026175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754" w:rsidRDefault="00261754" w:rsidP="008428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СОДЕРЖАНИЮ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Общерегулятивные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Охранительные</w:t>
            </w:r>
          </w:p>
        </w:tc>
      </w:tr>
      <w:tr w:rsidR="0026175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754" w:rsidRDefault="00261754" w:rsidP="008428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СТЕПЕНИ </w:t>
            </w:r>
          </w:p>
          <w:p w:rsidR="00261754" w:rsidRDefault="00261754" w:rsidP="008428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ОПРЕДЕЛЕННОСТИ СТОРОН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Абсолютные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Относительные</w:t>
            </w:r>
          </w:p>
        </w:tc>
      </w:tr>
      <w:tr w:rsidR="0026175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754" w:rsidRDefault="00261754" w:rsidP="008428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ХАРАКТЕРУ </w:t>
            </w:r>
          </w:p>
          <w:p w:rsidR="00261754" w:rsidRDefault="00261754" w:rsidP="008428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ОБЯЗАННОСТИ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Пассивного типа</w:t>
            </w:r>
          </w:p>
          <w:p w:rsidR="00261754" w:rsidRDefault="00261754" w:rsidP="00261754">
            <w:pPr>
              <w:widowControl/>
              <w:numPr>
                <w:ilvl w:val="0"/>
                <w:numId w:val="20"/>
              </w:numPr>
              <w:autoSpaceDE w:val="0"/>
              <w:autoSpaceDN w:val="0"/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Активного типа</w:t>
            </w:r>
          </w:p>
        </w:tc>
      </w:tr>
    </w:tbl>
    <w:p w:rsidR="00261754" w:rsidRDefault="00261754" w:rsidP="00261754">
      <w:pPr>
        <w:spacing w:line="360" w:lineRule="auto"/>
        <w:jc w:val="center"/>
      </w:pPr>
    </w:p>
    <w:p w:rsidR="00261754" w:rsidRDefault="00261754" w:rsidP="00261754">
      <w:pPr>
        <w:spacing w:line="360" w:lineRule="auto"/>
        <w:rPr>
          <w:sz w:val="28"/>
          <w:szCs w:val="28"/>
        </w:rPr>
      </w:pPr>
    </w:p>
    <w:p w:rsidR="00252297" w:rsidRPr="00ED391D" w:rsidRDefault="00252297" w:rsidP="00252297">
      <w:pPr>
        <w:widowControl/>
        <w:spacing w:line="360" w:lineRule="auto"/>
        <w:jc w:val="left"/>
        <w:rPr>
          <w:b/>
          <w:bCs/>
          <w:color w:val="000000"/>
          <w:sz w:val="24"/>
          <w:szCs w:val="24"/>
        </w:rPr>
      </w:pPr>
      <w:bookmarkStart w:id="7" w:name="_GoBack"/>
      <w:bookmarkEnd w:id="7"/>
    </w:p>
    <w:sectPr w:rsidR="00252297" w:rsidRPr="00ED391D" w:rsidSect="000B3247">
      <w:headerReference w:type="default" r:id="rId8"/>
      <w:footerReference w:type="even" r:id="rId9"/>
      <w:footerReference w:type="default" r:id="rId10"/>
      <w:endnotePr>
        <w:numFmt w:val="decimal"/>
      </w:endnotePr>
      <w:pgSz w:w="11900" w:h="16838" w:code="9"/>
      <w:pgMar w:top="1134" w:right="851" w:bottom="1134" w:left="1701" w:header="720" w:footer="72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8B9" w:rsidRDefault="007558B9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7558B9" w:rsidRDefault="007558B9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247" w:rsidRDefault="000B3247" w:rsidP="000B324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3247" w:rsidRDefault="000B3247" w:rsidP="000B324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94" w:rsidRDefault="00136394" w:rsidP="000B324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66EE">
      <w:rPr>
        <w:rStyle w:val="a4"/>
        <w:noProof/>
      </w:rPr>
      <w:t>2</w:t>
    </w:r>
    <w:r>
      <w:rPr>
        <w:rStyle w:val="a4"/>
      </w:rPr>
      <w:fldChar w:fldCharType="end"/>
    </w:r>
  </w:p>
  <w:p w:rsidR="00136394" w:rsidRDefault="0013639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8B9" w:rsidRDefault="007558B9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7558B9" w:rsidRDefault="007558B9">
      <w:pPr>
        <w:widowControl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  <w:footnote w:id="1">
    <w:p w:rsidR="00576721" w:rsidRDefault="00576721">
      <w:pPr>
        <w:pStyle w:val="a5"/>
      </w:pPr>
      <w:r>
        <w:rPr>
          <w:rStyle w:val="a6"/>
        </w:rPr>
        <w:footnoteRef/>
      </w:r>
      <w:r>
        <w:t xml:space="preserve"> Теория государства и права в вопросах и ответах:учебное пособие./Л.А.Морозова. – М.:Эксмо,2009.- 288с</w:t>
      </w:r>
    </w:p>
  </w:footnote>
  <w:footnote w:id="2">
    <w:p w:rsidR="0084282A" w:rsidRDefault="00C902E0">
      <w:pPr>
        <w:pStyle w:val="a5"/>
      </w:pPr>
      <w:r>
        <w:rPr>
          <w:rStyle w:val="a6"/>
        </w:rPr>
        <w:footnoteRef/>
      </w:r>
      <w:r>
        <w:t xml:space="preserve"> </w:t>
      </w:r>
      <w:r w:rsidR="00D65EE2">
        <w:t>Алексеев С.С. Опыт комплексного исследования.- М.:Статут,2007. С.92</w:t>
      </w:r>
    </w:p>
  </w:footnote>
  <w:footnote w:id="3">
    <w:p w:rsidR="00136394" w:rsidRDefault="00136394">
      <w:pPr>
        <w:pStyle w:val="a5"/>
        <w:ind w:left="57" w:right="57"/>
        <w:jc w:val="both"/>
      </w:pPr>
      <w:r>
        <w:rPr>
          <w:rStyle w:val="a6"/>
        </w:rPr>
        <w:footnoteRef/>
      </w:r>
      <w:r>
        <w:t xml:space="preserve"> </w:t>
      </w:r>
      <w:r w:rsidR="009C7676">
        <w:t>Венгеров А.Б. Теория государства и права: Учебник для юридических вузов.-3-е изд.-М.:Юриспруденция,2000.-</w:t>
      </w:r>
      <w:r w:rsidR="005F66AB">
        <w:t>388с</w:t>
      </w:r>
      <w:r>
        <w:t>.</w:t>
      </w:r>
    </w:p>
    <w:p w:rsidR="0084282A" w:rsidRDefault="0084282A">
      <w:pPr>
        <w:pStyle w:val="a5"/>
        <w:ind w:left="57" w:right="57"/>
        <w:jc w:val="both"/>
      </w:pPr>
    </w:p>
  </w:footnote>
  <w:footnote w:id="4">
    <w:p w:rsidR="0084282A" w:rsidRDefault="00136394" w:rsidP="00AA2115">
      <w:r w:rsidRPr="006E7DB9">
        <w:rPr>
          <w:rStyle w:val="a6"/>
        </w:rPr>
        <w:footnoteRef/>
      </w:r>
      <w:r w:rsidRPr="006E7DB9">
        <w:t xml:space="preserve"> Кулапов В.Л., Малько А.В. Теория государства и права. – М.: Норма, 2009. </w:t>
      </w:r>
      <w:r>
        <w:t>С.248.</w:t>
      </w:r>
    </w:p>
  </w:footnote>
  <w:footnote w:id="5">
    <w:p w:rsidR="0084282A" w:rsidRDefault="00136394">
      <w:pPr>
        <w:pStyle w:val="a5"/>
      </w:pPr>
      <w:r>
        <w:rPr>
          <w:rStyle w:val="a6"/>
        </w:rPr>
        <w:footnoteRef/>
      </w:r>
      <w:r>
        <w:t xml:space="preserve"> Варламова Н.В. Правоотношения: философский и юридический подходы/Н.В.Варламова//Правоведение.-1991.-№4. с.44-54</w:t>
      </w:r>
    </w:p>
  </w:footnote>
  <w:footnote w:id="6">
    <w:p w:rsidR="0084282A" w:rsidRDefault="00136394">
      <w:pPr>
        <w:pStyle w:val="a5"/>
        <w:ind w:left="57" w:right="57"/>
        <w:jc w:val="both"/>
      </w:pPr>
      <w:r>
        <w:rPr>
          <w:rStyle w:val="a6"/>
        </w:rPr>
        <w:footnoteRef/>
      </w:r>
      <w:r>
        <w:t xml:space="preserve"> Так предлагают классифицировать правоотношения некоторые авторы в таких учебниках, как: Теория государства и права./под ред. С.С.Алексеева. М., 1995. с. 352.; Теория государства и права. /под ред. В.М. Корельского. М., 1997.с. 355 и др.</w:t>
      </w:r>
    </w:p>
  </w:footnote>
  <w:footnote w:id="7">
    <w:p w:rsidR="0084282A" w:rsidRDefault="00136394">
      <w:pPr>
        <w:pStyle w:val="a5"/>
        <w:ind w:left="57" w:right="57"/>
        <w:jc w:val="both"/>
      </w:pPr>
      <w:r>
        <w:rPr>
          <w:rStyle w:val="a6"/>
        </w:rPr>
        <w:footnoteRef/>
      </w:r>
      <w:r>
        <w:t xml:space="preserve"> Теория государства и права. /под ред. Н.И. Матузова. М., 1997. С. 484.</w:t>
      </w:r>
    </w:p>
  </w:footnote>
  <w:footnote w:id="8">
    <w:p w:rsidR="0084282A" w:rsidRDefault="00136394">
      <w:pPr>
        <w:pStyle w:val="a5"/>
      </w:pPr>
      <w:r>
        <w:rPr>
          <w:rStyle w:val="a6"/>
        </w:rPr>
        <w:footnoteRef/>
      </w:r>
      <w:r>
        <w:t xml:space="preserve"> Конституция РФ(принята всенародным голосованием 12.12.1993).-М.: Эксмо, 2009.</w:t>
      </w:r>
    </w:p>
  </w:footnote>
  <w:footnote w:id="9">
    <w:p w:rsidR="0084282A" w:rsidRDefault="00136394" w:rsidP="00D57A13">
      <w:pPr>
        <w:pStyle w:val="a5"/>
      </w:pPr>
      <w:r>
        <w:rPr>
          <w:rStyle w:val="a6"/>
        </w:rPr>
        <w:footnoteRef/>
      </w:r>
      <w:r>
        <w:t xml:space="preserve"> </w:t>
      </w:r>
      <w:r w:rsidRPr="006247A5">
        <w:t>Яковлев В.Ф.</w:t>
      </w:r>
      <w:r>
        <w:t xml:space="preserve"> Структура правоотношений// Антология Уральской цивилистики.Сб.статей.- М.,2001.С.57.</w:t>
      </w:r>
    </w:p>
  </w:footnote>
  <w:footnote w:id="10">
    <w:p w:rsidR="0084282A" w:rsidRDefault="00136394" w:rsidP="000B1D3E">
      <w:pPr>
        <w:pStyle w:val="a5"/>
        <w:ind w:left="57" w:right="57"/>
        <w:jc w:val="both"/>
      </w:pPr>
      <w:r>
        <w:rPr>
          <w:rStyle w:val="a6"/>
        </w:rPr>
        <w:footnoteRef/>
      </w:r>
      <w:r>
        <w:t xml:space="preserve"> Морозова Л.А. Указ.соч. С. 190-191.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94" w:rsidRDefault="00136394" w:rsidP="00D4345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0278"/>
    <w:multiLevelType w:val="hybridMultilevel"/>
    <w:tmpl w:val="DF8EDAC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1C0779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C13B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4E3C5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1340"/>
        </w:tabs>
        <w:ind w:left="1340" w:hanging="360"/>
      </w:pPr>
      <w:rPr>
        <w:rFonts w:ascii="Wingdings" w:hAnsi="Wingdings" w:cs="Wingdings" w:hint="default"/>
      </w:rPr>
    </w:lvl>
  </w:abstractNum>
  <w:abstractNum w:abstractNumId="4">
    <w:nsid w:val="2689089B"/>
    <w:multiLevelType w:val="hybridMultilevel"/>
    <w:tmpl w:val="ABF0AFA4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279E1BEB"/>
    <w:multiLevelType w:val="singleLevel"/>
    <w:tmpl w:val="933A845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</w:abstractNum>
  <w:abstractNum w:abstractNumId="6">
    <w:nsid w:val="30266FED"/>
    <w:multiLevelType w:val="hybridMultilevel"/>
    <w:tmpl w:val="565206B2"/>
    <w:lvl w:ilvl="0" w:tplc="0419000F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40"/>
        </w:tabs>
        <w:ind w:left="2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</w:lvl>
  </w:abstractNum>
  <w:abstractNum w:abstractNumId="7">
    <w:nsid w:val="37310950"/>
    <w:multiLevelType w:val="singleLevel"/>
    <w:tmpl w:val="DA22E21A"/>
    <w:lvl w:ilvl="0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</w:abstractNum>
  <w:abstractNum w:abstractNumId="8">
    <w:nsid w:val="37AA3205"/>
    <w:multiLevelType w:val="hybridMultilevel"/>
    <w:tmpl w:val="52C608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394D0917"/>
    <w:multiLevelType w:val="singleLevel"/>
    <w:tmpl w:val="AD508B0C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ascii="Arial" w:hAnsi="Arial" w:cs="Arial" w:hint="default"/>
        <w:b/>
        <w:bCs/>
      </w:rPr>
    </w:lvl>
  </w:abstractNum>
  <w:abstractNum w:abstractNumId="10">
    <w:nsid w:val="420501BA"/>
    <w:multiLevelType w:val="hybridMultilevel"/>
    <w:tmpl w:val="B4FEE3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4612722D"/>
    <w:multiLevelType w:val="hybridMultilevel"/>
    <w:tmpl w:val="FCDAD89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50453FD5"/>
    <w:multiLevelType w:val="singleLevel"/>
    <w:tmpl w:val="15CC7E7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5A6C3275"/>
    <w:multiLevelType w:val="singleLevel"/>
    <w:tmpl w:val="933A845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</w:abstractNum>
  <w:abstractNum w:abstractNumId="14">
    <w:nsid w:val="5CE3479C"/>
    <w:multiLevelType w:val="singleLevel"/>
    <w:tmpl w:val="F7CAA0A0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</w:rPr>
    </w:lvl>
  </w:abstractNum>
  <w:abstractNum w:abstractNumId="15">
    <w:nsid w:val="686E1F49"/>
    <w:multiLevelType w:val="singleLevel"/>
    <w:tmpl w:val="933A845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</w:abstractNum>
  <w:abstractNum w:abstractNumId="16">
    <w:nsid w:val="70B346EB"/>
    <w:multiLevelType w:val="singleLevel"/>
    <w:tmpl w:val="933A845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</w:abstractNum>
  <w:abstractNum w:abstractNumId="17">
    <w:nsid w:val="71424EC8"/>
    <w:multiLevelType w:val="hybridMultilevel"/>
    <w:tmpl w:val="9FD2B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3F261C8"/>
    <w:multiLevelType w:val="hybridMultilevel"/>
    <w:tmpl w:val="336AF764"/>
    <w:lvl w:ilvl="0" w:tplc="28DE26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7FDA30A2"/>
    <w:multiLevelType w:val="multilevel"/>
    <w:tmpl w:val="E3608C2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9"/>
  </w:num>
  <w:num w:numId="6">
    <w:abstractNumId w:val="16"/>
  </w:num>
  <w:num w:numId="7">
    <w:abstractNumId w:val="13"/>
  </w:num>
  <w:num w:numId="8">
    <w:abstractNumId w:val="15"/>
  </w:num>
  <w:num w:numId="9">
    <w:abstractNumId w:val="14"/>
  </w:num>
  <w:num w:numId="10">
    <w:abstractNumId w:val="7"/>
  </w:num>
  <w:num w:numId="11">
    <w:abstractNumId w:val="0"/>
  </w:num>
  <w:num w:numId="12">
    <w:abstractNumId w:val="12"/>
  </w:num>
  <w:num w:numId="13">
    <w:abstractNumId w:val="10"/>
  </w:num>
  <w:num w:numId="14">
    <w:abstractNumId w:val="11"/>
  </w:num>
  <w:num w:numId="15">
    <w:abstractNumId w:val="6"/>
  </w:num>
  <w:num w:numId="16">
    <w:abstractNumId w:val="8"/>
  </w:num>
  <w:num w:numId="17">
    <w:abstractNumId w:val="18"/>
  </w:num>
  <w:num w:numId="18">
    <w:abstractNumId w:val="19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40"/>
  <w:displayHorizontalDrawingGridEvery w:val="0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3D2"/>
    <w:rsid w:val="00003723"/>
    <w:rsid w:val="000134B1"/>
    <w:rsid w:val="00031E38"/>
    <w:rsid w:val="00054FEB"/>
    <w:rsid w:val="000714A6"/>
    <w:rsid w:val="00081778"/>
    <w:rsid w:val="000852EF"/>
    <w:rsid w:val="000A4835"/>
    <w:rsid w:val="000B1D3E"/>
    <w:rsid w:val="000B3247"/>
    <w:rsid w:val="000C1A6F"/>
    <w:rsid w:val="00114C50"/>
    <w:rsid w:val="00122764"/>
    <w:rsid w:val="00127B21"/>
    <w:rsid w:val="00136394"/>
    <w:rsid w:val="001844C0"/>
    <w:rsid w:val="001A4E29"/>
    <w:rsid w:val="001A5D2E"/>
    <w:rsid w:val="001B522B"/>
    <w:rsid w:val="001C3054"/>
    <w:rsid w:val="001D6B24"/>
    <w:rsid w:val="00216020"/>
    <w:rsid w:val="002213E9"/>
    <w:rsid w:val="00234E07"/>
    <w:rsid w:val="00235E64"/>
    <w:rsid w:val="002374BD"/>
    <w:rsid w:val="00252297"/>
    <w:rsid w:val="00261754"/>
    <w:rsid w:val="00262B34"/>
    <w:rsid w:val="002723D2"/>
    <w:rsid w:val="002760C6"/>
    <w:rsid w:val="002875C8"/>
    <w:rsid w:val="00326DCA"/>
    <w:rsid w:val="003522D3"/>
    <w:rsid w:val="003565A1"/>
    <w:rsid w:val="00363194"/>
    <w:rsid w:val="003A7A44"/>
    <w:rsid w:val="003C2459"/>
    <w:rsid w:val="003D00C8"/>
    <w:rsid w:val="003E3163"/>
    <w:rsid w:val="003F2FB9"/>
    <w:rsid w:val="0042792C"/>
    <w:rsid w:val="00466416"/>
    <w:rsid w:val="00481BA6"/>
    <w:rsid w:val="00481F55"/>
    <w:rsid w:val="004822EA"/>
    <w:rsid w:val="0048623F"/>
    <w:rsid w:val="00496404"/>
    <w:rsid w:val="004A1C89"/>
    <w:rsid w:val="004A7656"/>
    <w:rsid w:val="004C1AFA"/>
    <w:rsid w:val="004C404F"/>
    <w:rsid w:val="004D0976"/>
    <w:rsid w:val="004D64E6"/>
    <w:rsid w:val="004E1829"/>
    <w:rsid w:val="004F6651"/>
    <w:rsid w:val="004F6E4F"/>
    <w:rsid w:val="0053284A"/>
    <w:rsid w:val="00562878"/>
    <w:rsid w:val="00563146"/>
    <w:rsid w:val="00576721"/>
    <w:rsid w:val="005A17E3"/>
    <w:rsid w:val="005E3A38"/>
    <w:rsid w:val="005F66AB"/>
    <w:rsid w:val="005F6B42"/>
    <w:rsid w:val="00617140"/>
    <w:rsid w:val="006223AF"/>
    <w:rsid w:val="006247A5"/>
    <w:rsid w:val="00636F6F"/>
    <w:rsid w:val="00641A0F"/>
    <w:rsid w:val="006443E7"/>
    <w:rsid w:val="00667A2B"/>
    <w:rsid w:val="00682F34"/>
    <w:rsid w:val="00684F56"/>
    <w:rsid w:val="00697A27"/>
    <w:rsid w:val="006A7AE7"/>
    <w:rsid w:val="006B3389"/>
    <w:rsid w:val="006C2C67"/>
    <w:rsid w:val="006D04BD"/>
    <w:rsid w:val="006E7DB9"/>
    <w:rsid w:val="006F2FFC"/>
    <w:rsid w:val="0075344C"/>
    <w:rsid w:val="007558B9"/>
    <w:rsid w:val="0079696E"/>
    <w:rsid w:val="007A3274"/>
    <w:rsid w:val="007A6618"/>
    <w:rsid w:val="007D2222"/>
    <w:rsid w:val="007D28CF"/>
    <w:rsid w:val="007D4608"/>
    <w:rsid w:val="00801672"/>
    <w:rsid w:val="00812E21"/>
    <w:rsid w:val="0084282A"/>
    <w:rsid w:val="008568D8"/>
    <w:rsid w:val="00862CFA"/>
    <w:rsid w:val="00876D92"/>
    <w:rsid w:val="00881826"/>
    <w:rsid w:val="00892F5F"/>
    <w:rsid w:val="00895694"/>
    <w:rsid w:val="008A00BD"/>
    <w:rsid w:val="008A2406"/>
    <w:rsid w:val="008F2605"/>
    <w:rsid w:val="00905CF5"/>
    <w:rsid w:val="00907840"/>
    <w:rsid w:val="00924336"/>
    <w:rsid w:val="00930E16"/>
    <w:rsid w:val="00934ED2"/>
    <w:rsid w:val="00971FC8"/>
    <w:rsid w:val="00984106"/>
    <w:rsid w:val="009A4741"/>
    <w:rsid w:val="009B66EE"/>
    <w:rsid w:val="009C7676"/>
    <w:rsid w:val="009F3C38"/>
    <w:rsid w:val="00A1312C"/>
    <w:rsid w:val="00A1682A"/>
    <w:rsid w:val="00A22D35"/>
    <w:rsid w:val="00A3576F"/>
    <w:rsid w:val="00A478C1"/>
    <w:rsid w:val="00A76AD4"/>
    <w:rsid w:val="00A93974"/>
    <w:rsid w:val="00A96A0C"/>
    <w:rsid w:val="00AA2115"/>
    <w:rsid w:val="00AA5B81"/>
    <w:rsid w:val="00AA7B5F"/>
    <w:rsid w:val="00B00B6C"/>
    <w:rsid w:val="00B20A66"/>
    <w:rsid w:val="00B21B73"/>
    <w:rsid w:val="00B23280"/>
    <w:rsid w:val="00B34A28"/>
    <w:rsid w:val="00B44A97"/>
    <w:rsid w:val="00B632F7"/>
    <w:rsid w:val="00B72FC0"/>
    <w:rsid w:val="00BB0D07"/>
    <w:rsid w:val="00BB4FD6"/>
    <w:rsid w:val="00BD3376"/>
    <w:rsid w:val="00BF0FBB"/>
    <w:rsid w:val="00BF2F67"/>
    <w:rsid w:val="00C200F4"/>
    <w:rsid w:val="00C42778"/>
    <w:rsid w:val="00C64741"/>
    <w:rsid w:val="00C663E4"/>
    <w:rsid w:val="00C902E0"/>
    <w:rsid w:val="00C91BA9"/>
    <w:rsid w:val="00CB24E2"/>
    <w:rsid w:val="00CC5BFE"/>
    <w:rsid w:val="00CD115E"/>
    <w:rsid w:val="00D32926"/>
    <w:rsid w:val="00D43335"/>
    <w:rsid w:val="00D4345F"/>
    <w:rsid w:val="00D5013C"/>
    <w:rsid w:val="00D54392"/>
    <w:rsid w:val="00D55EEA"/>
    <w:rsid w:val="00D56816"/>
    <w:rsid w:val="00D57A13"/>
    <w:rsid w:val="00D60DE4"/>
    <w:rsid w:val="00D65EE2"/>
    <w:rsid w:val="00DF5F24"/>
    <w:rsid w:val="00E10784"/>
    <w:rsid w:val="00E30DE3"/>
    <w:rsid w:val="00E474A4"/>
    <w:rsid w:val="00E614E6"/>
    <w:rsid w:val="00E62BDC"/>
    <w:rsid w:val="00E71907"/>
    <w:rsid w:val="00E748A8"/>
    <w:rsid w:val="00E74C12"/>
    <w:rsid w:val="00E87054"/>
    <w:rsid w:val="00E87817"/>
    <w:rsid w:val="00EA5C12"/>
    <w:rsid w:val="00EB4BF1"/>
    <w:rsid w:val="00ED391D"/>
    <w:rsid w:val="00ED486E"/>
    <w:rsid w:val="00EF46B3"/>
    <w:rsid w:val="00F2364E"/>
    <w:rsid w:val="00F71C2E"/>
    <w:rsid w:val="00F81585"/>
    <w:rsid w:val="00F840FB"/>
    <w:rsid w:val="00FA69BD"/>
    <w:rsid w:val="00FB7176"/>
    <w:rsid w:val="00FD20A1"/>
    <w:rsid w:val="00FE37BA"/>
    <w:rsid w:val="00FE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3973B271-8993-4974-8CE1-3E07880F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00"/>
      <w:jc w:val="both"/>
    </w:pPr>
  </w:style>
  <w:style w:type="paragraph" w:styleId="1">
    <w:name w:val="heading 1"/>
    <w:basedOn w:val="a"/>
    <w:next w:val="a"/>
    <w:qFormat/>
    <w:pPr>
      <w:keepNext/>
      <w:widowControl/>
      <w:spacing w:before="240" w:after="60"/>
      <w:ind w:firstLine="0"/>
      <w:jc w:val="left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spacing w:line="480" w:lineRule="auto"/>
      <w:ind w:left="57" w:right="57" w:firstLine="720"/>
      <w:outlineLvl w:val="1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widowControl/>
      <w:tabs>
        <w:tab w:val="center" w:pos="4153"/>
        <w:tab w:val="right" w:pos="8306"/>
      </w:tabs>
      <w:ind w:firstLine="0"/>
      <w:jc w:val="left"/>
    </w:pPr>
    <w:rPr>
      <w:sz w:val="28"/>
      <w:szCs w:val="28"/>
    </w:rPr>
  </w:style>
  <w:style w:type="character" w:styleId="a4">
    <w:name w:val="page number"/>
    <w:basedOn w:val="a0"/>
  </w:style>
  <w:style w:type="paragraph" w:customStyle="1" w:styleId="FR1">
    <w:name w:val="FR1"/>
    <w:pPr>
      <w:widowControl w:val="0"/>
      <w:spacing w:before="160" w:line="260" w:lineRule="auto"/>
      <w:ind w:firstLine="300"/>
      <w:jc w:val="both"/>
    </w:pPr>
    <w:rPr>
      <w:rFonts w:ascii="Arial" w:hAnsi="Arial" w:cs="Arial"/>
      <w:sz w:val="18"/>
      <w:szCs w:val="18"/>
    </w:rPr>
  </w:style>
  <w:style w:type="paragraph" w:styleId="a5">
    <w:name w:val="footnote text"/>
    <w:basedOn w:val="a"/>
    <w:semiHidden/>
    <w:pPr>
      <w:widowControl/>
      <w:ind w:firstLine="0"/>
      <w:jc w:val="left"/>
    </w:p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header"/>
    <w:basedOn w:val="a"/>
    <w:pPr>
      <w:widowControl/>
      <w:tabs>
        <w:tab w:val="center" w:pos="4153"/>
        <w:tab w:val="right" w:pos="8306"/>
      </w:tabs>
      <w:ind w:firstLine="0"/>
      <w:jc w:val="left"/>
    </w:pPr>
    <w:rPr>
      <w:sz w:val="28"/>
      <w:szCs w:val="28"/>
    </w:rPr>
  </w:style>
  <w:style w:type="paragraph" w:styleId="a8">
    <w:name w:val="endnote text"/>
    <w:basedOn w:val="a"/>
    <w:semiHidden/>
    <w:pPr>
      <w:widowControl/>
      <w:ind w:firstLine="0"/>
      <w:jc w:val="left"/>
    </w:p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Document Map"/>
    <w:basedOn w:val="a"/>
    <w:semiHidden/>
    <w:pPr>
      <w:widowControl/>
      <w:shd w:val="clear" w:color="auto" w:fill="000080"/>
      <w:ind w:firstLine="0"/>
      <w:jc w:val="left"/>
    </w:pPr>
    <w:rPr>
      <w:rFonts w:ascii="Tahoma" w:hAnsi="Tahoma" w:cs="Tahoma"/>
      <w:sz w:val="28"/>
      <w:szCs w:val="28"/>
    </w:rPr>
  </w:style>
  <w:style w:type="paragraph" w:styleId="10">
    <w:name w:val="toc 1"/>
    <w:basedOn w:val="a"/>
    <w:next w:val="a"/>
    <w:autoRedefine/>
    <w:semiHidden/>
    <w:rsid w:val="00216020"/>
    <w:pPr>
      <w:widowControl/>
      <w:ind w:firstLine="0"/>
      <w:jc w:val="left"/>
    </w:pPr>
    <w:rPr>
      <w:sz w:val="28"/>
      <w:szCs w:val="28"/>
    </w:rPr>
  </w:style>
  <w:style w:type="paragraph" w:styleId="20">
    <w:name w:val="toc 2"/>
    <w:basedOn w:val="a"/>
    <w:next w:val="a"/>
    <w:autoRedefine/>
    <w:semiHidden/>
    <w:rsid w:val="001844C0"/>
    <w:pPr>
      <w:widowControl/>
      <w:tabs>
        <w:tab w:val="left" w:pos="720"/>
        <w:tab w:val="right" w:leader="dot" w:pos="9338"/>
      </w:tabs>
      <w:spacing w:line="360" w:lineRule="auto"/>
      <w:ind w:firstLine="709"/>
    </w:pPr>
    <w:rPr>
      <w:noProof/>
      <w:color w:val="000000"/>
      <w:sz w:val="28"/>
      <w:szCs w:val="28"/>
    </w:rPr>
  </w:style>
  <w:style w:type="character" w:styleId="ab">
    <w:name w:val="Hyperlink"/>
    <w:basedOn w:val="a0"/>
    <w:rsid w:val="00216020"/>
    <w:rPr>
      <w:color w:val="0000FF"/>
      <w:u w:val="single"/>
    </w:rPr>
  </w:style>
  <w:style w:type="paragraph" w:styleId="ac">
    <w:name w:val="Body Text Indent"/>
    <w:basedOn w:val="a"/>
    <w:rsid w:val="00122764"/>
    <w:pPr>
      <w:widowControl/>
      <w:ind w:firstLine="0"/>
      <w:jc w:val="center"/>
    </w:pPr>
    <w:rPr>
      <w:sz w:val="28"/>
      <w:szCs w:val="28"/>
    </w:rPr>
  </w:style>
  <w:style w:type="paragraph" w:styleId="3">
    <w:name w:val="Body Text Indent 3"/>
    <w:basedOn w:val="a"/>
    <w:rsid w:val="006F2FFC"/>
    <w:pPr>
      <w:widowControl/>
      <w:spacing w:after="120"/>
      <w:ind w:left="283" w:firstLine="0"/>
      <w:jc w:val="left"/>
    </w:pPr>
    <w:rPr>
      <w:sz w:val="16"/>
      <w:szCs w:val="16"/>
    </w:rPr>
  </w:style>
  <w:style w:type="table" w:styleId="ad">
    <w:name w:val="Table Grid"/>
    <w:basedOn w:val="a1"/>
    <w:rsid w:val="00234E07"/>
    <w:pPr>
      <w:widowControl w:val="0"/>
      <w:ind w:firstLine="3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5766</Words>
  <Characters>32868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МИНСКАЯ СПЕЦИАЛЬНАЯ СРЕДНЯЯ ШКОЛА</vt:lpstr>
    </vt:vector>
  </TitlesOfParts>
  <Company>-</Company>
  <LinksUpToDate>false</LinksUpToDate>
  <CharactersWithSpaces>38557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МИНСКАЯ СПЕЦИАЛЬНАЯ СРЕДНЯЯ ШКОЛА</dc:title>
  <dc:subject/>
  <dc:creator>Олег</dc:creator>
  <cp:keywords/>
  <dc:description/>
  <cp:lastModifiedBy>admin</cp:lastModifiedBy>
  <cp:revision>2</cp:revision>
  <cp:lastPrinted>2010-01-26T10:13:00Z</cp:lastPrinted>
  <dcterms:created xsi:type="dcterms:W3CDTF">2014-04-29T02:22:00Z</dcterms:created>
  <dcterms:modified xsi:type="dcterms:W3CDTF">2014-04-29T02:22:00Z</dcterms:modified>
</cp:coreProperties>
</file>