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E21" w:rsidRPr="005031FD" w:rsidRDefault="00A34E21" w:rsidP="00A34E21">
      <w:pPr>
        <w:spacing w:before="120"/>
        <w:jc w:val="center"/>
        <w:rPr>
          <w:b/>
          <w:bCs/>
          <w:sz w:val="32"/>
          <w:szCs w:val="32"/>
        </w:rPr>
      </w:pPr>
      <w:r w:rsidRPr="005031FD">
        <w:rPr>
          <w:b/>
          <w:bCs/>
          <w:sz w:val="32"/>
          <w:szCs w:val="32"/>
        </w:rPr>
        <w:t>Начало раздробленности Руси. Северо-Восточная Русь</w:t>
      </w:r>
    </w:p>
    <w:p w:rsidR="00A34E21" w:rsidRPr="005031FD" w:rsidRDefault="00A34E21" w:rsidP="00A34E21">
      <w:pPr>
        <w:spacing w:before="120"/>
        <w:ind w:firstLine="567"/>
        <w:jc w:val="both"/>
      </w:pPr>
      <w:r w:rsidRPr="005031FD">
        <w:t xml:space="preserve">Древняя Русь была лишена внутреннего единства, и ее распад оказался неизбежен. Княжеский род больше не мог сообща управлять обширным государством. Князья придерживались принципа "Каждо да держит отчину свою". Но с XII в. "отчины" начинают превращаться в независимые княжества. Подъем ремесел и торговли ускорил развитие новых городских центров. На окраинах молодые города своим богатством затмевают старые. В XI-XII вв. не только князья, но и бояре обзаводятся земельными владениями - вотчинами, что прочно привязывает их к быстро формирующимся центрам. </w:t>
      </w:r>
    </w:p>
    <w:p w:rsidR="00A34E21" w:rsidRPr="005031FD" w:rsidRDefault="00A34E21" w:rsidP="00A34E21">
      <w:pPr>
        <w:spacing w:before="120"/>
        <w:ind w:firstLine="567"/>
        <w:jc w:val="both"/>
      </w:pPr>
      <w:r w:rsidRPr="005031FD">
        <w:t xml:space="preserve">Княжеские усобицы подорвали обороноспособность Киевской земли. Половецкие орды, разгромленные Владимиром Мономахом, возобновили нападения на Русь. Более всего от вторжения кочевников страдали Переяславская и Киевская земли. В конце XII в. половцы разбили свои кочевья на территории Переяславского княжества. Население Южной Руси потянулось в Суздальскую землю и на Волынь, в предгорья Карпатских гор. </w:t>
      </w:r>
    </w:p>
    <w:p w:rsidR="00A34E21" w:rsidRPr="005031FD" w:rsidRDefault="00A34E21" w:rsidP="00A34E21">
      <w:pPr>
        <w:spacing w:before="120"/>
        <w:ind w:firstLine="567"/>
        <w:jc w:val="both"/>
      </w:pPr>
      <w:r w:rsidRPr="005031FD">
        <w:t xml:space="preserve">Большие перемены принесла эпоха крестовых походов. Благодаря крестоносцам Запад проложил себе новые пути на Восток. Киев утратил роль посредника в торговле Европы со странами Востока. Нашествие половцев затруднило движение торговых караванов из Киева в Царьград и крымские города. Разгром Константинополя крестоносцами в 1204 г. усугубил положение. </w:t>
      </w:r>
    </w:p>
    <w:p w:rsidR="00A34E21" w:rsidRPr="005031FD" w:rsidRDefault="00A34E21" w:rsidP="00A34E21">
      <w:pPr>
        <w:spacing w:before="120"/>
        <w:ind w:firstLine="567"/>
        <w:jc w:val="both"/>
      </w:pPr>
      <w:r w:rsidRPr="005031FD">
        <w:t xml:space="preserve">Упадок Южной Руси вел к тому, что Киев все больше утрачивал значение столицы государства - старейшего и самого богатого из русских городов, собиравшего дань со всей Руси. </w:t>
      </w:r>
    </w:p>
    <w:p w:rsidR="00A34E21" w:rsidRPr="005031FD" w:rsidRDefault="00A34E21" w:rsidP="00A34E21">
      <w:pPr>
        <w:spacing w:before="120"/>
        <w:ind w:firstLine="567"/>
        <w:jc w:val="both"/>
      </w:pPr>
      <w:r w:rsidRPr="005031FD">
        <w:t xml:space="preserve">В XI-XII вв. усилилась славянская колонизация Суздальской земли, древнейшим населением которой были малочисленные финские племена мери, веси и муромы. Поначалу главный поток переселенцев шел из Новгородской земли, а позднее - из Южной Руси. В Суздальской земле преобладали подзолистые почвы. И все же почвенно-климатические условия тут были более благоприятные, чем в Новгороде. Что же толкало на север переселенцев с плодородных земель Южной Руси? По-видимому, давление кочевников "великой степи" в первую очередь. Ростово-Суздальская земля была надежно защищена от вторжений густыми, непроходимыми лесами. Среди лесов на северо-востоке располагались массивы плодородных земель - суздальские ополья, ставшие житницей для всего края. </w:t>
      </w:r>
    </w:p>
    <w:p w:rsidR="00A34E21" w:rsidRPr="005031FD" w:rsidRDefault="00A34E21" w:rsidP="00A34E21">
      <w:pPr>
        <w:spacing w:before="120"/>
        <w:ind w:firstLine="567"/>
        <w:jc w:val="both"/>
      </w:pPr>
      <w:r w:rsidRPr="005031FD">
        <w:t xml:space="preserve">Переселенцы из славянских земель постепенно ассимилировали малочисленное финское население края, что ощутимо проявилось во внешнем облике суздальцев. </w:t>
      </w:r>
    </w:p>
    <w:p w:rsidR="00A34E21" w:rsidRPr="005031FD" w:rsidRDefault="00A34E21" w:rsidP="00A34E21">
      <w:pPr>
        <w:spacing w:before="120"/>
        <w:ind w:firstLine="567"/>
        <w:jc w:val="both"/>
      </w:pPr>
      <w:r w:rsidRPr="005031FD">
        <w:t xml:space="preserve">Особую роль в освоении Северо-Востока играла княжеская власть. Наряду с Ростовом и Суздалем старейшими городами края были Ярославль (основан Ярославом Мудрым) и Владимир (основан Владимиром Мономахом). В память о покинутых местах переселенцы давали новым для них пунктам привычные южнорусские названия. Эти названия отражали также династические притязания князей. В XII в. Юрий Долгорукий построил город, названный в честь родовой "отчины" отца Переяславлем. На северо-востоке Руси возникло сразу два Переяславля - Залесский и Рязанский. Оба стояли на речках Трубеж, как и южный Переяславль. </w:t>
      </w:r>
    </w:p>
    <w:p w:rsidR="00A34E21" w:rsidRPr="005031FD" w:rsidRDefault="00A34E21" w:rsidP="00A34E21">
      <w:pPr>
        <w:spacing w:before="120"/>
        <w:ind w:firstLine="567"/>
        <w:jc w:val="both"/>
      </w:pPr>
      <w:r w:rsidRPr="005031FD">
        <w:t xml:space="preserve">Киевский князь Мстислав Великий передал престол бездетному брату, наследовать которому должны были Мстиславичи. Его планам воспротивились сыновья Мономаха, затеявшие длительную войну с племянниками. После смерти князя Мстислава его сыновья пытались основать династию и закрепить за собой Киев, Новгород и Переяславль, что дало бы им право на "старейшинство" среди русских князей. Черниговские князья немедленно использовали раздор между Мономаховичами и предъявили права на киевский стол. В 1136 г. новгородские бояре и вече изгнали из Новгорода сына Мстислава Великого Всеволода. Утрата Новгорода явилась серьезным поражением для Мстиславичей. Утратив в 1146 г. Киев, князь Изяслав Мстиславич с большим трудом вернул себе киевский стол при поддержке местных бояр. В конце концов старшая ветвь Мстиславичей пустила корни на Волыни. </w:t>
      </w:r>
    </w:p>
    <w:p w:rsidR="00A34E21" w:rsidRPr="005031FD" w:rsidRDefault="00A34E21" w:rsidP="00A34E21">
      <w:pPr>
        <w:spacing w:before="120"/>
        <w:ind w:firstLine="567"/>
        <w:jc w:val="both"/>
      </w:pPr>
      <w:r w:rsidRPr="005031FD">
        <w:t xml:space="preserve">Суздальский князь Юрий Долгорукий, младший сын Мономаха, воевал с Изяславом Мстиславичем. Юрий смог утвердиться на киевском столе лишь после смерти Изяслава. </w:t>
      </w:r>
    </w:p>
    <w:p w:rsidR="00A34E21" w:rsidRPr="005031FD" w:rsidRDefault="00A34E21" w:rsidP="00A34E21">
      <w:pPr>
        <w:spacing w:before="120"/>
        <w:ind w:firstLine="567"/>
        <w:jc w:val="both"/>
      </w:pPr>
      <w:r w:rsidRPr="005031FD">
        <w:t xml:space="preserve">С именем Юрия Долгорукого связано первое летописное упоминание о Москве. Само название "Москва" имело финское происхождение. По преданию, Москва принадлежала богатому боярину Кучке, по имени которого поселение называли также Кучкино. Князь Юрий отобрал село у боярина и превратил его в свою сельскую резиденцию. В 1147 г. он пригласил в Москву на пир черниговского князя, а в 1156 г. приказал заложить "град Москву". Строительство "града" (крепости) близ черниговской границы было вызвано тем, что Юрий домогался господства в Южной Руси. </w:t>
      </w:r>
    </w:p>
    <w:p w:rsidR="00A34E21" w:rsidRPr="005031FD" w:rsidRDefault="00A34E21" w:rsidP="00A34E21">
      <w:pPr>
        <w:spacing w:before="120"/>
        <w:ind w:firstLine="567"/>
        <w:jc w:val="both"/>
      </w:pPr>
      <w:r w:rsidRPr="005031FD">
        <w:t xml:space="preserve">Намереваясь превратить Киевское княжество в свою "отчину", князь посадил старшего сына Андрея в Вышгороде под Киевом, а в Ростово-Суздальскую землю послал младших сыновей. Однако времена Киевской Руси миновали безвозвратно. Киев пришел в упадок. Единство княжеского рода, поддерживавшее единство Руси, было давно разрушено. Киевский престол уже не давал решающего перевеса князю, который им обладал. Наследник Юрия Долгорукого князь Андрей предпочел Киеву Суздаль. Не спросясь отца, он уехал в 1155 г. в Суздальскую землю. Князь Юрий умер в Киеве в 1157 г., после чего киевляне разграбили его двор, перебили слуг и прочих суздальцев, сидевших по городам и селам. </w:t>
      </w:r>
    </w:p>
    <w:p w:rsidR="00A34E21" w:rsidRPr="005031FD" w:rsidRDefault="00A34E21" w:rsidP="00A34E21">
      <w:pPr>
        <w:spacing w:before="120"/>
        <w:ind w:firstLine="567"/>
        <w:jc w:val="both"/>
      </w:pPr>
      <w:r w:rsidRPr="005031FD">
        <w:t xml:space="preserve">В XII в. умножилось число городов на Руси. Но общая численность городского населения была по-прежнему невелика. Тем не менее роль горожан в политической жизни княжеств была очень велика, благодаря вечевым традициям. В городах существовала своя вечевая иерархия. Вече имели "старшие" города, служившие княжеской резиденцией. "Младшие" города, считавшиеся пригородами, должны были подчинятся решению старших городов. Иерархия помогала сохранить единство государства. Руководство вечем осуществляли бояре, владевшие городскими усадьбами и землями в сельской округе. </w:t>
      </w:r>
    </w:p>
    <w:p w:rsidR="00A34E21" w:rsidRPr="005031FD" w:rsidRDefault="00A34E21" w:rsidP="00A34E21">
      <w:pPr>
        <w:spacing w:before="120"/>
        <w:ind w:firstLine="567"/>
        <w:jc w:val="both"/>
      </w:pPr>
      <w:r w:rsidRPr="005031FD">
        <w:t xml:space="preserve">Князь Андрей Юрьевич получил власть (1157-1174) из рук суздальских бояр и веча старших городов, но вскорости перенес резиденцию во Владимир. Молодой город Владимир, будучи пригородом Ростова, не имел своего веча, а местные бояре не были столь многочисленными и влиятельными. В старших городах ремесленники в большинстве трудились на боярских дворах и были боярскими холопами. Во Владимире князь Андрей осуществил грандиозные строительные проекты, для чего собрал множество каменщиков и ремесленников из разных земель и городов. После смерти Андрея власти "старейших" городов грозили сжечь Владимир и прислать посадников в свой "пригород", потому что владимирцы - "то суть холопи каменьницы" (каменщики). </w:t>
      </w:r>
    </w:p>
    <w:p w:rsidR="00A34E21" w:rsidRPr="005031FD" w:rsidRDefault="00A34E21" w:rsidP="00A34E21">
      <w:pPr>
        <w:spacing w:before="120"/>
        <w:ind w:firstLine="567"/>
        <w:jc w:val="both"/>
      </w:pPr>
      <w:r w:rsidRPr="005031FD">
        <w:t xml:space="preserve">Вслед за гибелью Андрея народ бросился грабить княжеский дворец, дома посадников и мечников. Некоторые из княжеских "детских" и мечников были убиты. Сын Андрея находился в Новгороде, его права на владимирский престол были очевидны. Но ростовские, суздальские и переяславские бояре и "вся дружина" решили избавиться от наследника. С этой целью они пригласили на престол двух племянников Андрея, ничем не примечательных и не опасных для бояр князей. Решению старших городов воспротивились жители Владимира, призвавшие младших братьев Андрея, Михаила и Всеволода. В начавшейся войне верх одержали ростовские бояре. Но их ставленники не ужились во Владимире. В конце концов на престоле утвердился брат Андрея Всеволод Юрьевич Большое Гнездо (1176-1212). Владимирцы принесли присягу на имя Всеволода и его детей, что должно было предотвратить повторение смуты. </w:t>
      </w:r>
    </w:p>
    <w:p w:rsidR="00A34E21" w:rsidRPr="005031FD" w:rsidRDefault="00A34E21" w:rsidP="00A34E21">
      <w:pPr>
        <w:spacing w:before="120"/>
        <w:ind w:firstLine="567"/>
        <w:jc w:val="both"/>
      </w:pPr>
      <w:r w:rsidRPr="005031FD">
        <w:t xml:space="preserve">Всеволод сломил сопротивление старого боярства и стал распоряжаться делами княжества столь же самовластно, как Андрей Боголюбский. Многие его враги из числа ростовских бояр погибли, другие попали в плен и лишились своих сел и конских табунов. Всеволод сурово карал соседей. Когда рязанские князья привели половцев и разграбили Владимир, Всеволод разгромил их, а пленного князя Глеба заточил в тюрьму, где держал его до смерти. Рязанские князья были надолго приведены в послушание. </w:t>
      </w:r>
    </w:p>
    <w:p w:rsidR="00A34E21" w:rsidRPr="005031FD" w:rsidRDefault="00A34E21" w:rsidP="00A34E21">
      <w:pPr>
        <w:spacing w:before="120"/>
        <w:ind w:firstLine="567"/>
        <w:jc w:val="both"/>
      </w:pPr>
      <w:r w:rsidRPr="005031FD">
        <w:t xml:space="preserve">Южнорусские князья, погрязшие в усобицах, искали помощи и покровительства могущественного северного соседа. Однако Всеволод остерегался посылать крупные силы на юг. В похвалах "Слова о полку Игореве" слышится затаенный упрек великому князю Всеволоду: "ни мыслию ти перелетети издалеча отня злата стола полбюсти!" Суздальские князья "не блюли" киевский стол и не обороняли киевских границ от нападений кочевников. Если бы владимирский князь выступил в поход, то много повчан стало бы пленниками: "Аже бы ты был, от была бы чага по нагате (мелкая монета. - Р. С.), а кощей (мальчик-половчанин. - Р. С.) по резане". </w:t>
      </w:r>
    </w:p>
    <w:p w:rsidR="00A34E21" w:rsidRPr="005031FD" w:rsidRDefault="00A34E21" w:rsidP="00A34E21">
      <w:pPr>
        <w:spacing w:before="120"/>
        <w:ind w:firstLine="567"/>
        <w:jc w:val="both"/>
      </w:pPr>
      <w:r w:rsidRPr="005031FD">
        <w:t xml:space="preserve">Ввиду явного упадка Киева Всеволод искал новую опору для великокняжеской власти. Такой опорой мог быть только Новгород Великий, давний соперник Киева, избежавший половецкого разорения и раздела между князьями. Суздальцы постоянно теснили новгородцев, проникали в Заволочье, где проходили пути из Новгорода в Приуралье, не раз захватывали Новый Торг, служивший главным перевалочным пунктом в торговле с "Низовской землей". И Юрий Долгорукий, и Андрей Боголюбский многократно сажали своих сыновей и подручных князей в Новгороде. Но только Всеволод пришел к мысли перестройки всей системы великокняжеской власти на Руси. Отпуская старшего сына Константина на новгородский престол в 1206 г., Всеволод произнес речь: "сыну мой, Константине, на тобе Бог положил переже старейшиньство во всей братьи твоей, а Новгород Великий старейшинство имать княженью во всей Руськой земли". По мысли князя, владеть Новгородом, как прежде Киевом мог отныне только Владимир, что давало владимирскому князю старейшинство "в всей Русской земли". </w:t>
      </w:r>
    </w:p>
    <w:p w:rsidR="00A34E21" w:rsidRPr="005031FD" w:rsidRDefault="00A34E21" w:rsidP="00A34E21">
      <w:pPr>
        <w:spacing w:before="120"/>
        <w:ind w:firstLine="567"/>
        <w:jc w:val="both"/>
      </w:pPr>
      <w:r w:rsidRPr="005031FD">
        <w:t xml:space="preserve">Судя по летописям, Всеволод был первым суздальским государем, прочно усвоившим титул "великого князя". Передача Новгорода наследнику создала новый центр власти, вызвавший беспокойство монарха. Без видимых причин отец свел сына из Новгорода, а взамен дал "старейшему князю" города Ростов, Ярославль и Белоозеро. Ранние летописи ничего не сообщают о "ряде", данном Всеволодом своим сыновьям. Вероятно, князь умер скоропостижно и не успел выразить последнюю волю. Как всегда, решающее слово в период междуцарствий принадлежало боярам. Младшие братья Юрий и Ярослав объединились против старшего Константина. Но им и их боярам пришлось дважды снаряжаться в поход, прежде чем Константин отказался от прав на владимирский престол и заключил с братьями "поряд". </w:t>
      </w:r>
    </w:p>
    <w:p w:rsidR="00A34E21" w:rsidRPr="005031FD" w:rsidRDefault="00A34E21" w:rsidP="00A34E21">
      <w:pPr>
        <w:spacing w:before="120"/>
        <w:ind w:firstLine="567"/>
        <w:jc w:val="both"/>
      </w:pPr>
      <w:r w:rsidRPr="005031FD">
        <w:t xml:space="preserve">Южнорусские князья не желали примириться с утратой Новгорода. В 1210 г. сын Мстислава Храброго Мстислав Удалой выгнал из Новгорода малолетнего сына Всеволода. Несколько лет спустя Мстислав покинул Новгородскую землю и уехал в Киев. Если бы новгородцы захотели восстановить прежние отношения с Суздальской землей, им пришлось бы принять князя из рук Юрия Владимирского. Однако они пригласили князя Ярослава из Переяславля, зятя Мстислава Удалого. Ярослав пытался использовать внутренние раздоры в новгородском обществе, чтобы утвердить свою власть над Новгородом. В результате ему пришлось покинуть город и укрыться в Торжке, откуда он пытался продиктовать новгородским боярам свои условия. Столкновение закончилось войной. На помощь новгородцам из Южной Руси прибыл Мстислав Удалой с дружиной. К нему присоединился Константин Ростовский, надеявшийся получить владимирский престол. Напуганный притязаниями Константина, Юрий принял сторону Ярослава. В 1216 г. неприятели встретились на реке Липице. Накануне битвы новгородцы попытались заключить отдельный мир с Юрием и их усилия не пропали даром. В сражении Мстислав Удалой обратил в бегство войска Ярослава. Юрий не оказал брату никакой помощи. Одержав победу, Мстислав и новгородцы посадили на владимирский престол Константина. Благодаря вмешательству епископа братья согласились выделить князю Юрию Суздаль. После смерти Константина Юрий вернул владимирский стол, но его авторитет был подорван раз и навсегда. В 1229 г. Ярослав заключил союз с детьми Константина Ростовского с тем, чтобы изгнать Юрия из Владимира. Но дело не было доведено до конца. </w:t>
      </w:r>
    </w:p>
    <w:p w:rsidR="00A34E21" w:rsidRDefault="00A34E21" w:rsidP="00A34E21">
      <w:pPr>
        <w:spacing w:before="120"/>
        <w:ind w:firstLine="567"/>
        <w:jc w:val="both"/>
      </w:pPr>
      <w:r w:rsidRPr="005031FD">
        <w:t>Раздел Владимиро-Суздальской земли между пятью сыновьями Всеволода Большое Гнездо и распри между братьями окончательно подорвали могущество Северо-Восточной Руси.</w:t>
      </w:r>
    </w:p>
    <w:p w:rsidR="00A34E21" w:rsidRPr="005031FD" w:rsidRDefault="00A34E21" w:rsidP="00A34E21">
      <w:pPr>
        <w:spacing w:before="120"/>
        <w:jc w:val="center"/>
        <w:rPr>
          <w:b/>
          <w:bCs/>
          <w:sz w:val="28"/>
          <w:szCs w:val="28"/>
        </w:rPr>
      </w:pPr>
      <w:r w:rsidRPr="005031FD">
        <w:rPr>
          <w:b/>
          <w:bCs/>
          <w:sz w:val="28"/>
          <w:szCs w:val="28"/>
        </w:rPr>
        <w:t>Список литературы</w:t>
      </w:r>
    </w:p>
    <w:p w:rsidR="00A34E21" w:rsidRPr="005031FD" w:rsidRDefault="00A34E21" w:rsidP="00A34E21">
      <w:pPr>
        <w:spacing w:before="120"/>
        <w:ind w:firstLine="567"/>
        <w:jc w:val="both"/>
      </w:pPr>
      <w:r w:rsidRPr="005031FD">
        <w:t xml:space="preserve">1. Скрынников Р.Г. История Российская. IX-XVII вв. (www.lants.tellur.ru)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4E21"/>
    <w:rsid w:val="00051FB8"/>
    <w:rsid w:val="00095BA6"/>
    <w:rsid w:val="00210DB3"/>
    <w:rsid w:val="0031418A"/>
    <w:rsid w:val="00350B15"/>
    <w:rsid w:val="00377A3D"/>
    <w:rsid w:val="005031FD"/>
    <w:rsid w:val="0052086C"/>
    <w:rsid w:val="005A2562"/>
    <w:rsid w:val="005B3906"/>
    <w:rsid w:val="00755964"/>
    <w:rsid w:val="008C19D7"/>
    <w:rsid w:val="009A0F56"/>
    <w:rsid w:val="00A34E21"/>
    <w:rsid w:val="00A44D32"/>
    <w:rsid w:val="00B10D33"/>
    <w:rsid w:val="00BD728F"/>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2FF724-57D7-46C1-AF88-6D13A53F4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4E2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34E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1800</Words>
  <Characters>10264</Characters>
  <Application>Microsoft Office Word</Application>
  <DocSecurity>0</DocSecurity>
  <Lines>85</Lines>
  <Paragraphs>24</Paragraphs>
  <ScaleCrop>false</ScaleCrop>
  <Company>Home</Company>
  <LinksUpToDate>false</LinksUpToDate>
  <CharactersWithSpaces>12040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Начало раздробленности Руси</dc:title>
  <dc:subject/>
  <dc:creator>Alena</dc:creator>
  <cp:keywords/>
  <dc:description/>
  <cp:lastModifiedBy>admin</cp:lastModifiedBy>
  <cp:revision>2</cp:revision>
  <dcterms:created xsi:type="dcterms:W3CDTF">2014-02-19T22:21:00Z</dcterms:created>
  <dcterms:modified xsi:type="dcterms:W3CDTF">2014-02-19T22:21:00Z</dcterms:modified>
</cp:coreProperties>
</file>