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A90" w:rsidRDefault="00BF0A90" w:rsidP="00553BA5">
      <w:pPr>
        <w:jc w:val="center"/>
        <w:rPr>
          <w:rFonts w:cs="Calibri"/>
          <w:b/>
          <w:sz w:val="36"/>
          <w:szCs w:val="36"/>
        </w:rPr>
      </w:pPr>
    </w:p>
    <w:p w:rsidR="00587432" w:rsidRDefault="00587432" w:rsidP="00553BA5">
      <w:pPr>
        <w:jc w:val="center"/>
        <w:rPr>
          <w:rFonts w:cs="Calibri"/>
          <w:b/>
          <w:sz w:val="36"/>
          <w:szCs w:val="36"/>
        </w:rPr>
      </w:pPr>
      <w:r w:rsidRPr="00E54EB9">
        <w:rPr>
          <w:rFonts w:cs="Calibri"/>
          <w:b/>
          <w:sz w:val="36"/>
          <w:szCs w:val="36"/>
        </w:rPr>
        <w:t>Ионная связь</w:t>
      </w:r>
    </w:p>
    <w:p w:rsidR="00587432" w:rsidRPr="00DB1204" w:rsidRDefault="00587432" w:rsidP="00DB1204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DB1204">
        <w:rPr>
          <w:rFonts w:cs="Calibri"/>
          <w:b/>
          <w:sz w:val="26"/>
          <w:szCs w:val="26"/>
          <w:lang w:eastAsia="ru-RU"/>
        </w:rPr>
        <w:t>Теория химической связи</w:t>
      </w:r>
      <w:r w:rsidRPr="00DB1204">
        <w:rPr>
          <w:rFonts w:cs="Calibri"/>
          <w:sz w:val="26"/>
          <w:szCs w:val="26"/>
          <w:lang w:eastAsia="ru-RU"/>
        </w:rPr>
        <w:t xml:space="preserve"> занимает </w:t>
      </w:r>
      <w:r w:rsidRPr="00DB1204">
        <w:rPr>
          <w:rFonts w:cs="Calibri"/>
          <w:b/>
          <w:sz w:val="26"/>
          <w:szCs w:val="26"/>
          <w:lang w:eastAsia="ru-RU"/>
        </w:rPr>
        <w:t>важнейшее место в современной химии</w:t>
      </w:r>
      <w:r w:rsidRPr="00DB1204">
        <w:rPr>
          <w:rFonts w:cs="Calibri"/>
          <w:sz w:val="26"/>
          <w:szCs w:val="26"/>
          <w:lang w:eastAsia="ru-RU"/>
        </w:rPr>
        <w:t xml:space="preserve">. Она </w:t>
      </w:r>
      <w:r w:rsidRPr="00DB1204">
        <w:rPr>
          <w:rFonts w:cs="Calibri"/>
          <w:b/>
          <w:sz w:val="26"/>
          <w:szCs w:val="26"/>
          <w:lang w:eastAsia="ru-RU"/>
        </w:rPr>
        <w:t>объясняет, почему атомы объединяются в химические частицы</w:t>
      </w:r>
      <w:r w:rsidRPr="00DB1204">
        <w:rPr>
          <w:rFonts w:cs="Calibri"/>
          <w:sz w:val="26"/>
          <w:szCs w:val="26"/>
          <w:lang w:eastAsia="ru-RU"/>
        </w:rPr>
        <w:t xml:space="preserve">, и </w:t>
      </w:r>
      <w:r w:rsidRPr="00DB1204">
        <w:rPr>
          <w:rFonts w:cs="Calibri"/>
          <w:b/>
          <w:sz w:val="26"/>
          <w:szCs w:val="26"/>
          <w:lang w:eastAsia="ru-RU"/>
        </w:rPr>
        <w:t>позволяет сравнивать устойчивость этих частиц</w:t>
      </w:r>
      <w:r w:rsidRPr="00DB1204">
        <w:rPr>
          <w:rFonts w:cs="Calibri"/>
          <w:sz w:val="26"/>
          <w:szCs w:val="26"/>
          <w:lang w:eastAsia="ru-RU"/>
        </w:rPr>
        <w:t xml:space="preserve">. Используя </w:t>
      </w:r>
      <w:r w:rsidRPr="00DB1204">
        <w:rPr>
          <w:rFonts w:cs="Calibri"/>
          <w:b/>
          <w:sz w:val="26"/>
          <w:szCs w:val="26"/>
          <w:lang w:eastAsia="ru-RU"/>
        </w:rPr>
        <w:t>теорию химической связи</w:t>
      </w:r>
      <w:r w:rsidRPr="00DB1204">
        <w:rPr>
          <w:rFonts w:cs="Calibri"/>
          <w:sz w:val="26"/>
          <w:szCs w:val="26"/>
          <w:lang w:eastAsia="ru-RU"/>
        </w:rPr>
        <w:t xml:space="preserve">, можно </w:t>
      </w:r>
      <w:r w:rsidRPr="00DB1204">
        <w:rPr>
          <w:rFonts w:cs="Calibri"/>
          <w:b/>
          <w:sz w:val="26"/>
          <w:szCs w:val="26"/>
          <w:lang w:eastAsia="ru-RU"/>
        </w:rPr>
        <w:t>предсказать состав и строение различных соединений</w:t>
      </w:r>
      <w:r w:rsidRPr="00DB1204">
        <w:rPr>
          <w:rFonts w:cs="Calibri"/>
          <w:sz w:val="26"/>
          <w:szCs w:val="26"/>
          <w:lang w:eastAsia="ru-RU"/>
        </w:rPr>
        <w:t xml:space="preserve">. Понятие о </w:t>
      </w:r>
      <w:r w:rsidRPr="00DB1204">
        <w:rPr>
          <w:rFonts w:cs="Calibri"/>
          <w:b/>
          <w:sz w:val="26"/>
          <w:szCs w:val="26"/>
          <w:lang w:eastAsia="ru-RU"/>
        </w:rPr>
        <w:t>разрыве одних химических связей и образовании других лежит в основе современных представлений</w:t>
      </w:r>
      <w:r w:rsidRPr="00DB1204">
        <w:rPr>
          <w:rFonts w:cs="Calibri"/>
          <w:sz w:val="26"/>
          <w:szCs w:val="26"/>
          <w:lang w:eastAsia="ru-RU"/>
        </w:rPr>
        <w:t xml:space="preserve"> </w:t>
      </w:r>
      <w:r w:rsidRPr="00DB1204">
        <w:rPr>
          <w:rFonts w:cs="Calibri"/>
          <w:b/>
          <w:sz w:val="26"/>
          <w:szCs w:val="26"/>
          <w:lang w:eastAsia="ru-RU"/>
        </w:rPr>
        <w:t>о превращениях веществ в ходе химических реакций</w:t>
      </w:r>
      <w:r w:rsidRPr="00DB1204">
        <w:rPr>
          <w:rFonts w:cs="Calibri"/>
          <w:sz w:val="26"/>
          <w:szCs w:val="26"/>
          <w:lang w:eastAsia="ru-RU"/>
        </w:rPr>
        <w:t xml:space="preserve">. </w:t>
      </w:r>
    </w:p>
    <w:p w:rsidR="00587432" w:rsidRPr="00DB1204" w:rsidRDefault="00587432" w:rsidP="00DB1204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DB1204">
        <w:rPr>
          <w:rFonts w:cs="Calibri"/>
          <w:b/>
          <w:sz w:val="26"/>
          <w:szCs w:val="26"/>
          <w:lang w:eastAsia="ru-RU"/>
        </w:rPr>
        <w:t>Химическая связь</w:t>
      </w:r>
      <w:r w:rsidRPr="00DB1204">
        <w:rPr>
          <w:rFonts w:cs="Calibri"/>
          <w:sz w:val="26"/>
          <w:szCs w:val="26"/>
          <w:lang w:eastAsia="ru-RU"/>
        </w:rPr>
        <w:t xml:space="preserve"> - это </w:t>
      </w:r>
      <w:r w:rsidRPr="00DB1204">
        <w:rPr>
          <w:rFonts w:cs="Calibri"/>
          <w:b/>
          <w:sz w:val="26"/>
          <w:szCs w:val="26"/>
          <w:lang w:eastAsia="ru-RU"/>
        </w:rPr>
        <w:t>взаимодействие атомов</w:t>
      </w:r>
      <w:r w:rsidRPr="00DB1204">
        <w:rPr>
          <w:rFonts w:cs="Calibri"/>
          <w:sz w:val="26"/>
          <w:szCs w:val="26"/>
          <w:lang w:eastAsia="ru-RU"/>
        </w:rPr>
        <w:t xml:space="preserve">, </w:t>
      </w:r>
      <w:r w:rsidRPr="00DB1204">
        <w:rPr>
          <w:rFonts w:cs="Calibri"/>
          <w:b/>
          <w:sz w:val="26"/>
          <w:szCs w:val="26"/>
          <w:lang w:eastAsia="ru-RU"/>
        </w:rPr>
        <w:t xml:space="preserve">обусловливающее устойчивость химической частицы </w:t>
      </w:r>
      <w:r w:rsidRPr="00DB1204">
        <w:rPr>
          <w:rFonts w:cs="Calibri"/>
          <w:sz w:val="26"/>
          <w:szCs w:val="26"/>
          <w:lang w:eastAsia="ru-RU"/>
        </w:rPr>
        <w:t xml:space="preserve">или </w:t>
      </w:r>
      <w:r w:rsidRPr="00DB1204">
        <w:rPr>
          <w:rFonts w:cs="Calibri"/>
          <w:b/>
          <w:sz w:val="26"/>
          <w:szCs w:val="26"/>
          <w:lang w:eastAsia="ru-RU"/>
        </w:rPr>
        <w:t>кристалла как целого</w:t>
      </w:r>
      <w:r w:rsidRPr="00DB1204">
        <w:rPr>
          <w:rFonts w:cs="Calibri"/>
          <w:sz w:val="26"/>
          <w:szCs w:val="26"/>
          <w:lang w:eastAsia="ru-RU"/>
        </w:rPr>
        <w:t xml:space="preserve">. </w:t>
      </w:r>
      <w:r w:rsidRPr="00DB1204">
        <w:rPr>
          <w:rFonts w:cs="Calibri"/>
          <w:b/>
          <w:sz w:val="26"/>
          <w:szCs w:val="26"/>
          <w:lang w:eastAsia="ru-RU"/>
        </w:rPr>
        <w:t>Химическая связь</w:t>
      </w:r>
      <w:r w:rsidRPr="00DB1204">
        <w:rPr>
          <w:rFonts w:cs="Calibri"/>
          <w:sz w:val="26"/>
          <w:szCs w:val="26"/>
          <w:lang w:eastAsia="ru-RU"/>
        </w:rPr>
        <w:t xml:space="preserve"> образуется за счет </w:t>
      </w:r>
      <w:r w:rsidRPr="00DB1204">
        <w:rPr>
          <w:rFonts w:cs="Calibri"/>
          <w:b/>
          <w:sz w:val="26"/>
          <w:szCs w:val="26"/>
          <w:lang w:eastAsia="ru-RU"/>
        </w:rPr>
        <w:t>электростатического взаимодействия</w:t>
      </w:r>
      <w:r w:rsidRPr="00DB1204">
        <w:rPr>
          <w:rFonts w:cs="Calibri"/>
          <w:sz w:val="26"/>
          <w:szCs w:val="26"/>
          <w:lang w:eastAsia="ru-RU"/>
        </w:rPr>
        <w:t xml:space="preserve"> между </w:t>
      </w:r>
      <w:r w:rsidRPr="00DB1204">
        <w:rPr>
          <w:rFonts w:cs="Calibri"/>
          <w:b/>
          <w:sz w:val="26"/>
          <w:szCs w:val="26"/>
          <w:lang w:eastAsia="ru-RU"/>
        </w:rPr>
        <w:t>заряженными частицами</w:t>
      </w:r>
      <w:r w:rsidRPr="00DB1204">
        <w:rPr>
          <w:rFonts w:cs="Calibri"/>
          <w:sz w:val="26"/>
          <w:szCs w:val="26"/>
          <w:lang w:eastAsia="ru-RU"/>
        </w:rPr>
        <w:t xml:space="preserve">: </w:t>
      </w:r>
      <w:r w:rsidRPr="00DB1204">
        <w:rPr>
          <w:rFonts w:cs="Calibri"/>
          <w:b/>
          <w:sz w:val="26"/>
          <w:szCs w:val="26"/>
          <w:lang w:eastAsia="ru-RU"/>
        </w:rPr>
        <w:t>катионами и анионами, ядрами и электронами</w:t>
      </w:r>
      <w:r w:rsidRPr="00DB1204">
        <w:rPr>
          <w:rFonts w:cs="Calibri"/>
          <w:sz w:val="26"/>
          <w:szCs w:val="26"/>
          <w:lang w:eastAsia="ru-RU"/>
        </w:rPr>
        <w:t xml:space="preserve">. При </w:t>
      </w:r>
      <w:r w:rsidRPr="00DB1204">
        <w:rPr>
          <w:rFonts w:cs="Calibri"/>
          <w:b/>
          <w:sz w:val="26"/>
          <w:szCs w:val="26"/>
          <w:lang w:eastAsia="ru-RU"/>
        </w:rPr>
        <w:t>сближении атомов начинают действовать силы притяжения между ядром одного атома и электронами другого, а также силы отталкивания между ядрами и между электронами</w:t>
      </w:r>
      <w:r w:rsidRPr="00DB1204">
        <w:rPr>
          <w:rFonts w:cs="Calibri"/>
          <w:sz w:val="26"/>
          <w:szCs w:val="26"/>
          <w:lang w:eastAsia="ru-RU"/>
        </w:rPr>
        <w:t xml:space="preserve">. На </w:t>
      </w:r>
      <w:r w:rsidRPr="00DB1204">
        <w:rPr>
          <w:rFonts w:cs="Calibri"/>
          <w:b/>
          <w:sz w:val="26"/>
          <w:szCs w:val="26"/>
          <w:lang w:eastAsia="ru-RU"/>
        </w:rPr>
        <w:t>некотором расстоянии</w:t>
      </w:r>
      <w:r w:rsidRPr="00DB1204">
        <w:rPr>
          <w:rFonts w:cs="Calibri"/>
          <w:sz w:val="26"/>
          <w:szCs w:val="26"/>
          <w:lang w:eastAsia="ru-RU"/>
        </w:rPr>
        <w:t xml:space="preserve"> </w:t>
      </w:r>
      <w:r w:rsidRPr="00DB1204">
        <w:rPr>
          <w:rFonts w:cs="Calibri"/>
          <w:b/>
          <w:sz w:val="26"/>
          <w:szCs w:val="26"/>
          <w:lang w:eastAsia="ru-RU"/>
        </w:rPr>
        <w:t>эти</w:t>
      </w:r>
      <w:r w:rsidRPr="00DB1204">
        <w:rPr>
          <w:rFonts w:cs="Calibri"/>
          <w:sz w:val="26"/>
          <w:szCs w:val="26"/>
          <w:lang w:eastAsia="ru-RU"/>
        </w:rPr>
        <w:t xml:space="preserve"> </w:t>
      </w:r>
      <w:r w:rsidRPr="00DB1204">
        <w:rPr>
          <w:rFonts w:cs="Calibri"/>
          <w:b/>
          <w:sz w:val="26"/>
          <w:szCs w:val="26"/>
          <w:lang w:eastAsia="ru-RU"/>
        </w:rPr>
        <w:t>силы уравновешивают друг друга</w:t>
      </w:r>
      <w:r w:rsidRPr="00DB1204">
        <w:rPr>
          <w:rFonts w:cs="Calibri"/>
          <w:sz w:val="26"/>
          <w:szCs w:val="26"/>
          <w:lang w:eastAsia="ru-RU"/>
        </w:rPr>
        <w:t xml:space="preserve">, и </w:t>
      </w:r>
      <w:r w:rsidRPr="00DB1204">
        <w:rPr>
          <w:rFonts w:cs="Calibri"/>
          <w:b/>
          <w:sz w:val="26"/>
          <w:szCs w:val="26"/>
          <w:lang w:eastAsia="ru-RU"/>
        </w:rPr>
        <w:t>образуется устойчивая химическая частица</w:t>
      </w:r>
      <w:r w:rsidRPr="00DB1204">
        <w:rPr>
          <w:rFonts w:cs="Calibri"/>
          <w:sz w:val="26"/>
          <w:szCs w:val="26"/>
          <w:lang w:eastAsia="ru-RU"/>
        </w:rPr>
        <w:t xml:space="preserve">. </w:t>
      </w:r>
    </w:p>
    <w:p w:rsidR="00587432" w:rsidRDefault="00587432" w:rsidP="00DB1204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DB1204">
        <w:rPr>
          <w:rFonts w:cs="Calibri"/>
          <w:sz w:val="26"/>
          <w:szCs w:val="26"/>
          <w:lang w:eastAsia="ru-RU"/>
        </w:rPr>
        <w:t xml:space="preserve">При </w:t>
      </w:r>
      <w:r w:rsidRPr="00DB1204">
        <w:rPr>
          <w:rFonts w:cs="Calibri"/>
          <w:b/>
          <w:sz w:val="26"/>
          <w:szCs w:val="26"/>
          <w:lang w:eastAsia="ru-RU"/>
        </w:rPr>
        <w:t>образовании химической связи может произойти существенное перераспределение электронной плотности атомов в соединении по сравнению со свободными атомами</w:t>
      </w:r>
      <w:r w:rsidRPr="00DB1204">
        <w:rPr>
          <w:rFonts w:cs="Calibri"/>
          <w:sz w:val="26"/>
          <w:szCs w:val="26"/>
          <w:lang w:eastAsia="ru-RU"/>
        </w:rPr>
        <w:t xml:space="preserve">. </w:t>
      </w:r>
    </w:p>
    <w:p w:rsidR="00587432" w:rsidRDefault="00587432" w:rsidP="00DB1204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DB1204">
        <w:rPr>
          <w:rFonts w:cs="Calibri"/>
          <w:b/>
          <w:sz w:val="26"/>
          <w:szCs w:val="26"/>
          <w:lang w:eastAsia="ru-RU"/>
        </w:rPr>
        <w:t>В предельном случае это приводит к образованию заряженных частиц - ионов (от греческого "ион" - идущий).</w:t>
      </w:r>
      <w:r w:rsidRPr="00DB1204">
        <w:rPr>
          <w:rFonts w:cs="Calibri"/>
          <w:sz w:val="26"/>
          <w:szCs w:val="26"/>
          <w:lang w:eastAsia="ru-RU"/>
        </w:rPr>
        <w:t xml:space="preserve"> </w:t>
      </w:r>
    </w:p>
    <w:p w:rsidR="00587432" w:rsidRPr="00837DA5" w:rsidRDefault="00587432" w:rsidP="00446EE7">
      <w:pPr>
        <w:rPr>
          <w:rFonts w:cs="Calibri"/>
          <w:b/>
          <w:sz w:val="26"/>
          <w:szCs w:val="26"/>
        </w:rPr>
      </w:pPr>
      <w:r>
        <w:rPr>
          <w:rFonts w:cs="Calibri"/>
          <w:b/>
          <w:bCs/>
          <w:sz w:val="28"/>
          <w:szCs w:val="28"/>
          <w:lang w:eastAsia="ru-RU"/>
        </w:rPr>
        <w:t>1</w:t>
      </w:r>
      <w:r w:rsidRPr="00070B58">
        <w:rPr>
          <w:rFonts w:cs="Calibri"/>
          <w:b/>
          <w:bCs/>
          <w:sz w:val="28"/>
          <w:szCs w:val="28"/>
          <w:lang w:eastAsia="ru-RU"/>
        </w:rPr>
        <w:t xml:space="preserve"> </w:t>
      </w:r>
      <w:r w:rsidRPr="00837DA5">
        <w:rPr>
          <w:rFonts w:cs="Calibri"/>
          <w:b/>
          <w:bCs/>
          <w:sz w:val="28"/>
          <w:szCs w:val="28"/>
          <w:lang w:eastAsia="ru-RU"/>
        </w:rPr>
        <w:t>Взаимодействие ионов</w:t>
      </w:r>
    </w:p>
    <w:p w:rsidR="00587432" w:rsidRPr="00837DA5" w:rsidRDefault="00587432" w:rsidP="00446EE7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837DA5">
        <w:rPr>
          <w:rFonts w:cs="Calibri"/>
          <w:sz w:val="26"/>
          <w:szCs w:val="26"/>
          <w:lang w:eastAsia="ru-RU"/>
        </w:rPr>
        <w:t xml:space="preserve">Если </w:t>
      </w:r>
      <w:r w:rsidRPr="00837DA5">
        <w:rPr>
          <w:rFonts w:cs="Calibri"/>
          <w:b/>
          <w:sz w:val="26"/>
          <w:szCs w:val="26"/>
          <w:lang w:eastAsia="ru-RU"/>
        </w:rPr>
        <w:t>атом</w:t>
      </w:r>
      <w:r w:rsidRPr="00837DA5">
        <w:rPr>
          <w:rFonts w:cs="Calibri"/>
          <w:sz w:val="26"/>
          <w:szCs w:val="26"/>
          <w:lang w:eastAsia="ru-RU"/>
        </w:rPr>
        <w:t xml:space="preserve"> </w:t>
      </w:r>
      <w:r w:rsidRPr="00837DA5">
        <w:rPr>
          <w:rFonts w:cs="Calibri"/>
          <w:b/>
          <w:sz w:val="26"/>
          <w:szCs w:val="26"/>
          <w:lang w:eastAsia="ru-RU"/>
        </w:rPr>
        <w:t>теряет один</w:t>
      </w:r>
      <w:r w:rsidRPr="00837DA5">
        <w:rPr>
          <w:rFonts w:cs="Calibri"/>
          <w:sz w:val="26"/>
          <w:szCs w:val="26"/>
          <w:lang w:eastAsia="ru-RU"/>
        </w:rPr>
        <w:t xml:space="preserve"> или </w:t>
      </w:r>
      <w:r w:rsidRPr="00837DA5">
        <w:rPr>
          <w:rFonts w:cs="Calibri"/>
          <w:b/>
          <w:sz w:val="26"/>
          <w:szCs w:val="26"/>
          <w:lang w:eastAsia="ru-RU"/>
        </w:rPr>
        <w:t>несколько электронов</w:t>
      </w:r>
      <w:r w:rsidRPr="00837DA5">
        <w:rPr>
          <w:rFonts w:cs="Calibri"/>
          <w:sz w:val="26"/>
          <w:szCs w:val="26"/>
          <w:lang w:eastAsia="ru-RU"/>
        </w:rPr>
        <w:t xml:space="preserve">, то он </w:t>
      </w:r>
      <w:r w:rsidRPr="00837DA5">
        <w:rPr>
          <w:rFonts w:cs="Calibri"/>
          <w:b/>
          <w:sz w:val="26"/>
          <w:szCs w:val="26"/>
          <w:lang w:eastAsia="ru-RU"/>
        </w:rPr>
        <w:t>превращается в положительный ион - катион</w:t>
      </w:r>
      <w:r w:rsidRPr="00837DA5">
        <w:rPr>
          <w:rFonts w:cs="Calibri"/>
          <w:sz w:val="26"/>
          <w:szCs w:val="26"/>
          <w:lang w:eastAsia="ru-RU"/>
        </w:rPr>
        <w:t xml:space="preserve"> (в переводе с греческого </w:t>
      </w:r>
      <w:r w:rsidRPr="006C64A0">
        <w:rPr>
          <w:rFonts w:cs="Calibri"/>
          <w:sz w:val="26"/>
          <w:szCs w:val="26"/>
          <w:lang w:eastAsia="ru-RU"/>
        </w:rPr>
        <w:t>–</w:t>
      </w:r>
      <w:r w:rsidRPr="00837DA5">
        <w:rPr>
          <w:rFonts w:cs="Calibri"/>
          <w:sz w:val="26"/>
          <w:szCs w:val="26"/>
          <w:lang w:eastAsia="ru-RU"/>
        </w:rPr>
        <w:t xml:space="preserve"> </w:t>
      </w:r>
      <w:r w:rsidRPr="006C64A0">
        <w:rPr>
          <w:rFonts w:cs="Calibri"/>
          <w:sz w:val="26"/>
          <w:szCs w:val="26"/>
          <w:lang w:eastAsia="ru-RU"/>
        </w:rPr>
        <w:t>«</w:t>
      </w:r>
      <w:r w:rsidRPr="00837DA5">
        <w:rPr>
          <w:rFonts w:cs="Calibri"/>
          <w:b/>
          <w:sz w:val="26"/>
          <w:szCs w:val="26"/>
          <w:lang w:eastAsia="ru-RU"/>
        </w:rPr>
        <w:t>идущий вниз</w:t>
      </w:r>
      <w:r w:rsidRPr="006C64A0">
        <w:rPr>
          <w:rFonts w:cs="Calibri"/>
          <w:sz w:val="26"/>
          <w:szCs w:val="26"/>
          <w:lang w:eastAsia="ru-RU"/>
        </w:rPr>
        <w:t>»</w:t>
      </w:r>
      <w:r w:rsidRPr="00837DA5">
        <w:rPr>
          <w:rFonts w:cs="Calibri"/>
          <w:sz w:val="26"/>
          <w:szCs w:val="26"/>
          <w:lang w:eastAsia="ru-RU"/>
        </w:rPr>
        <w:t xml:space="preserve">). Так образуются </w:t>
      </w:r>
      <w:r w:rsidRPr="00837DA5">
        <w:rPr>
          <w:rFonts w:cs="Calibri"/>
          <w:b/>
          <w:sz w:val="26"/>
          <w:szCs w:val="26"/>
          <w:lang w:eastAsia="ru-RU"/>
        </w:rPr>
        <w:t>катионы</w:t>
      </w:r>
      <w:r w:rsidRPr="00837DA5">
        <w:rPr>
          <w:rFonts w:cs="Calibri"/>
          <w:sz w:val="26"/>
          <w:szCs w:val="26"/>
          <w:lang w:eastAsia="ru-RU"/>
        </w:rPr>
        <w:t xml:space="preserve"> </w:t>
      </w:r>
      <w:r w:rsidRPr="00837DA5">
        <w:rPr>
          <w:rFonts w:cs="Calibri"/>
          <w:b/>
          <w:sz w:val="26"/>
          <w:szCs w:val="26"/>
          <w:lang w:eastAsia="ru-RU"/>
        </w:rPr>
        <w:t>водорода Н</w:t>
      </w:r>
      <w:r w:rsidRPr="00837DA5">
        <w:rPr>
          <w:rFonts w:cs="Calibri"/>
          <w:b/>
          <w:sz w:val="26"/>
          <w:szCs w:val="26"/>
          <w:vertAlign w:val="superscript"/>
          <w:lang w:eastAsia="ru-RU"/>
        </w:rPr>
        <w:t>+</w:t>
      </w:r>
      <w:r w:rsidRPr="00837DA5">
        <w:rPr>
          <w:rFonts w:cs="Calibri"/>
          <w:b/>
          <w:sz w:val="26"/>
          <w:szCs w:val="26"/>
          <w:lang w:eastAsia="ru-RU"/>
        </w:rPr>
        <w:t>, лития Li</w:t>
      </w:r>
      <w:r w:rsidRPr="00837DA5">
        <w:rPr>
          <w:rFonts w:cs="Calibri"/>
          <w:b/>
          <w:sz w:val="26"/>
          <w:szCs w:val="26"/>
          <w:vertAlign w:val="superscript"/>
          <w:lang w:eastAsia="ru-RU"/>
        </w:rPr>
        <w:t>+</w:t>
      </w:r>
      <w:r w:rsidRPr="00837DA5">
        <w:rPr>
          <w:rFonts w:cs="Calibri"/>
          <w:b/>
          <w:sz w:val="26"/>
          <w:szCs w:val="26"/>
          <w:lang w:eastAsia="ru-RU"/>
        </w:rPr>
        <w:t>, бария Ва</w:t>
      </w:r>
      <w:r w:rsidRPr="00837DA5">
        <w:rPr>
          <w:rFonts w:cs="Calibri"/>
          <w:b/>
          <w:sz w:val="26"/>
          <w:szCs w:val="26"/>
          <w:vertAlign w:val="superscript"/>
          <w:lang w:eastAsia="ru-RU"/>
        </w:rPr>
        <w:t>2+</w:t>
      </w:r>
      <w:r w:rsidRPr="00837DA5">
        <w:rPr>
          <w:rFonts w:cs="Calibri"/>
          <w:sz w:val="26"/>
          <w:szCs w:val="26"/>
          <w:lang w:eastAsia="ru-RU"/>
        </w:rPr>
        <w:t xml:space="preserve">. </w:t>
      </w:r>
      <w:r w:rsidRPr="00837DA5">
        <w:rPr>
          <w:rFonts w:cs="Calibri"/>
          <w:b/>
          <w:sz w:val="26"/>
          <w:szCs w:val="26"/>
          <w:lang w:eastAsia="ru-RU"/>
        </w:rPr>
        <w:t xml:space="preserve">Приобретая электроны, атомы превращаются в отрицательные ионы - анионы </w:t>
      </w:r>
      <w:r w:rsidRPr="006C64A0">
        <w:rPr>
          <w:rFonts w:cs="Calibri"/>
          <w:b/>
          <w:sz w:val="26"/>
          <w:szCs w:val="26"/>
          <w:lang w:eastAsia="ru-RU"/>
        </w:rPr>
        <w:t xml:space="preserve"> </w:t>
      </w:r>
      <w:r w:rsidRPr="006C64A0">
        <w:rPr>
          <w:rFonts w:cs="Calibri"/>
          <w:sz w:val="26"/>
          <w:szCs w:val="26"/>
          <w:lang w:eastAsia="ru-RU"/>
        </w:rPr>
        <w:t xml:space="preserve">(от </w:t>
      </w:r>
      <w:r w:rsidRPr="00837DA5">
        <w:rPr>
          <w:rFonts w:cs="Calibri"/>
          <w:sz w:val="26"/>
          <w:szCs w:val="26"/>
          <w:lang w:eastAsia="ru-RU"/>
        </w:rPr>
        <w:t xml:space="preserve">греческого "анион" - </w:t>
      </w:r>
      <w:r w:rsidRPr="00837DA5">
        <w:rPr>
          <w:rFonts w:cs="Calibri"/>
          <w:b/>
          <w:sz w:val="26"/>
          <w:szCs w:val="26"/>
          <w:lang w:eastAsia="ru-RU"/>
        </w:rPr>
        <w:t>идущий вверх</w:t>
      </w:r>
      <w:r w:rsidRPr="00837DA5">
        <w:rPr>
          <w:rFonts w:cs="Calibri"/>
          <w:sz w:val="26"/>
          <w:szCs w:val="26"/>
          <w:lang w:eastAsia="ru-RU"/>
        </w:rPr>
        <w:t xml:space="preserve">). Примерами анионов являются </w:t>
      </w:r>
      <w:r w:rsidRPr="00837DA5">
        <w:rPr>
          <w:rFonts w:cs="Calibri"/>
          <w:b/>
          <w:sz w:val="26"/>
          <w:szCs w:val="26"/>
          <w:lang w:eastAsia="ru-RU"/>
        </w:rPr>
        <w:t>фторид ион F</w:t>
      </w:r>
      <w:r w:rsidRPr="00837DA5">
        <w:rPr>
          <w:rFonts w:cs="Calibri"/>
          <w:b/>
          <w:sz w:val="26"/>
          <w:szCs w:val="26"/>
          <w:vertAlign w:val="superscript"/>
          <w:lang w:eastAsia="ru-RU"/>
        </w:rPr>
        <w:t>−</w:t>
      </w:r>
      <w:r w:rsidRPr="00837DA5">
        <w:rPr>
          <w:rFonts w:cs="Calibri"/>
          <w:b/>
          <w:sz w:val="26"/>
          <w:szCs w:val="26"/>
          <w:lang w:eastAsia="ru-RU"/>
        </w:rPr>
        <w:t>, сульфид-ион S</w:t>
      </w:r>
      <w:r w:rsidRPr="00837DA5">
        <w:rPr>
          <w:rFonts w:cs="Calibri"/>
          <w:b/>
          <w:sz w:val="26"/>
          <w:szCs w:val="26"/>
          <w:vertAlign w:val="superscript"/>
          <w:lang w:eastAsia="ru-RU"/>
        </w:rPr>
        <w:t>2−</w:t>
      </w:r>
      <w:r w:rsidRPr="00837DA5">
        <w:rPr>
          <w:rFonts w:cs="Calibri"/>
          <w:sz w:val="26"/>
          <w:szCs w:val="26"/>
          <w:lang w:eastAsia="ru-RU"/>
        </w:rPr>
        <w:t>.</w:t>
      </w:r>
    </w:p>
    <w:p w:rsidR="00587432" w:rsidRDefault="00587432" w:rsidP="00446EE7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837DA5">
        <w:rPr>
          <w:rFonts w:cs="Calibri"/>
          <w:b/>
          <w:sz w:val="26"/>
          <w:szCs w:val="26"/>
          <w:lang w:eastAsia="ru-RU"/>
        </w:rPr>
        <w:t>Катионы</w:t>
      </w:r>
      <w:r w:rsidRPr="00837DA5">
        <w:rPr>
          <w:rFonts w:cs="Calibri"/>
          <w:sz w:val="26"/>
          <w:szCs w:val="26"/>
          <w:lang w:eastAsia="ru-RU"/>
        </w:rPr>
        <w:t xml:space="preserve"> и </w:t>
      </w:r>
      <w:r w:rsidRPr="00837DA5">
        <w:rPr>
          <w:rFonts w:cs="Calibri"/>
          <w:b/>
          <w:sz w:val="26"/>
          <w:szCs w:val="26"/>
          <w:lang w:eastAsia="ru-RU"/>
        </w:rPr>
        <w:t>анионы</w:t>
      </w:r>
      <w:r w:rsidRPr="00837DA5">
        <w:rPr>
          <w:rFonts w:cs="Calibri"/>
          <w:sz w:val="26"/>
          <w:szCs w:val="26"/>
          <w:lang w:eastAsia="ru-RU"/>
        </w:rPr>
        <w:t xml:space="preserve"> способны </w:t>
      </w:r>
      <w:r w:rsidRPr="00837DA5">
        <w:rPr>
          <w:rFonts w:cs="Calibri"/>
          <w:b/>
          <w:sz w:val="26"/>
          <w:szCs w:val="26"/>
          <w:lang w:eastAsia="ru-RU"/>
        </w:rPr>
        <w:t>притягиваться друг к другу</w:t>
      </w:r>
      <w:r w:rsidRPr="00837DA5">
        <w:rPr>
          <w:rFonts w:cs="Calibri"/>
          <w:sz w:val="26"/>
          <w:szCs w:val="26"/>
          <w:lang w:eastAsia="ru-RU"/>
        </w:rPr>
        <w:t xml:space="preserve">. При этом возникает </w:t>
      </w:r>
      <w:r w:rsidRPr="00837DA5">
        <w:rPr>
          <w:rFonts w:cs="Calibri"/>
          <w:b/>
          <w:sz w:val="26"/>
          <w:szCs w:val="26"/>
          <w:lang w:eastAsia="ru-RU"/>
        </w:rPr>
        <w:t>химическая связь</w:t>
      </w:r>
      <w:r w:rsidRPr="00837DA5">
        <w:rPr>
          <w:rFonts w:cs="Calibri"/>
          <w:sz w:val="26"/>
          <w:szCs w:val="26"/>
          <w:lang w:eastAsia="ru-RU"/>
        </w:rPr>
        <w:t xml:space="preserve">, и </w:t>
      </w:r>
      <w:r w:rsidRPr="00837DA5">
        <w:rPr>
          <w:rFonts w:cs="Calibri"/>
          <w:b/>
          <w:sz w:val="26"/>
          <w:szCs w:val="26"/>
          <w:lang w:eastAsia="ru-RU"/>
        </w:rPr>
        <w:t>образуются химические соединения</w:t>
      </w:r>
      <w:r w:rsidRPr="00837DA5">
        <w:rPr>
          <w:rFonts w:cs="Calibri"/>
          <w:sz w:val="26"/>
          <w:szCs w:val="26"/>
          <w:lang w:eastAsia="ru-RU"/>
        </w:rPr>
        <w:t xml:space="preserve">. Такой тип химической связи называется </w:t>
      </w:r>
      <w:r w:rsidRPr="00837DA5">
        <w:rPr>
          <w:rFonts w:cs="Calibri"/>
          <w:b/>
          <w:sz w:val="26"/>
          <w:szCs w:val="26"/>
          <w:lang w:eastAsia="ru-RU"/>
        </w:rPr>
        <w:t>ионной связью</w:t>
      </w:r>
      <w:r w:rsidRPr="00837DA5">
        <w:rPr>
          <w:rFonts w:cs="Calibri"/>
          <w:sz w:val="26"/>
          <w:szCs w:val="26"/>
          <w:lang w:eastAsia="ru-RU"/>
        </w:rPr>
        <w:t>:</w:t>
      </w:r>
    </w:p>
    <w:p w:rsidR="00587432" w:rsidRDefault="00307C3B" w:rsidP="00446EE7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>
        <w:rPr>
          <w:rFonts w:cs="Calibri"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alt="http://www.alhimik.ru/stroenie/ris/ion-bond.gif" style="width:247.5pt;height:105pt;visibility:visible">
            <v:imagedata r:id="rId4" o:title=""/>
          </v:shape>
        </w:pict>
      </w:r>
    </w:p>
    <w:p w:rsidR="00587432" w:rsidRDefault="00587432" w:rsidP="00553BA5">
      <w:pPr>
        <w:rPr>
          <w:rFonts w:cs="Calibri"/>
          <w:sz w:val="26"/>
          <w:szCs w:val="26"/>
          <w:lang w:eastAsia="ru-RU"/>
        </w:rPr>
      </w:pPr>
    </w:p>
    <w:p w:rsidR="00587432" w:rsidRDefault="00587432" w:rsidP="00553BA5">
      <w:pPr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2</w:t>
      </w:r>
      <w:r w:rsidRPr="00E54EB9">
        <w:rPr>
          <w:rFonts w:cs="Calibri"/>
          <w:b/>
          <w:sz w:val="28"/>
          <w:szCs w:val="28"/>
        </w:rPr>
        <w:t xml:space="preserve"> Определение Ионной связи</w:t>
      </w:r>
    </w:p>
    <w:p w:rsidR="00587432" w:rsidRPr="00502EEC" w:rsidRDefault="00587432" w:rsidP="00502EEC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502EEC">
        <w:rPr>
          <w:rFonts w:cs="Calibri"/>
          <w:b/>
          <w:bCs/>
          <w:sz w:val="26"/>
          <w:szCs w:val="26"/>
          <w:lang w:eastAsia="ru-RU"/>
        </w:rPr>
        <w:t>Ионная связь</w:t>
      </w:r>
      <w:r w:rsidRPr="00502EEC">
        <w:rPr>
          <w:rFonts w:cs="Calibri"/>
          <w:sz w:val="26"/>
          <w:szCs w:val="26"/>
          <w:lang w:eastAsia="ru-RU"/>
        </w:rPr>
        <w:t xml:space="preserve"> - это химическая связь, </w:t>
      </w:r>
      <w:r w:rsidRPr="00502EEC">
        <w:rPr>
          <w:rFonts w:cs="Calibri"/>
          <w:b/>
          <w:sz w:val="26"/>
          <w:szCs w:val="26"/>
          <w:lang w:eastAsia="ru-RU"/>
        </w:rPr>
        <w:t>образованная</w:t>
      </w:r>
      <w:r w:rsidRPr="00502EEC">
        <w:rPr>
          <w:rFonts w:cs="Calibri"/>
          <w:sz w:val="26"/>
          <w:szCs w:val="26"/>
          <w:lang w:eastAsia="ru-RU"/>
        </w:rPr>
        <w:t xml:space="preserve"> за счет </w:t>
      </w:r>
      <w:r w:rsidRPr="00502EEC">
        <w:rPr>
          <w:rFonts w:cs="Calibri"/>
          <w:b/>
          <w:sz w:val="26"/>
          <w:szCs w:val="26"/>
          <w:lang w:eastAsia="ru-RU"/>
        </w:rPr>
        <w:t>электростатического притяжения между катионами</w:t>
      </w:r>
      <w:r w:rsidRPr="00502EEC">
        <w:rPr>
          <w:rFonts w:cs="Calibri"/>
          <w:sz w:val="26"/>
          <w:szCs w:val="26"/>
          <w:lang w:eastAsia="ru-RU"/>
        </w:rPr>
        <w:t xml:space="preserve"> и </w:t>
      </w:r>
      <w:r w:rsidRPr="00502EEC">
        <w:rPr>
          <w:rFonts w:cs="Calibri"/>
          <w:b/>
          <w:sz w:val="26"/>
          <w:szCs w:val="26"/>
          <w:lang w:eastAsia="ru-RU"/>
        </w:rPr>
        <w:t>анионами</w:t>
      </w:r>
      <w:r w:rsidRPr="00502EEC">
        <w:rPr>
          <w:rFonts w:cs="Calibri"/>
          <w:sz w:val="26"/>
          <w:szCs w:val="26"/>
          <w:lang w:eastAsia="ru-RU"/>
        </w:rPr>
        <w:t>.</w:t>
      </w:r>
    </w:p>
    <w:p w:rsidR="00587432" w:rsidRPr="00502EEC" w:rsidRDefault="00587432" w:rsidP="00502EEC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502EEC">
        <w:rPr>
          <w:rFonts w:cs="Calibri"/>
          <w:sz w:val="26"/>
          <w:szCs w:val="26"/>
          <w:lang w:eastAsia="ru-RU"/>
        </w:rPr>
        <w:t xml:space="preserve">Механизм образования ионной связи можно рассмотреть на примере реакции между </w:t>
      </w:r>
      <w:r w:rsidRPr="00502EEC">
        <w:rPr>
          <w:rFonts w:cs="Calibri"/>
          <w:b/>
          <w:sz w:val="26"/>
          <w:szCs w:val="26"/>
          <w:lang w:eastAsia="ru-RU"/>
        </w:rPr>
        <w:t>натрием и хлором</w:t>
      </w:r>
      <w:r w:rsidRPr="00502EEC">
        <w:rPr>
          <w:rFonts w:cs="Calibri"/>
          <w:sz w:val="26"/>
          <w:szCs w:val="26"/>
          <w:lang w:eastAsia="ru-RU"/>
        </w:rPr>
        <w:t xml:space="preserve">. </w:t>
      </w:r>
      <w:r w:rsidRPr="00502EEC">
        <w:rPr>
          <w:rFonts w:cs="Calibri"/>
          <w:b/>
          <w:sz w:val="26"/>
          <w:szCs w:val="26"/>
          <w:lang w:eastAsia="ru-RU"/>
        </w:rPr>
        <w:t>Атом щелочного металла легко теряет электрон</w:t>
      </w:r>
      <w:r w:rsidRPr="00502EEC">
        <w:rPr>
          <w:rFonts w:cs="Calibri"/>
          <w:sz w:val="26"/>
          <w:szCs w:val="26"/>
          <w:lang w:eastAsia="ru-RU"/>
        </w:rPr>
        <w:t xml:space="preserve">, а </w:t>
      </w:r>
      <w:r w:rsidRPr="00502EEC">
        <w:rPr>
          <w:rFonts w:cs="Calibri"/>
          <w:b/>
          <w:sz w:val="26"/>
          <w:szCs w:val="26"/>
          <w:lang w:eastAsia="ru-RU"/>
        </w:rPr>
        <w:t>атом галогена - приобретает</w:t>
      </w:r>
      <w:r w:rsidRPr="00502EEC">
        <w:rPr>
          <w:rFonts w:cs="Calibri"/>
          <w:sz w:val="26"/>
          <w:szCs w:val="26"/>
          <w:lang w:eastAsia="ru-RU"/>
        </w:rPr>
        <w:t xml:space="preserve">. В результате этого возникает </w:t>
      </w:r>
      <w:r w:rsidRPr="00502EEC">
        <w:rPr>
          <w:rFonts w:cs="Calibri"/>
          <w:b/>
          <w:sz w:val="26"/>
          <w:szCs w:val="26"/>
          <w:lang w:eastAsia="ru-RU"/>
        </w:rPr>
        <w:t>катион натрия</w:t>
      </w:r>
      <w:r w:rsidRPr="00502EEC">
        <w:rPr>
          <w:rFonts w:cs="Calibri"/>
          <w:sz w:val="26"/>
          <w:szCs w:val="26"/>
          <w:lang w:eastAsia="ru-RU"/>
        </w:rPr>
        <w:t xml:space="preserve"> и </w:t>
      </w:r>
      <w:r w:rsidRPr="00502EEC">
        <w:rPr>
          <w:rFonts w:cs="Calibri"/>
          <w:b/>
          <w:sz w:val="26"/>
          <w:szCs w:val="26"/>
          <w:lang w:eastAsia="ru-RU"/>
        </w:rPr>
        <w:t>хлорид-ион</w:t>
      </w:r>
      <w:r w:rsidRPr="00502EEC">
        <w:rPr>
          <w:rFonts w:cs="Calibri"/>
          <w:sz w:val="26"/>
          <w:szCs w:val="26"/>
          <w:lang w:eastAsia="ru-RU"/>
        </w:rPr>
        <w:t xml:space="preserve">. Они образуют соединение за счет </w:t>
      </w:r>
      <w:r w:rsidRPr="00502EEC">
        <w:rPr>
          <w:rFonts w:cs="Calibri"/>
          <w:b/>
          <w:sz w:val="26"/>
          <w:szCs w:val="26"/>
          <w:lang w:eastAsia="ru-RU"/>
        </w:rPr>
        <w:t>электростатического притяжения между ними</w:t>
      </w:r>
      <w:r w:rsidRPr="00502EEC">
        <w:rPr>
          <w:rFonts w:cs="Calibri"/>
          <w:sz w:val="26"/>
          <w:szCs w:val="26"/>
          <w:lang w:eastAsia="ru-RU"/>
        </w:rPr>
        <w:t>.</w:t>
      </w:r>
    </w:p>
    <w:p w:rsidR="00587432" w:rsidRPr="00502EEC" w:rsidRDefault="00587432" w:rsidP="00502EEC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502EEC">
        <w:rPr>
          <w:rFonts w:cs="Calibri"/>
          <w:sz w:val="26"/>
          <w:szCs w:val="26"/>
          <w:lang w:eastAsia="ru-RU"/>
        </w:rPr>
        <w:t xml:space="preserve">Взаимодействие между </w:t>
      </w:r>
      <w:r w:rsidRPr="00502EEC">
        <w:rPr>
          <w:rFonts w:cs="Calibri"/>
          <w:b/>
          <w:sz w:val="26"/>
          <w:szCs w:val="26"/>
          <w:lang w:eastAsia="ru-RU"/>
        </w:rPr>
        <w:t xml:space="preserve">катионами </w:t>
      </w:r>
      <w:r w:rsidRPr="00502EEC">
        <w:rPr>
          <w:rFonts w:cs="Calibri"/>
          <w:sz w:val="26"/>
          <w:szCs w:val="26"/>
          <w:lang w:eastAsia="ru-RU"/>
        </w:rPr>
        <w:t xml:space="preserve">и </w:t>
      </w:r>
      <w:r w:rsidRPr="00502EEC">
        <w:rPr>
          <w:rFonts w:cs="Calibri"/>
          <w:b/>
          <w:sz w:val="26"/>
          <w:szCs w:val="26"/>
          <w:lang w:eastAsia="ru-RU"/>
        </w:rPr>
        <w:t>анионами</w:t>
      </w:r>
      <w:r w:rsidRPr="00502EEC">
        <w:rPr>
          <w:rFonts w:cs="Calibri"/>
          <w:sz w:val="26"/>
          <w:szCs w:val="26"/>
          <w:lang w:eastAsia="ru-RU"/>
        </w:rPr>
        <w:t xml:space="preserve"> </w:t>
      </w:r>
      <w:r w:rsidRPr="00502EEC">
        <w:rPr>
          <w:rFonts w:cs="Calibri"/>
          <w:b/>
          <w:sz w:val="26"/>
          <w:szCs w:val="26"/>
          <w:lang w:eastAsia="ru-RU"/>
        </w:rPr>
        <w:t>не зависит от направления</w:t>
      </w:r>
      <w:r w:rsidRPr="00502EEC">
        <w:rPr>
          <w:rFonts w:cs="Calibri"/>
          <w:sz w:val="26"/>
          <w:szCs w:val="26"/>
          <w:lang w:eastAsia="ru-RU"/>
        </w:rPr>
        <w:t xml:space="preserve">, поэтому </w:t>
      </w:r>
      <w:r w:rsidRPr="00502EEC">
        <w:rPr>
          <w:rFonts w:cs="Calibri"/>
          <w:b/>
          <w:sz w:val="26"/>
          <w:szCs w:val="26"/>
          <w:lang w:eastAsia="ru-RU"/>
        </w:rPr>
        <w:t>о ионной связи</w:t>
      </w:r>
      <w:r w:rsidRPr="00502EEC">
        <w:rPr>
          <w:rFonts w:cs="Calibri"/>
          <w:sz w:val="26"/>
          <w:szCs w:val="26"/>
          <w:lang w:eastAsia="ru-RU"/>
        </w:rPr>
        <w:t xml:space="preserve"> говорят как о </w:t>
      </w:r>
      <w:r w:rsidRPr="00502EEC">
        <w:rPr>
          <w:rFonts w:cs="Calibri"/>
          <w:b/>
          <w:sz w:val="26"/>
          <w:szCs w:val="26"/>
          <w:lang w:eastAsia="ru-RU"/>
        </w:rPr>
        <w:t>ненаправленной</w:t>
      </w:r>
      <w:r w:rsidRPr="00502EEC">
        <w:rPr>
          <w:rFonts w:cs="Calibri"/>
          <w:sz w:val="26"/>
          <w:szCs w:val="26"/>
          <w:lang w:eastAsia="ru-RU"/>
        </w:rPr>
        <w:t xml:space="preserve">. Каждый </w:t>
      </w:r>
      <w:r w:rsidRPr="00502EEC">
        <w:rPr>
          <w:rFonts w:cs="Calibri"/>
          <w:b/>
          <w:sz w:val="26"/>
          <w:szCs w:val="26"/>
          <w:lang w:eastAsia="ru-RU"/>
        </w:rPr>
        <w:t>катион</w:t>
      </w:r>
      <w:r w:rsidRPr="00502EEC">
        <w:rPr>
          <w:rFonts w:cs="Calibri"/>
          <w:sz w:val="26"/>
          <w:szCs w:val="26"/>
          <w:lang w:eastAsia="ru-RU"/>
        </w:rPr>
        <w:t xml:space="preserve"> может </w:t>
      </w:r>
      <w:r w:rsidRPr="00502EEC">
        <w:rPr>
          <w:rFonts w:cs="Calibri"/>
          <w:b/>
          <w:sz w:val="26"/>
          <w:szCs w:val="26"/>
          <w:lang w:eastAsia="ru-RU"/>
        </w:rPr>
        <w:t>притягивать любое число анионов</w:t>
      </w:r>
      <w:r w:rsidRPr="00502EEC">
        <w:rPr>
          <w:rFonts w:cs="Calibri"/>
          <w:sz w:val="26"/>
          <w:szCs w:val="26"/>
          <w:lang w:eastAsia="ru-RU"/>
        </w:rPr>
        <w:t xml:space="preserve">, и </w:t>
      </w:r>
      <w:r w:rsidRPr="00502EEC">
        <w:rPr>
          <w:rFonts w:cs="Calibri"/>
          <w:b/>
          <w:sz w:val="26"/>
          <w:szCs w:val="26"/>
          <w:lang w:eastAsia="ru-RU"/>
        </w:rPr>
        <w:t>наоборот</w:t>
      </w:r>
      <w:r w:rsidRPr="00502EEC">
        <w:rPr>
          <w:rFonts w:cs="Calibri"/>
          <w:sz w:val="26"/>
          <w:szCs w:val="26"/>
          <w:lang w:eastAsia="ru-RU"/>
        </w:rPr>
        <w:t xml:space="preserve">. Вот почему </w:t>
      </w:r>
      <w:r w:rsidRPr="00502EEC">
        <w:rPr>
          <w:rFonts w:cs="Calibri"/>
          <w:b/>
          <w:sz w:val="26"/>
          <w:szCs w:val="26"/>
          <w:lang w:eastAsia="ru-RU"/>
        </w:rPr>
        <w:t>ионная связь</w:t>
      </w:r>
      <w:r w:rsidRPr="00502EEC">
        <w:rPr>
          <w:rFonts w:cs="Calibri"/>
          <w:sz w:val="26"/>
          <w:szCs w:val="26"/>
          <w:lang w:eastAsia="ru-RU"/>
        </w:rPr>
        <w:t xml:space="preserve"> является </w:t>
      </w:r>
      <w:r w:rsidRPr="00502EEC">
        <w:rPr>
          <w:rFonts w:cs="Calibri"/>
          <w:b/>
          <w:sz w:val="26"/>
          <w:szCs w:val="26"/>
          <w:lang w:eastAsia="ru-RU"/>
        </w:rPr>
        <w:t>ненасыщенной</w:t>
      </w:r>
      <w:r w:rsidRPr="00502EEC">
        <w:rPr>
          <w:rFonts w:cs="Calibri"/>
          <w:sz w:val="26"/>
          <w:szCs w:val="26"/>
          <w:lang w:eastAsia="ru-RU"/>
        </w:rPr>
        <w:t xml:space="preserve">. Число </w:t>
      </w:r>
      <w:r w:rsidRPr="00502EEC">
        <w:rPr>
          <w:rFonts w:cs="Calibri"/>
          <w:b/>
          <w:sz w:val="26"/>
          <w:szCs w:val="26"/>
          <w:lang w:eastAsia="ru-RU"/>
        </w:rPr>
        <w:t>взаимодействий между ионами в твердом состоянии ограничивается лишь размерами кристалла</w:t>
      </w:r>
      <w:r w:rsidRPr="00502EEC">
        <w:rPr>
          <w:rFonts w:cs="Calibri"/>
          <w:sz w:val="26"/>
          <w:szCs w:val="26"/>
          <w:lang w:eastAsia="ru-RU"/>
        </w:rPr>
        <w:t>. Поэтому "</w:t>
      </w:r>
      <w:r w:rsidRPr="00502EEC">
        <w:rPr>
          <w:rFonts w:cs="Calibri"/>
          <w:b/>
          <w:sz w:val="26"/>
          <w:szCs w:val="26"/>
          <w:lang w:eastAsia="ru-RU"/>
        </w:rPr>
        <w:t>молекулой</w:t>
      </w:r>
      <w:r w:rsidRPr="00502EEC">
        <w:rPr>
          <w:rFonts w:cs="Calibri"/>
          <w:sz w:val="26"/>
          <w:szCs w:val="26"/>
          <w:lang w:eastAsia="ru-RU"/>
        </w:rPr>
        <w:t xml:space="preserve">" </w:t>
      </w:r>
      <w:r w:rsidRPr="00502EEC">
        <w:rPr>
          <w:rFonts w:cs="Calibri"/>
          <w:b/>
          <w:sz w:val="26"/>
          <w:szCs w:val="26"/>
          <w:lang w:eastAsia="ru-RU"/>
        </w:rPr>
        <w:t>ионного соединения следует считать весь кристалл</w:t>
      </w:r>
      <w:r w:rsidRPr="00502EEC">
        <w:rPr>
          <w:rFonts w:cs="Calibri"/>
          <w:sz w:val="26"/>
          <w:szCs w:val="26"/>
          <w:lang w:eastAsia="ru-RU"/>
        </w:rPr>
        <w:t>.</w:t>
      </w:r>
    </w:p>
    <w:p w:rsidR="00587432" w:rsidRPr="00502EEC" w:rsidRDefault="00587432" w:rsidP="00502EEC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502EEC">
        <w:rPr>
          <w:rFonts w:cs="Calibri"/>
          <w:sz w:val="26"/>
          <w:szCs w:val="26"/>
          <w:lang w:eastAsia="ru-RU"/>
        </w:rPr>
        <w:t xml:space="preserve">Для возникновения </w:t>
      </w:r>
      <w:r w:rsidRPr="00502EEC">
        <w:rPr>
          <w:rFonts w:cs="Calibri"/>
          <w:b/>
          <w:sz w:val="26"/>
          <w:szCs w:val="26"/>
          <w:lang w:eastAsia="ru-RU"/>
        </w:rPr>
        <w:t>ионной связи</w:t>
      </w:r>
      <w:r w:rsidRPr="00502EEC">
        <w:rPr>
          <w:rFonts w:cs="Calibri"/>
          <w:sz w:val="26"/>
          <w:szCs w:val="26"/>
          <w:lang w:eastAsia="ru-RU"/>
        </w:rPr>
        <w:t xml:space="preserve"> </w:t>
      </w:r>
      <w:r w:rsidRPr="00502EEC">
        <w:rPr>
          <w:rFonts w:cs="Calibri"/>
          <w:b/>
          <w:sz w:val="26"/>
          <w:szCs w:val="26"/>
          <w:lang w:eastAsia="ru-RU"/>
        </w:rPr>
        <w:t>необходимо</w:t>
      </w:r>
      <w:r w:rsidRPr="00502EEC">
        <w:rPr>
          <w:rFonts w:cs="Calibri"/>
          <w:sz w:val="26"/>
          <w:szCs w:val="26"/>
          <w:lang w:eastAsia="ru-RU"/>
        </w:rPr>
        <w:t xml:space="preserve">, чтобы </w:t>
      </w:r>
      <w:r w:rsidRPr="00502EEC">
        <w:rPr>
          <w:rFonts w:cs="Calibri"/>
          <w:b/>
          <w:sz w:val="26"/>
          <w:szCs w:val="26"/>
          <w:lang w:eastAsia="ru-RU"/>
        </w:rPr>
        <w:t xml:space="preserve">сумма значений энергии ионизации </w:t>
      </w:r>
      <w:r w:rsidRPr="00502EEC">
        <w:rPr>
          <w:rFonts w:cs="Calibri"/>
          <w:b/>
          <w:i/>
          <w:iCs/>
          <w:sz w:val="26"/>
          <w:szCs w:val="26"/>
          <w:lang w:eastAsia="ru-RU"/>
        </w:rPr>
        <w:t>E</w:t>
      </w:r>
      <w:r w:rsidRPr="00502EEC">
        <w:rPr>
          <w:rFonts w:cs="Calibri"/>
          <w:b/>
          <w:i/>
          <w:iCs/>
          <w:sz w:val="26"/>
          <w:szCs w:val="26"/>
          <w:vertAlign w:val="subscript"/>
          <w:lang w:eastAsia="ru-RU"/>
        </w:rPr>
        <w:t>i</w:t>
      </w:r>
      <w:r w:rsidRPr="00502EEC">
        <w:rPr>
          <w:rFonts w:cs="Calibri"/>
          <w:b/>
          <w:sz w:val="26"/>
          <w:szCs w:val="26"/>
          <w:lang w:eastAsia="ru-RU"/>
        </w:rPr>
        <w:t xml:space="preserve"> (для образования катиона)</w:t>
      </w:r>
      <w:r w:rsidRPr="00502EEC">
        <w:rPr>
          <w:rFonts w:cs="Calibri"/>
          <w:sz w:val="26"/>
          <w:szCs w:val="26"/>
          <w:lang w:eastAsia="ru-RU"/>
        </w:rPr>
        <w:t xml:space="preserve"> и </w:t>
      </w:r>
      <w:r w:rsidRPr="00502EEC">
        <w:rPr>
          <w:rFonts w:cs="Calibri"/>
          <w:b/>
          <w:sz w:val="26"/>
          <w:szCs w:val="26"/>
          <w:lang w:eastAsia="ru-RU"/>
        </w:rPr>
        <w:t xml:space="preserve">сродства к электрону </w:t>
      </w:r>
      <w:r w:rsidRPr="00502EEC">
        <w:rPr>
          <w:rFonts w:cs="Calibri"/>
          <w:b/>
          <w:i/>
          <w:iCs/>
          <w:sz w:val="26"/>
          <w:szCs w:val="26"/>
          <w:lang w:eastAsia="ru-RU"/>
        </w:rPr>
        <w:t>A</w:t>
      </w:r>
      <w:r w:rsidRPr="00502EEC">
        <w:rPr>
          <w:rFonts w:cs="Calibri"/>
          <w:b/>
          <w:i/>
          <w:iCs/>
          <w:sz w:val="26"/>
          <w:szCs w:val="26"/>
          <w:vertAlign w:val="subscript"/>
          <w:lang w:eastAsia="ru-RU"/>
        </w:rPr>
        <w:t>e</w:t>
      </w:r>
      <w:r w:rsidRPr="00502EEC">
        <w:rPr>
          <w:rFonts w:cs="Calibri"/>
          <w:b/>
          <w:sz w:val="26"/>
          <w:szCs w:val="26"/>
          <w:lang w:eastAsia="ru-RU"/>
        </w:rPr>
        <w:t xml:space="preserve"> (для образования аниона)</w:t>
      </w:r>
      <w:r w:rsidRPr="00502EEC">
        <w:rPr>
          <w:rFonts w:cs="Calibri"/>
          <w:sz w:val="26"/>
          <w:szCs w:val="26"/>
          <w:lang w:eastAsia="ru-RU"/>
        </w:rPr>
        <w:t xml:space="preserve"> должна быть </w:t>
      </w:r>
      <w:r w:rsidRPr="00502EEC">
        <w:rPr>
          <w:rFonts w:cs="Calibri"/>
          <w:b/>
          <w:sz w:val="26"/>
          <w:szCs w:val="26"/>
          <w:lang w:eastAsia="ru-RU"/>
        </w:rPr>
        <w:t>энергетически выгодной</w:t>
      </w:r>
      <w:r w:rsidRPr="00502EEC">
        <w:rPr>
          <w:rFonts w:cs="Calibri"/>
          <w:sz w:val="26"/>
          <w:szCs w:val="26"/>
          <w:lang w:eastAsia="ru-RU"/>
        </w:rPr>
        <w:t xml:space="preserve">. Это </w:t>
      </w:r>
      <w:r w:rsidRPr="00502EEC">
        <w:rPr>
          <w:rFonts w:cs="Calibri"/>
          <w:b/>
          <w:sz w:val="26"/>
          <w:szCs w:val="26"/>
          <w:lang w:eastAsia="ru-RU"/>
        </w:rPr>
        <w:t>ограничивает образование ионной связи атомами активных металлов</w:t>
      </w:r>
      <w:r w:rsidRPr="00502EEC">
        <w:rPr>
          <w:rFonts w:cs="Calibri"/>
          <w:sz w:val="26"/>
          <w:szCs w:val="26"/>
          <w:lang w:eastAsia="ru-RU"/>
        </w:rPr>
        <w:t xml:space="preserve"> (элементы IA- и IIA-групп, некоторые элементы IIIA-группы и некоторые переходные элементы) и </w:t>
      </w:r>
      <w:r w:rsidRPr="00502EEC">
        <w:rPr>
          <w:rFonts w:cs="Calibri"/>
          <w:b/>
          <w:sz w:val="26"/>
          <w:szCs w:val="26"/>
          <w:lang w:eastAsia="ru-RU"/>
        </w:rPr>
        <w:t>активных неметаллов</w:t>
      </w:r>
      <w:r w:rsidRPr="00502EEC">
        <w:rPr>
          <w:rFonts w:cs="Calibri"/>
          <w:sz w:val="26"/>
          <w:szCs w:val="26"/>
          <w:lang w:eastAsia="ru-RU"/>
        </w:rPr>
        <w:t xml:space="preserve"> (галогены, халькогены, азот).</w:t>
      </w:r>
    </w:p>
    <w:p w:rsidR="00587432" w:rsidRPr="00502EEC" w:rsidRDefault="00587432" w:rsidP="00502EEC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502EEC">
        <w:rPr>
          <w:rFonts w:cs="Calibri"/>
          <w:b/>
          <w:sz w:val="26"/>
          <w:szCs w:val="26"/>
          <w:lang w:eastAsia="ru-RU"/>
        </w:rPr>
        <w:t>Идеальной ионной связи практически не существует</w:t>
      </w:r>
      <w:r w:rsidRPr="00502EEC">
        <w:rPr>
          <w:rFonts w:cs="Calibri"/>
          <w:sz w:val="26"/>
          <w:szCs w:val="26"/>
          <w:lang w:eastAsia="ru-RU"/>
        </w:rPr>
        <w:t xml:space="preserve">. Даже в тех соединениях, которые обычно относят к </w:t>
      </w:r>
      <w:r w:rsidRPr="00502EEC">
        <w:rPr>
          <w:rFonts w:cs="Calibri"/>
          <w:b/>
          <w:sz w:val="26"/>
          <w:szCs w:val="26"/>
          <w:lang w:eastAsia="ru-RU"/>
        </w:rPr>
        <w:t>ионным</w:t>
      </w:r>
      <w:r w:rsidRPr="00502EEC">
        <w:rPr>
          <w:rFonts w:cs="Calibri"/>
          <w:sz w:val="26"/>
          <w:szCs w:val="26"/>
          <w:lang w:eastAsia="ru-RU"/>
        </w:rPr>
        <w:t xml:space="preserve">, </w:t>
      </w:r>
      <w:r w:rsidRPr="00502EEC">
        <w:rPr>
          <w:rFonts w:cs="Calibri"/>
          <w:b/>
          <w:sz w:val="26"/>
          <w:szCs w:val="26"/>
          <w:lang w:eastAsia="ru-RU"/>
        </w:rPr>
        <w:t>не происходит полного перехода электронов от одного атома к другому</w:t>
      </w:r>
      <w:r w:rsidRPr="00502EEC">
        <w:rPr>
          <w:rFonts w:cs="Calibri"/>
          <w:sz w:val="26"/>
          <w:szCs w:val="26"/>
          <w:lang w:eastAsia="ru-RU"/>
        </w:rPr>
        <w:t xml:space="preserve">; </w:t>
      </w:r>
      <w:r w:rsidRPr="00502EEC">
        <w:rPr>
          <w:rFonts w:cs="Calibri"/>
          <w:b/>
          <w:sz w:val="26"/>
          <w:szCs w:val="26"/>
          <w:lang w:eastAsia="ru-RU"/>
        </w:rPr>
        <w:t>электроны частично остаются в общем пользовании</w:t>
      </w:r>
      <w:r w:rsidRPr="00502EEC">
        <w:rPr>
          <w:rFonts w:cs="Calibri"/>
          <w:sz w:val="26"/>
          <w:szCs w:val="26"/>
          <w:lang w:eastAsia="ru-RU"/>
        </w:rPr>
        <w:t xml:space="preserve">. Так, связь во </w:t>
      </w:r>
      <w:r w:rsidRPr="00502EEC">
        <w:rPr>
          <w:rFonts w:cs="Calibri"/>
          <w:b/>
          <w:sz w:val="26"/>
          <w:szCs w:val="26"/>
          <w:lang w:eastAsia="ru-RU"/>
        </w:rPr>
        <w:t>фториде лития</w:t>
      </w:r>
      <w:r w:rsidRPr="00502EEC">
        <w:rPr>
          <w:rFonts w:cs="Calibri"/>
          <w:sz w:val="26"/>
          <w:szCs w:val="26"/>
          <w:lang w:eastAsia="ru-RU"/>
        </w:rPr>
        <w:t xml:space="preserve"> на 80% </w:t>
      </w:r>
      <w:r w:rsidRPr="00502EEC">
        <w:rPr>
          <w:rFonts w:cs="Calibri"/>
          <w:b/>
          <w:sz w:val="26"/>
          <w:szCs w:val="26"/>
          <w:lang w:eastAsia="ru-RU"/>
        </w:rPr>
        <w:t>ионная</w:t>
      </w:r>
      <w:r w:rsidRPr="00502EEC">
        <w:rPr>
          <w:rFonts w:cs="Calibri"/>
          <w:sz w:val="26"/>
          <w:szCs w:val="26"/>
          <w:lang w:eastAsia="ru-RU"/>
        </w:rPr>
        <w:t xml:space="preserve">, а на 20% - </w:t>
      </w:r>
      <w:r w:rsidRPr="00502EEC">
        <w:rPr>
          <w:rFonts w:cs="Calibri"/>
          <w:b/>
          <w:sz w:val="26"/>
          <w:szCs w:val="26"/>
          <w:lang w:eastAsia="ru-RU"/>
        </w:rPr>
        <w:t>ковалентная</w:t>
      </w:r>
      <w:r w:rsidRPr="00502EEC">
        <w:rPr>
          <w:rFonts w:cs="Calibri"/>
          <w:sz w:val="26"/>
          <w:szCs w:val="26"/>
          <w:lang w:eastAsia="ru-RU"/>
        </w:rPr>
        <w:t xml:space="preserve">. Поэтому правильнее говорить о </w:t>
      </w:r>
      <w:r w:rsidRPr="00502EEC">
        <w:rPr>
          <w:rFonts w:cs="Calibri"/>
          <w:b/>
          <w:bCs/>
          <w:sz w:val="26"/>
          <w:szCs w:val="26"/>
          <w:lang w:eastAsia="ru-RU"/>
        </w:rPr>
        <w:t>степени ионности</w:t>
      </w:r>
      <w:r w:rsidRPr="00502EEC">
        <w:rPr>
          <w:rFonts w:cs="Calibri"/>
          <w:sz w:val="26"/>
          <w:szCs w:val="26"/>
          <w:lang w:eastAsia="ru-RU"/>
        </w:rPr>
        <w:t xml:space="preserve"> (</w:t>
      </w:r>
      <w:r w:rsidRPr="00502EEC">
        <w:rPr>
          <w:rFonts w:cs="Calibri"/>
          <w:b/>
          <w:sz w:val="26"/>
          <w:szCs w:val="26"/>
          <w:lang w:eastAsia="ru-RU"/>
        </w:rPr>
        <w:t>полярности</w:t>
      </w:r>
      <w:r w:rsidRPr="00502EEC">
        <w:rPr>
          <w:rFonts w:cs="Calibri"/>
          <w:sz w:val="26"/>
          <w:szCs w:val="26"/>
          <w:lang w:eastAsia="ru-RU"/>
        </w:rPr>
        <w:t xml:space="preserve">) </w:t>
      </w:r>
      <w:r w:rsidRPr="00502EEC">
        <w:rPr>
          <w:rFonts w:cs="Calibri"/>
          <w:b/>
          <w:sz w:val="26"/>
          <w:szCs w:val="26"/>
          <w:lang w:eastAsia="ru-RU"/>
        </w:rPr>
        <w:t>ковалентной химической связи</w:t>
      </w:r>
      <w:r w:rsidRPr="00502EEC">
        <w:rPr>
          <w:rFonts w:cs="Calibri"/>
          <w:sz w:val="26"/>
          <w:szCs w:val="26"/>
          <w:lang w:eastAsia="ru-RU"/>
        </w:rPr>
        <w:t xml:space="preserve">. Считают, что при разности </w:t>
      </w:r>
      <w:r w:rsidRPr="00502EEC">
        <w:rPr>
          <w:rFonts w:cs="Calibri"/>
          <w:b/>
          <w:sz w:val="26"/>
          <w:szCs w:val="26"/>
          <w:lang w:eastAsia="ru-RU"/>
        </w:rPr>
        <w:t>электроотрицательностей</w:t>
      </w:r>
      <w:r w:rsidRPr="00502EEC">
        <w:rPr>
          <w:rFonts w:cs="Calibri"/>
          <w:sz w:val="26"/>
          <w:szCs w:val="26"/>
          <w:lang w:eastAsia="ru-RU"/>
        </w:rPr>
        <w:t xml:space="preserve"> элементов </w:t>
      </w:r>
      <w:r w:rsidRPr="00502EEC">
        <w:rPr>
          <w:rFonts w:cs="Calibri"/>
          <w:b/>
          <w:sz w:val="26"/>
          <w:szCs w:val="26"/>
          <w:lang w:eastAsia="ru-RU"/>
        </w:rPr>
        <w:t>2,1 связь</w:t>
      </w:r>
      <w:r w:rsidRPr="00502EEC">
        <w:rPr>
          <w:rFonts w:cs="Calibri"/>
          <w:sz w:val="26"/>
          <w:szCs w:val="26"/>
          <w:lang w:eastAsia="ru-RU"/>
        </w:rPr>
        <w:t xml:space="preserve"> является на </w:t>
      </w:r>
      <w:r w:rsidRPr="00502EEC">
        <w:rPr>
          <w:rFonts w:cs="Calibri"/>
          <w:b/>
          <w:sz w:val="26"/>
          <w:szCs w:val="26"/>
          <w:lang w:eastAsia="ru-RU"/>
        </w:rPr>
        <w:t>50% ионной</w:t>
      </w:r>
      <w:r w:rsidRPr="00502EEC">
        <w:rPr>
          <w:rFonts w:cs="Calibri"/>
          <w:sz w:val="26"/>
          <w:szCs w:val="26"/>
          <w:lang w:eastAsia="ru-RU"/>
        </w:rPr>
        <w:t xml:space="preserve">. При </w:t>
      </w:r>
      <w:r w:rsidRPr="00502EEC">
        <w:rPr>
          <w:rFonts w:cs="Calibri"/>
          <w:b/>
          <w:sz w:val="26"/>
          <w:szCs w:val="26"/>
          <w:lang w:eastAsia="ru-RU"/>
        </w:rPr>
        <w:t>большей разности</w:t>
      </w:r>
      <w:r w:rsidRPr="00502EEC">
        <w:rPr>
          <w:rFonts w:cs="Calibri"/>
          <w:sz w:val="26"/>
          <w:szCs w:val="26"/>
          <w:lang w:eastAsia="ru-RU"/>
        </w:rPr>
        <w:t xml:space="preserve"> соединение </w:t>
      </w:r>
      <w:r w:rsidRPr="00502EEC">
        <w:rPr>
          <w:rFonts w:cs="Calibri"/>
          <w:b/>
          <w:sz w:val="26"/>
          <w:szCs w:val="26"/>
          <w:lang w:eastAsia="ru-RU"/>
        </w:rPr>
        <w:t>можно считать ионным</w:t>
      </w:r>
      <w:r w:rsidRPr="00502EEC">
        <w:rPr>
          <w:rFonts w:cs="Calibri"/>
          <w:sz w:val="26"/>
          <w:szCs w:val="26"/>
          <w:lang w:eastAsia="ru-RU"/>
        </w:rPr>
        <w:t xml:space="preserve">. </w:t>
      </w:r>
    </w:p>
    <w:p w:rsidR="00587432" w:rsidRPr="00502EEC" w:rsidRDefault="00587432" w:rsidP="00502EEC">
      <w:pPr>
        <w:spacing w:before="100" w:beforeAutospacing="1" w:after="100" w:afterAutospacing="1" w:line="240" w:lineRule="auto"/>
        <w:rPr>
          <w:rFonts w:cs="Calibri"/>
          <w:sz w:val="27"/>
          <w:szCs w:val="27"/>
          <w:lang w:eastAsia="ru-RU"/>
        </w:rPr>
      </w:pPr>
      <w:r w:rsidRPr="00502EEC">
        <w:rPr>
          <w:rFonts w:cs="Calibri"/>
          <w:b/>
          <w:sz w:val="26"/>
          <w:szCs w:val="26"/>
          <w:lang w:eastAsia="ru-RU"/>
        </w:rPr>
        <w:t>Ионной моделью химической связи широко пользуются для описания свойств многих веществ</w:t>
      </w:r>
      <w:r w:rsidRPr="00502EEC">
        <w:rPr>
          <w:rFonts w:cs="Calibri"/>
          <w:sz w:val="26"/>
          <w:szCs w:val="26"/>
          <w:lang w:eastAsia="ru-RU"/>
        </w:rPr>
        <w:t xml:space="preserve">, в первую очередь, соединений </w:t>
      </w:r>
      <w:r w:rsidRPr="00502EEC">
        <w:rPr>
          <w:rFonts w:cs="Calibri"/>
          <w:b/>
          <w:sz w:val="26"/>
          <w:szCs w:val="26"/>
          <w:lang w:eastAsia="ru-RU"/>
        </w:rPr>
        <w:t>щелочных</w:t>
      </w:r>
      <w:r w:rsidRPr="00502EEC">
        <w:rPr>
          <w:rFonts w:cs="Calibri"/>
          <w:sz w:val="26"/>
          <w:szCs w:val="26"/>
          <w:lang w:eastAsia="ru-RU"/>
        </w:rPr>
        <w:t xml:space="preserve"> и </w:t>
      </w:r>
      <w:r w:rsidRPr="00502EEC">
        <w:rPr>
          <w:rFonts w:cs="Calibri"/>
          <w:b/>
          <w:sz w:val="26"/>
          <w:szCs w:val="26"/>
          <w:lang w:eastAsia="ru-RU"/>
        </w:rPr>
        <w:t>щелочноземельных металлов с неметаллами</w:t>
      </w:r>
      <w:r w:rsidRPr="00502EEC">
        <w:rPr>
          <w:rFonts w:cs="Calibri"/>
          <w:sz w:val="26"/>
          <w:szCs w:val="26"/>
          <w:lang w:eastAsia="ru-RU"/>
        </w:rPr>
        <w:t xml:space="preserve">. Это обусловлено </w:t>
      </w:r>
      <w:r w:rsidRPr="00502EEC">
        <w:rPr>
          <w:rFonts w:cs="Calibri"/>
          <w:b/>
          <w:sz w:val="26"/>
          <w:szCs w:val="26"/>
          <w:lang w:eastAsia="ru-RU"/>
        </w:rPr>
        <w:t>простотой описания таких соединений</w:t>
      </w:r>
      <w:r w:rsidRPr="00502EEC">
        <w:rPr>
          <w:rFonts w:cs="Calibri"/>
          <w:sz w:val="26"/>
          <w:szCs w:val="26"/>
          <w:lang w:eastAsia="ru-RU"/>
        </w:rPr>
        <w:t xml:space="preserve">: считают, что они построены из </w:t>
      </w:r>
      <w:r w:rsidRPr="00502EEC">
        <w:rPr>
          <w:rFonts w:cs="Calibri"/>
          <w:b/>
          <w:sz w:val="26"/>
          <w:szCs w:val="26"/>
          <w:lang w:eastAsia="ru-RU"/>
        </w:rPr>
        <w:t>несжимаемых заряженных сфер</w:t>
      </w:r>
      <w:r w:rsidRPr="00502EEC">
        <w:rPr>
          <w:rFonts w:cs="Calibri"/>
          <w:sz w:val="26"/>
          <w:szCs w:val="26"/>
          <w:lang w:eastAsia="ru-RU"/>
        </w:rPr>
        <w:t xml:space="preserve">, отвечающих </w:t>
      </w:r>
      <w:r w:rsidRPr="00502EEC">
        <w:rPr>
          <w:rFonts w:cs="Calibri"/>
          <w:b/>
          <w:sz w:val="26"/>
          <w:szCs w:val="26"/>
          <w:lang w:eastAsia="ru-RU"/>
        </w:rPr>
        <w:t>катионам и анионам</w:t>
      </w:r>
      <w:r w:rsidRPr="00502EEC">
        <w:rPr>
          <w:rFonts w:cs="Calibri"/>
          <w:sz w:val="26"/>
          <w:szCs w:val="26"/>
          <w:lang w:eastAsia="ru-RU"/>
        </w:rPr>
        <w:t xml:space="preserve">. При этом </w:t>
      </w:r>
      <w:r w:rsidRPr="00502EEC">
        <w:rPr>
          <w:rFonts w:cs="Calibri"/>
          <w:b/>
          <w:sz w:val="26"/>
          <w:szCs w:val="26"/>
          <w:lang w:eastAsia="ru-RU"/>
        </w:rPr>
        <w:t>ионы стремятся расположиться таким образом, чтобы силы притяжения между ними были максимальными, а силы отталкивания - минимальными.</w:t>
      </w:r>
      <w:r w:rsidRPr="00502EEC">
        <w:rPr>
          <w:rFonts w:cs="Calibri"/>
          <w:sz w:val="27"/>
          <w:szCs w:val="27"/>
          <w:lang w:eastAsia="ru-RU"/>
        </w:rPr>
        <w:t xml:space="preserve"> </w:t>
      </w:r>
    </w:p>
    <w:p w:rsidR="00587432" w:rsidRPr="00E54EB9" w:rsidRDefault="00587432" w:rsidP="00553BA5">
      <w:pPr>
        <w:rPr>
          <w:rFonts w:cs="Calibri"/>
          <w:sz w:val="26"/>
          <w:szCs w:val="26"/>
        </w:rPr>
      </w:pPr>
      <w:r w:rsidRPr="00E54EB9">
        <w:rPr>
          <w:rFonts w:cs="Calibri"/>
          <w:b/>
          <w:sz w:val="26"/>
          <w:szCs w:val="26"/>
        </w:rPr>
        <w:t>Ионная связь</w:t>
      </w:r>
      <w:r w:rsidRPr="00E54EB9">
        <w:rPr>
          <w:rFonts w:cs="Calibri"/>
          <w:sz w:val="26"/>
          <w:szCs w:val="26"/>
        </w:rPr>
        <w:t xml:space="preserve"> — прочная химическая связь, образующаяся между атомами с </w:t>
      </w:r>
      <w:r w:rsidRPr="00E54EB9">
        <w:rPr>
          <w:rFonts w:cs="Calibri"/>
          <w:b/>
          <w:sz w:val="26"/>
          <w:szCs w:val="26"/>
        </w:rPr>
        <w:t>большой разностью (&gt;1,7 по шкале Полинга) электроотрицательностей</w:t>
      </w:r>
      <w:r w:rsidRPr="00E54EB9">
        <w:rPr>
          <w:rFonts w:cs="Calibri"/>
          <w:sz w:val="26"/>
          <w:szCs w:val="26"/>
        </w:rPr>
        <w:t xml:space="preserve">, при которой </w:t>
      </w:r>
      <w:r w:rsidRPr="00E54EB9">
        <w:rPr>
          <w:rFonts w:cs="Calibri"/>
          <w:b/>
          <w:sz w:val="26"/>
          <w:szCs w:val="26"/>
        </w:rPr>
        <w:t>общая электронная пара полностью переходит к атому с большей электроотрицательностью.</w:t>
      </w:r>
      <w:r w:rsidRPr="00E54EB9">
        <w:rPr>
          <w:rFonts w:cs="Calibri"/>
          <w:sz w:val="26"/>
          <w:szCs w:val="26"/>
        </w:rPr>
        <w:t xml:space="preserve"> Это притяжение ионов как разноименно заряженных тел. Примером может служить соединение CsF, в котором «степень ионности» составляет 97 %.</w:t>
      </w:r>
    </w:p>
    <w:p w:rsidR="00587432" w:rsidRPr="00E54EB9" w:rsidRDefault="00587432" w:rsidP="00553BA5">
      <w:pPr>
        <w:rPr>
          <w:rFonts w:cs="Calibri"/>
          <w:sz w:val="26"/>
          <w:szCs w:val="26"/>
        </w:rPr>
      </w:pPr>
      <w:r w:rsidRPr="00E54EB9">
        <w:rPr>
          <w:rFonts w:cs="Calibri"/>
          <w:b/>
          <w:sz w:val="26"/>
          <w:szCs w:val="26"/>
        </w:rPr>
        <w:t>Ионная связь</w:t>
      </w:r>
      <w:r w:rsidRPr="00E54EB9">
        <w:rPr>
          <w:rFonts w:cs="Calibri"/>
          <w:sz w:val="26"/>
          <w:szCs w:val="26"/>
        </w:rPr>
        <w:t xml:space="preserve"> — крайний случай </w:t>
      </w:r>
      <w:r w:rsidRPr="00E54EB9">
        <w:rPr>
          <w:rFonts w:cs="Calibri"/>
          <w:b/>
          <w:sz w:val="26"/>
          <w:szCs w:val="26"/>
        </w:rPr>
        <w:t>поляризации ковалентной полярной связи</w:t>
      </w:r>
      <w:r w:rsidRPr="00E54EB9">
        <w:rPr>
          <w:rFonts w:cs="Calibri"/>
          <w:sz w:val="26"/>
          <w:szCs w:val="26"/>
        </w:rPr>
        <w:t xml:space="preserve">. Образуется между </w:t>
      </w:r>
      <w:r w:rsidRPr="00E54EB9">
        <w:rPr>
          <w:rFonts w:cs="Calibri"/>
          <w:b/>
          <w:sz w:val="26"/>
          <w:szCs w:val="26"/>
        </w:rPr>
        <w:t xml:space="preserve">типичными </w:t>
      </w:r>
      <w:r w:rsidRPr="00FD2698">
        <w:rPr>
          <w:rFonts w:cs="Calibri"/>
          <w:b/>
          <w:sz w:val="26"/>
          <w:szCs w:val="26"/>
        </w:rPr>
        <w:t>металлом и неметаллом</w:t>
      </w:r>
      <w:r w:rsidRPr="00E54EB9">
        <w:rPr>
          <w:rFonts w:cs="Calibri"/>
          <w:sz w:val="26"/>
          <w:szCs w:val="26"/>
        </w:rPr>
        <w:t xml:space="preserve">. При этом электроны у металла </w:t>
      </w:r>
      <w:r w:rsidRPr="00E54EB9">
        <w:rPr>
          <w:rFonts w:cs="Calibri"/>
          <w:b/>
          <w:sz w:val="26"/>
          <w:szCs w:val="26"/>
        </w:rPr>
        <w:t>полностью переходят к неметаллу</w:t>
      </w:r>
      <w:r w:rsidRPr="00E54EB9">
        <w:rPr>
          <w:rFonts w:cs="Calibri"/>
          <w:sz w:val="26"/>
          <w:szCs w:val="26"/>
        </w:rPr>
        <w:t xml:space="preserve">. </w:t>
      </w:r>
      <w:r w:rsidRPr="00E54EB9">
        <w:rPr>
          <w:rFonts w:cs="Calibri"/>
          <w:b/>
          <w:sz w:val="26"/>
          <w:szCs w:val="26"/>
        </w:rPr>
        <w:t>Образуются ионы.</w:t>
      </w:r>
    </w:p>
    <w:p w:rsidR="00587432" w:rsidRPr="00E54EB9" w:rsidRDefault="00587432" w:rsidP="00553BA5">
      <w:pPr>
        <w:rPr>
          <w:rFonts w:cs="Calibri"/>
          <w:sz w:val="26"/>
          <w:szCs w:val="26"/>
        </w:rPr>
      </w:pPr>
      <w:r w:rsidRPr="00E54EB9">
        <w:rPr>
          <w:rFonts w:cs="Calibri"/>
          <w:sz w:val="26"/>
          <w:szCs w:val="26"/>
        </w:rPr>
        <w:t xml:space="preserve">Если химическая связь образуется между атомами, которые имеют </w:t>
      </w:r>
      <w:r w:rsidRPr="00E54EB9">
        <w:rPr>
          <w:rFonts w:cs="Calibri"/>
          <w:b/>
          <w:sz w:val="26"/>
          <w:szCs w:val="26"/>
        </w:rPr>
        <w:t>очень большую разность электроотрицательностей (ЭО &gt; 1.7 по Полингу)</w:t>
      </w:r>
      <w:r w:rsidRPr="00E54EB9">
        <w:rPr>
          <w:rFonts w:cs="Calibri"/>
          <w:sz w:val="26"/>
          <w:szCs w:val="26"/>
        </w:rPr>
        <w:t xml:space="preserve">, то общая электронная пара полностью </w:t>
      </w:r>
      <w:r w:rsidRPr="00E54EB9">
        <w:rPr>
          <w:rFonts w:cs="Calibri"/>
          <w:b/>
          <w:sz w:val="26"/>
          <w:szCs w:val="26"/>
        </w:rPr>
        <w:t>переходит к атому с большей ЭО</w:t>
      </w:r>
      <w:r w:rsidRPr="00E54EB9">
        <w:rPr>
          <w:rFonts w:cs="Calibri"/>
          <w:sz w:val="26"/>
          <w:szCs w:val="26"/>
        </w:rPr>
        <w:t xml:space="preserve">. Результатом этого является образование соединения </w:t>
      </w:r>
      <w:r w:rsidRPr="00E54EB9">
        <w:rPr>
          <w:rFonts w:cs="Calibri"/>
          <w:b/>
          <w:sz w:val="26"/>
          <w:szCs w:val="26"/>
        </w:rPr>
        <w:t>противоположно заряженных ионов</w:t>
      </w:r>
      <w:r w:rsidRPr="00E54EB9">
        <w:rPr>
          <w:rFonts w:cs="Calibri"/>
          <w:sz w:val="26"/>
          <w:szCs w:val="26"/>
        </w:rPr>
        <w:t>:</w:t>
      </w:r>
    </w:p>
    <w:p w:rsidR="00587432" w:rsidRPr="00553BA5" w:rsidRDefault="00307C3B" w:rsidP="00553BA5">
      <w:pPr>
        <w:spacing w:after="0" w:line="240" w:lineRule="auto"/>
        <w:rPr>
          <w:rFonts w:cs="Calibri"/>
          <w:sz w:val="24"/>
          <w:szCs w:val="24"/>
          <w:lang w:eastAsia="ru-RU"/>
        </w:rPr>
      </w:pPr>
      <w:r>
        <w:rPr>
          <w:rFonts w:cs="Calibri"/>
          <w:noProof/>
          <w:sz w:val="24"/>
          <w:szCs w:val="24"/>
          <w:lang w:eastAsia="ru-RU"/>
        </w:rPr>
        <w:pict>
          <v:shape id="Рисунок 2" o:spid="_x0000_i1026" type="#_x0000_t75" alt="\mathsf A\cdot + \cdot \mathsf B \to \mathsf A^+ [: \mathsf B^-]" style="width:126pt;height:17.25pt;visibility:visible">
            <v:imagedata r:id="rId5" o:title=""/>
          </v:shape>
        </w:pict>
      </w:r>
    </w:p>
    <w:p w:rsidR="00587432" w:rsidRPr="00E54EB9" w:rsidRDefault="00587432" w:rsidP="00553BA5">
      <w:pPr>
        <w:rPr>
          <w:rFonts w:cs="Calibri"/>
          <w:sz w:val="26"/>
          <w:szCs w:val="26"/>
        </w:rPr>
      </w:pPr>
    </w:p>
    <w:p w:rsidR="00587432" w:rsidRDefault="00587432" w:rsidP="00837DA5">
      <w:pPr>
        <w:rPr>
          <w:rFonts w:cs="Calibri"/>
          <w:b/>
          <w:sz w:val="26"/>
          <w:szCs w:val="26"/>
        </w:rPr>
      </w:pPr>
      <w:r w:rsidRPr="00E54EB9">
        <w:rPr>
          <w:rFonts w:cs="Calibri"/>
          <w:sz w:val="26"/>
          <w:szCs w:val="26"/>
        </w:rPr>
        <w:t xml:space="preserve">Между образовавшимися ионами возникает </w:t>
      </w:r>
      <w:r w:rsidRPr="00E54EB9">
        <w:rPr>
          <w:rFonts w:cs="Calibri"/>
          <w:b/>
          <w:sz w:val="26"/>
          <w:szCs w:val="26"/>
        </w:rPr>
        <w:t>электростатическое притяжение</w:t>
      </w:r>
      <w:r w:rsidRPr="00E54EB9">
        <w:rPr>
          <w:rFonts w:cs="Calibri"/>
          <w:sz w:val="26"/>
          <w:szCs w:val="26"/>
        </w:rPr>
        <w:t xml:space="preserve">, которое называется </w:t>
      </w:r>
      <w:r w:rsidRPr="00E54EB9">
        <w:rPr>
          <w:rFonts w:cs="Calibri"/>
          <w:b/>
          <w:sz w:val="26"/>
          <w:szCs w:val="26"/>
        </w:rPr>
        <w:t>ионной связью</w:t>
      </w:r>
      <w:r w:rsidRPr="00E54EB9">
        <w:rPr>
          <w:rFonts w:cs="Calibri"/>
          <w:sz w:val="26"/>
          <w:szCs w:val="26"/>
        </w:rPr>
        <w:t xml:space="preserve">. Вернее, такой взгляд </w:t>
      </w:r>
      <w:r w:rsidRPr="00FD2698">
        <w:rPr>
          <w:rFonts w:cs="Calibri"/>
          <w:b/>
          <w:sz w:val="26"/>
          <w:szCs w:val="26"/>
        </w:rPr>
        <w:t>удобен</w:t>
      </w:r>
      <w:r w:rsidRPr="00E54EB9">
        <w:rPr>
          <w:rFonts w:cs="Calibri"/>
          <w:sz w:val="26"/>
          <w:szCs w:val="26"/>
        </w:rPr>
        <w:t xml:space="preserve">. На деле </w:t>
      </w:r>
      <w:r w:rsidRPr="00E54EB9">
        <w:rPr>
          <w:rFonts w:cs="Calibri"/>
          <w:b/>
          <w:sz w:val="26"/>
          <w:szCs w:val="26"/>
        </w:rPr>
        <w:t>ионная связь</w:t>
      </w:r>
      <w:r w:rsidRPr="00E54EB9">
        <w:rPr>
          <w:rFonts w:cs="Calibri"/>
          <w:sz w:val="26"/>
          <w:szCs w:val="26"/>
        </w:rPr>
        <w:t xml:space="preserve"> между атомами в </w:t>
      </w:r>
      <w:r w:rsidRPr="00E54EB9">
        <w:rPr>
          <w:rFonts w:cs="Calibri"/>
          <w:b/>
          <w:sz w:val="26"/>
          <w:szCs w:val="26"/>
        </w:rPr>
        <w:t>чистом виде не реализуется нигде или почти нигде</w:t>
      </w:r>
      <w:r w:rsidRPr="00E54EB9">
        <w:rPr>
          <w:rFonts w:cs="Calibri"/>
          <w:sz w:val="26"/>
          <w:szCs w:val="26"/>
        </w:rPr>
        <w:t xml:space="preserve">, обычно на деле связь носит </w:t>
      </w:r>
      <w:r w:rsidRPr="00E54EB9">
        <w:rPr>
          <w:rFonts w:cs="Calibri"/>
          <w:b/>
          <w:sz w:val="26"/>
          <w:szCs w:val="26"/>
        </w:rPr>
        <w:t>частично ионный</w:t>
      </w:r>
      <w:r w:rsidRPr="00E54EB9">
        <w:rPr>
          <w:rFonts w:cs="Calibri"/>
          <w:sz w:val="26"/>
          <w:szCs w:val="26"/>
        </w:rPr>
        <w:t xml:space="preserve">, </w:t>
      </w:r>
      <w:r w:rsidRPr="00E54EB9">
        <w:rPr>
          <w:rFonts w:cs="Calibri"/>
          <w:b/>
          <w:sz w:val="26"/>
          <w:szCs w:val="26"/>
        </w:rPr>
        <w:t>и частично ковалентный характер</w:t>
      </w:r>
      <w:r w:rsidRPr="00E54EB9">
        <w:rPr>
          <w:rFonts w:cs="Calibri"/>
          <w:sz w:val="26"/>
          <w:szCs w:val="26"/>
        </w:rPr>
        <w:t xml:space="preserve">. В то же время связь </w:t>
      </w:r>
      <w:r w:rsidRPr="00E54EB9">
        <w:rPr>
          <w:rFonts w:cs="Calibri"/>
          <w:b/>
          <w:sz w:val="26"/>
          <w:szCs w:val="26"/>
        </w:rPr>
        <w:t>сложных молекулярных ионов</w:t>
      </w:r>
      <w:r w:rsidRPr="00E54EB9">
        <w:rPr>
          <w:rFonts w:cs="Calibri"/>
          <w:sz w:val="26"/>
          <w:szCs w:val="26"/>
        </w:rPr>
        <w:t xml:space="preserve"> </w:t>
      </w:r>
      <w:r w:rsidRPr="00E54EB9">
        <w:rPr>
          <w:rFonts w:cs="Calibri"/>
          <w:b/>
          <w:sz w:val="26"/>
          <w:szCs w:val="26"/>
        </w:rPr>
        <w:t>часто может считаться чисто ионной</w:t>
      </w:r>
      <w:r w:rsidRPr="00E54EB9">
        <w:rPr>
          <w:rFonts w:cs="Calibri"/>
          <w:sz w:val="26"/>
          <w:szCs w:val="26"/>
        </w:rPr>
        <w:t xml:space="preserve">. Важнейшие отличия ионной связи от других типов химической связи заключаются в </w:t>
      </w:r>
      <w:r w:rsidRPr="00E54EB9">
        <w:rPr>
          <w:rFonts w:cs="Calibri"/>
          <w:b/>
          <w:sz w:val="26"/>
          <w:szCs w:val="26"/>
        </w:rPr>
        <w:t>ненаправленности и ненасыщаемости</w:t>
      </w:r>
      <w:r w:rsidRPr="00E54EB9">
        <w:rPr>
          <w:rFonts w:cs="Calibri"/>
          <w:sz w:val="26"/>
          <w:szCs w:val="26"/>
        </w:rPr>
        <w:t xml:space="preserve">. Именно поэтому </w:t>
      </w:r>
      <w:r w:rsidRPr="00E54EB9">
        <w:rPr>
          <w:rFonts w:cs="Calibri"/>
          <w:b/>
          <w:sz w:val="26"/>
          <w:szCs w:val="26"/>
        </w:rPr>
        <w:t>кристаллы, образованные за счёт ионной связи, тяготеют к различным плотнейшим упаковкам соответствующих ионов.</w:t>
      </w:r>
      <w:bookmarkStart w:id="0" w:name="071"/>
      <w:bookmarkEnd w:id="0"/>
    </w:p>
    <w:p w:rsidR="00587432" w:rsidRPr="0012264F" w:rsidRDefault="00587432" w:rsidP="0012264F">
      <w:pPr>
        <w:spacing w:before="100" w:beforeAutospacing="1" w:after="100" w:afterAutospacing="1" w:line="240" w:lineRule="auto"/>
        <w:outlineLvl w:val="2"/>
        <w:rPr>
          <w:rFonts w:cs="Calibri"/>
          <w:b/>
          <w:bCs/>
          <w:sz w:val="28"/>
          <w:szCs w:val="28"/>
          <w:lang w:eastAsia="ru-RU"/>
        </w:rPr>
      </w:pPr>
      <w:bookmarkStart w:id="1" w:name="072"/>
      <w:bookmarkEnd w:id="1"/>
      <w:r>
        <w:rPr>
          <w:rFonts w:cs="Calibri"/>
          <w:b/>
          <w:bCs/>
          <w:sz w:val="28"/>
          <w:szCs w:val="28"/>
          <w:lang w:eastAsia="ru-RU"/>
        </w:rPr>
        <w:t xml:space="preserve">3 </w:t>
      </w:r>
      <w:r w:rsidRPr="0012264F">
        <w:rPr>
          <w:rFonts w:cs="Calibri"/>
          <w:b/>
          <w:bCs/>
          <w:sz w:val="28"/>
          <w:szCs w:val="28"/>
          <w:lang w:eastAsia="ru-RU"/>
        </w:rPr>
        <w:t>Ионные радиусы</w:t>
      </w:r>
    </w:p>
    <w:p w:rsidR="00587432" w:rsidRPr="0012264F" w:rsidRDefault="00587432" w:rsidP="0012264F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12264F">
        <w:rPr>
          <w:rFonts w:cs="Calibri"/>
          <w:sz w:val="26"/>
          <w:szCs w:val="26"/>
          <w:lang w:eastAsia="ru-RU"/>
        </w:rPr>
        <w:t xml:space="preserve">В простой </w:t>
      </w:r>
      <w:r w:rsidRPr="0012264F">
        <w:rPr>
          <w:rFonts w:cs="Calibri"/>
          <w:b/>
          <w:sz w:val="26"/>
          <w:szCs w:val="26"/>
          <w:lang w:eastAsia="ru-RU"/>
        </w:rPr>
        <w:t>электростатической модели ионной связи</w:t>
      </w:r>
      <w:r w:rsidRPr="0012264F">
        <w:rPr>
          <w:rFonts w:cs="Calibri"/>
          <w:sz w:val="26"/>
          <w:szCs w:val="26"/>
          <w:lang w:eastAsia="ru-RU"/>
        </w:rPr>
        <w:t xml:space="preserve"> используется понятие </w:t>
      </w:r>
      <w:r w:rsidRPr="0012264F">
        <w:rPr>
          <w:rFonts w:cs="Calibri"/>
          <w:b/>
          <w:sz w:val="26"/>
          <w:szCs w:val="26"/>
          <w:lang w:eastAsia="ru-RU"/>
        </w:rPr>
        <w:t>ионных радиусов</w:t>
      </w:r>
      <w:r w:rsidRPr="0012264F">
        <w:rPr>
          <w:rFonts w:cs="Calibri"/>
          <w:sz w:val="26"/>
          <w:szCs w:val="26"/>
          <w:lang w:eastAsia="ru-RU"/>
        </w:rPr>
        <w:t xml:space="preserve">. </w:t>
      </w:r>
      <w:r w:rsidRPr="0012264F">
        <w:rPr>
          <w:rFonts w:cs="Calibri"/>
          <w:b/>
          <w:sz w:val="26"/>
          <w:szCs w:val="26"/>
          <w:lang w:eastAsia="ru-RU"/>
        </w:rPr>
        <w:t>Сумма радиусов соседних катиона и аниона должна равняться соответстующему межъядерному расстоянию</w:t>
      </w:r>
      <w:r w:rsidRPr="0012264F">
        <w:rPr>
          <w:rFonts w:cs="Calibri"/>
          <w:sz w:val="26"/>
          <w:szCs w:val="26"/>
          <w:lang w:eastAsia="ru-RU"/>
        </w:rPr>
        <w:t>:</w:t>
      </w:r>
    </w:p>
    <w:p w:rsidR="00587432" w:rsidRPr="0012264F" w:rsidRDefault="00587432" w:rsidP="0012264F">
      <w:pPr>
        <w:spacing w:before="100" w:beforeAutospacing="1" w:after="100" w:afterAutospacing="1" w:line="240" w:lineRule="auto"/>
        <w:rPr>
          <w:rFonts w:cs="Calibri"/>
          <w:sz w:val="40"/>
          <w:szCs w:val="40"/>
          <w:lang w:eastAsia="ru-RU"/>
        </w:rPr>
      </w:pPr>
      <w:r w:rsidRPr="0012264F">
        <w:rPr>
          <w:rFonts w:cs="Calibri"/>
          <w:i/>
          <w:iCs/>
          <w:sz w:val="40"/>
          <w:szCs w:val="40"/>
          <w:lang w:eastAsia="ru-RU"/>
        </w:rPr>
        <w:t>r</w:t>
      </w:r>
      <w:r w:rsidRPr="0012264F">
        <w:rPr>
          <w:rFonts w:cs="Calibri"/>
          <w:sz w:val="40"/>
          <w:szCs w:val="40"/>
          <w:vertAlign w:val="subscript"/>
          <w:lang w:eastAsia="ru-RU"/>
        </w:rPr>
        <w:t>0</w:t>
      </w:r>
      <w:r w:rsidRPr="0012264F">
        <w:rPr>
          <w:rFonts w:cs="Calibri"/>
          <w:sz w:val="40"/>
          <w:szCs w:val="40"/>
          <w:lang w:eastAsia="ru-RU"/>
        </w:rPr>
        <w:t xml:space="preserve"> = </w:t>
      </w:r>
      <w:r w:rsidRPr="0012264F">
        <w:rPr>
          <w:rFonts w:cs="Calibri"/>
          <w:i/>
          <w:iCs/>
          <w:sz w:val="40"/>
          <w:szCs w:val="40"/>
          <w:lang w:eastAsia="ru-RU"/>
        </w:rPr>
        <w:t>r</w:t>
      </w:r>
      <w:r w:rsidRPr="0012264F">
        <w:rPr>
          <w:rFonts w:cs="Calibri"/>
          <w:sz w:val="40"/>
          <w:szCs w:val="40"/>
          <w:vertAlign w:val="subscript"/>
          <w:lang w:eastAsia="ru-RU"/>
        </w:rPr>
        <w:t>+</w:t>
      </w:r>
      <w:r w:rsidRPr="0012264F">
        <w:rPr>
          <w:rFonts w:cs="Calibri"/>
          <w:sz w:val="40"/>
          <w:szCs w:val="40"/>
          <w:lang w:eastAsia="ru-RU"/>
        </w:rPr>
        <w:t xml:space="preserve"> + </w:t>
      </w:r>
      <w:r w:rsidRPr="0012264F">
        <w:rPr>
          <w:rFonts w:cs="Calibri"/>
          <w:i/>
          <w:iCs/>
          <w:sz w:val="40"/>
          <w:szCs w:val="40"/>
          <w:lang w:eastAsia="ru-RU"/>
        </w:rPr>
        <w:t>r</w:t>
      </w:r>
      <w:r w:rsidRPr="0012264F">
        <w:rPr>
          <w:rFonts w:cs="Calibri"/>
          <w:sz w:val="40"/>
          <w:szCs w:val="40"/>
          <w:vertAlign w:val="subscript"/>
          <w:lang w:eastAsia="ru-RU"/>
        </w:rPr>
        <w:t>−</w:t>
      </w:r>
    </w:p>
    <w:p w:rsidR="00587432" w:rsidRPr="0012264F" w:rsidRDefault="00587432" w:rsidP="0012264F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12264F">
        <w:rPr>
          <w:rFonts w:cs="Calibri"/>
          <w:sz w:val="26"/>
          <w:szCs w:val="26"/>
          <w:lang w:eastAsia="ru-RU"/>
        </w:rPr>
        <w:t xml:space="preserve">При этом остается </w:t>
      </w:r>
      <w:r w:rsidRPr="0012264F">
        <w:rPr>
          <w:rFonts w:cs="Calibri"/>
          <w:b/>
          <w:sz w:val="26"/>
          <w:szCs w:val="26"/>
          <w:lang w:eastAsia="ru-RU"/>
        </w:rPr>
        <w:t>неясным</w:t>
      </w:r>
      <w:r w:rsidRPr="0012264F">
        <w:rPr>
          <w:rFonts w:cs="Calibri"/>
          <w:sz w:val="26"/>
          <w:szCs w:val="26"/>
          <w:lang w:eastAsia="ru-RU"/>
        </w:rPr>
        <w:t xml:space="preserve">, где следует провести </w:t>
      </w:r>
      <w:r w:rsidRPr="0012264F">
        <w:rPr>
          <w:rFonts w:cs="Calibri"/>
          <w:b/>
          <w:sz w:val="26"/>
          <w:szCs w:val="26"/>
          <w:lang w:eastAsia="ru-RU"/>
        </w:rPr>
        <w:t>границу между катионом и анионом</w:t>
      </w:r>
      <w:r w:rsidRPr="0012264F">
        <w:rPr>
          <w:rFonts w:cs="Calibri"/>
          <w:sz w:val="26"/>
          <w:szCs w:val="26"/>
          <w:lang w:eastAsia="ru-RU"/>
        </w:rPr>
        <w:t xml:space="preserve">. </w:t>
      </w:r>
      <w:r w:rsidRPr="0012264F">
        <w:rPr>
          <w:rFonts w:cs="Calibri"/>
          <w:b/>
          <w:sz w:val="26"/>
          <w:szCs w:val="26"/>
          <w:lang w:eastAsia="ru-RU"/>
        </w:rPr>
        <w:t>Сегодня известно</w:t>
      </w:r>
      <w:r w:rsidRPr="0012264F">
        <w:rPr>
          <w:rFonts w:cs="Calibri"/>
          <w:sz w:val="26"/>
          <w:szCs w:val="26"/>
          <w:lang w:eastAsia="ru-RU"/>
        </w:rPr>
        <w:t xml:space="preserve">, </w:t>
      </w:r>
      <w:r w:rsidRPr="0012264F">
        <w:rPr>
          <w:rFonts w:cs="Calibri"/>
          <w:b/>
          <w:sz w:val="26"/>
          <w:szCs w:val="26"/>
          <w:lang w:eastAsia="ru-RU"/>
        </w:rPr>
        <w:t>что чисто ионной связи не существует</w:t>
      </w:r>
      <w:r w:rsidRPr="0012264F">
        <w:rPr>
          <w:rFonts w:cs="Calibri"/>
          <w:sz w:val="26"/>
          <w:szCs w:val="26"/>
          <w:lang w:eastAsia="ru-RU"/>
        </w:rPr>
        <w:t xml:space="preserve">, так как всегда </w:t>
      </w:r>
      <w:r w:rsidRPr="0012264F">
        <w:rPr>
          <w:rFonts w:cs="Calibri"/>
          <w:b/>
          <w:sz w:val="26"/>
          <w:szCs w:val="26"/>
          <w:lang w:eastAsia="ru-RU"/>
        </w:rPr>
        <w:t>имеется некоторое перекрывание электронных облаков</w:t>
      </w:r>
      <w:r w:rsidRPr="0012264F">
        <w:rPr>
          <w:rFonts w:cs="Calibri"/>
          <w:sz w:val="26"/>
          <w:szCs w:val="26"/>
          <w:lang w:eastAsia="ru-RU"/>
        </w:rPr>
        <w:t xml:space="preserve">. Для </w:t>
      </w:r>
      <w:r w:rsidRPr="0012264F">
        <w:rPr>
          <w:rFonts w:cs="Calibri"/>
          <w:b/>
          <w:sz w:val="26"/>
          <w:szCs w:val="26"/>
          <w:lang w:eastAsia="ru-RU"/>
        </w:rPr>
        <w:t>вычисления радиусов ионов используют методы исследования</w:t>
      </w:r>
      <w:r w:rsidRPr="0012264F">
        <w:rPr>
          <w:rFonts w:cs="Calibri"/>
          <w:sz w:val="26"/>
          <w:szCs w:val="26"/>
          <w:lang w:eastAsia="ru-RU"/>
        </w:rPr>
        <w:t xml:space="preserve">, которые </w:t>
      </w:r>
      <w:r w:rsidRPr="0012264F">
        <w:rPr>
          <w:rFonts w:cs="Calibri"/>
          <w:b/>
          <w:sz w:val="26"/>
          <w:szCs w:val="26"/>
          <w:lang w:eastAsia="ru-RU"/>
        </w:rPr>
        <w:t>позволяют определять электронную плотность между двумя атомами</w:t>
      </w:r>
      <w:r w:rsidRPr="0012264F">
        <w:rPr>
          <w:rFonts w:cs="Calibri"/>
          <w:sz w:val="26"/>
          <w:szCs w:val="26"/>
          <w:lang w:eastAsia="ru-RU"/>
        </w:rPr>
        <w:t xml:space="preserve">. </w:t>
      </w:r>
      <w:r w:rsidRPr="0012264F">
        <w:rPr>
          <w:rFonts w:cs="Calibri"/>
          <w:b/>
          <w:sz w:val="26"/>
          <w:szCs w:val="26"/>
          <w:lang w:eastAsia="ru-RU"/>
        </w:rPr>
        <w:t>Межъядерное расстояние делят в точке</w:t>
      </w:r>
      <w:r w:rsidRPr="0012264F">
        <w:rPr>
          <w:rFonts w:cs="Calibri"/>
          <w:sz w:val="26"/>
          <w:szCs w:val="26"/>
          <w:lang w:eastAsia="ru-RU"/>
        </w:rPr>
        <w:t xml:space="preserve">, где </w:t>
      </w:r>
      <w:r w:rsidRPr="0012264F">
        <w:rPr>
          <w:rFonts w:cs="Calibri"/>
          <w:b/>
          <w:sz w:val="26"/>
          <w:szCs w:val="26"/>
          <w:lang w:eastAsia="ru-RU"/>
        </w:rPr>
        <w:t>электронная плотность минимальна</w:t>
      </w:r>
      <w:r w:rsidRPr="0012264F">
        <w:rPr>
          <w:rFonts w:cs="Calibri"/>
          <w:sz w:val="26"/>
          <w:szCs w:val="26"/>
          <w:lang w:eastAsia="ru-RU"/>
        </w:rPr>
        <w:t>.</w:t>
      </w:r>
    </w:p>
    <w:p w:rsidR="00587432" w:rsidRPr="0012264F" w:rsidRDefault="00307C3B" w:rsidP="0012264F">
      <w:pPr>
        <w:spacing w:after="0" w:line="240" w:lineRule="auto"/>
        <w:rPr>
          <w:rFonts w:cs="Calibri"/>
          <w:sz w:val="26"/>
          <w:szCs w:val="26"/>
          <w:lang w:eastAsia="ru-RU"/>
        </w:rPr>
      </w:pPr>
      <w:r>
        <w:rPr>
          <w:rFonts w:cs="Calibri"/>
          <w:noProof/>
          <w:sz w:val="26"/>
          <w:szCs w:val="26"/>
          <w:lang w:eastAsia="ru-RU"/>
        </w:rPr>
        <w:pict>
          <v:shape id="Рисунок 8" o:spid="_x0000_i1027" type="#_x0000_t75" alt="Радиальное распределение электронной плотности в одиночной молекуле NaCl" style="width:132.75pt;height:97.5pt;visibility:visible">
            <v:imagedata r:id="rId6" o:title=""/>
          </v:shape>
        </w:pict>
      </w:r>
    </w:p>
    <w:p w:rsidR="00587432" w:rsidRPr="0012264F" w:rsidRDefault="00587432" w:rsidP="0012264F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12264F">
        <w:rPr>
          <w:rFonts w:cs="Calibri"/>
          <w:b/>
          <w:sz w:val="26"/>
          <w:szCs w:val="26"/>
          <w:lang w:eastAsia="ru-RU"/>
        </w:rPr>
        <w:t>Размеры иона зависят от многих факторов</w:t>
      </w:r>
      <w:r w:rsidRPr="0012264F">
        <w:rPr>
          <w:rFonts w:cs="Calibri"/>
          <w:sz w:val="26"/>
          <w:szCs w:val="26"/>
          <w:lang w:eastAsia="ru-RU"/>
        </w:rPr>
        <w:t xml:space="preserve">. При </w:t>
      </w:r>
      <w:r w:rsidRPr="0012264F">
        <w:rPr>
          <w:rFonts w:cs="Calibri"/>
          <w:b/>
          <w:sz w:val="26"/>
          <w:szCs w:val="26"/>
          <w:lang w:eastAsia="ru-RU"/>
        </w:rPr>
        <w:t>постоянном заряде иона с ростом порядкового номера</w:t>
      </w:r>
      <w:r w:rsidRPr="0012264F">
        <w:rPr>
          <w:rFonts w:cs="Calibri"/>
          <w:sz w:val="26"/>
          <w:szCs w:val="26"/>
          <w:lang w:eastAsia="ru-RU"/>
        </w:rPr>
        <w:t xml:space="preserve"> (а, следовательно, </w:t>
      </w:r>
      <w:r w:rsidRPr="0012264F">
        <w:rPr>
          <w:rFonts w:cs="Calibri"/>
          <w:b/>
          <w:sz w:val="26"/>
          <w:szCs w:val="26"/>
          <w:lang w:eastAsia="ru-RU"/>
        </w:rPr>
        <w:t>заряда ядра</w:t>
      </w:r>
      <w:r w:rsidRPr="0012264F">
        <w:rPr>
          <w:rFonts w:cs="Calibri"/>
          <w:sz w:val="26"/>
          <w:szCs w:val="26"/>
          <w:lang w:eastAsia="ru-RU"/>
        </w:rPr>
        <w:t xml:space="preserve">) </w:t>
      </w:r>
      <w:r w:rsidRPr="0012264F">
        <w:rPr>
          <w:rFonts w:cs="Calibri"/>
          <w:b/>
          <w:sz w:val="26"/>
          <w:szCs w:val="26"/>
          <w:lang w:eastAsia="ru-RU"/>
        </w:rPr>
        <w:t>ионный радиус уменьшается</w:t>
      </w:r>
      <w:r w:rsidRPr="0012264F">
        <w:rPr>
          <w:rFonts w:cs="Calibri"/>
          <w:sz w:val="26"/>
          <w:szCs w:val="26"/>
          <w:lang w:eastAsia="ru-RU"/>
        </w:rPr>
        <w:t xml:space="preserve">. Это особенно хорошо заметно </w:t>
      </w:r>
      <w:r w:rsidRPr="0012264F">
        <w:rPr>
          <w:rFonts w:cs="Calibri"/>
          <w:b/>
          <w:sz w:val="26"/>
          <w:szCs w:val="26"/>
          <w:lang w:eastAsia="ru-RU"/>
        </w:rPr>
        <w:t>в ряду лантаноидов</w:t>
      </w:r>
      <w:r w:rsidRPr="0012264F">
        <w:rPr>
          <w:rFonts w:cs="Calibri"/>
          <w:sz w:val="26"/>
          <w:szCs w:val="26"/>
          <w:lang w:eastAsia="ru-RU"/>
        </w:rPr>
        <w:t xml:space="preserve">, где </w:t>
      </w:r>
      <w:r w:rsidRPr="0012264F">
        <w:rPr>
          <w:rFonts w:cs="Calibri"/>
          <w:b/>
          <w:sz w:val="26"/>
          <w:szCs w:val="26"/>
          <w:lang w:eastAsia="ru-RU"/>
        </w:rPr>
        <w:t>ионные радиусы монотонно меняются от 117 пм для (La</w:t>
      </w:r>
      <w:r w:rsidRPr="0012264F">
        <w:rPr>
          <w:rFonts w:cs="Calibri"/>
          <w:b/>
          <w:sz w:val="26"/>
          <w:szCs w:val="26"/>
          <w:vertAlign w:val="superscript"/>
          <w:lang w:eastAsia="ru-RU"/>
        </w:rPr>
        <w:t>3+</w:t>
      </w:r>
      <w:r w:rsidRPr="0012264F">
        <w:rPr>
          <w:rFonts w:cs="Calibri"/>
          <w:b/>
          <w:sz w:val="26"/>
          <w:szCs w:val="26"/>
          <w:lang w:eastAsia="ru-RU"/>
        </w:rPr>
        <w:t>) до 100 пм (Lu</w:t>
      </w:r>
      <w:r w:rsidRPr="0012264F">
        <w:rPr>
          <w:rFonts w:cs="Calibri"/>
          <w:b/>
          <w:sz w:val="26"/>
          <w:szCs w:val="26"/>
          <w:vertAlign w:val="superscript"/>
          <w:lang w:eastAsia="ru-RU"/>
        </w:rPr>
        <w:t>3+</w:t>
      </w:r>
      <w:r w:rsidRPr="0012264F">
        <w:rPr>
          <w:rFonts w:cs="Calibri"/>
          <w:b/>
          <w:sz w:val="26"/>
          <w:szCs w:val="26"/>
          <w:lang w:eastAsia="ru-RU"/>
        </w:rPr>
        <w:t>) при координационном числе 6</w:t>
      </w:r>
      <w:r w:rsidRPr="0012264F">
        <w:rPr>
          <w:rFonts w:cs="Calibri"/>
          <w:sz w:val="26"/>
          <w:szCs w:val="26"/>
          <w:lang w:eastAsia="ru-RU"/>
        </w:rPr>
        <w:t xml:space="preserve">. Этот эффект носит название </w:t>
      </w:r>
      <w:r w:rsidRPr="0012264F">
        <w:rPr>
          <w:rFonts w:cs="Calibri"/>
          <w:b/>
          <w:bCs/>
          <w:sz w:val="26"/>
          <w:szCs w:val="26"/>
          <w:lang w:eastAsia="ru-RU"/>
        </w:rPr>
        <w:t>лантаноидного сжатия</w:t>
      </w:r>
      <w:r w:rsidRPr="0012264F">
        <w:rPr>
          <w:rFonts w:cs="Calibri"/>
          <w:sz w:val="26"/>
          <w:szCs w:val="26"/>
          <w:lang w:eastAsia="ru-RU"/>
        </w:rPr>
        <w:t>.</w:t>
      </w:r>
    </w:p>
    <w:p w:rsidR="00587432" w:rsidRPr="0012264F" w:rsidRDefault="00587432" w:rsidP="0012264F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12264F">
        <w:rPr>
          <w:rFonts w:cs="Calibri"/>
          <w:sz w:val="26"/>
          <w:szCs w:val="26"/>
          <w:lang w:eastAsia="ru-RU"/>
        </w:rPr>
        <w:t xml:space="preserve">В </w:t>
      </w:r>
      <w:r w:rsidRPr="0012264F">
        <w:rPr>
          <w:rFonts w:cs="Calibri"/>
          <w:b/>
          <w:sz w:val="26"/>
          <w:szCs w:val="26"/>
          <w:lang w:eastAsia="ru-RU"/>
        </w:rPr>
        <w:t>группах элементов</w:t>
      </w:r>
      <w:r w:rsidRPr="0012264F">
        <w:rPr>
          <w:rFonts w:cs="Calibri"/>
          <w:sz w:val="26"/>
          <w:szCs w:val="26"/>
          <w:lang w:eastAsia="ru-RU"/>
        </w:rPr>
        <w:t xml:space="preserve"> </w:t>
      </w:r>
      <w:r w:rsidRPr="0012264F">
        <w:rPr>
          <w:rFonts w:cs="Calibri"/>
          <w:b/>
          <w:sz w:val="26"/>
          <w:szCs w:val="26"/>
          <w:lang w:eastAsia="ru-RU"/>
        </w:rPr>
        <w:t>ионные радиусы в целом увеличиваются с ростом порядкового номера</w:t>
      </w:r>
      <w:r w:rsidRPr="0012264F">
        <w:rPr>
          <w:rFonts w:cs="Calibri"/>
          <w:sz w:val="26"/>
          <w:szCs w:val="26"/>
          <w:lang w:eastAsia="ru-RU"/>
        </w:rPr>
        <w:t xml:space="preserve">. Однако </w:t>
      </w:r>
      <w:r w:rsidRPr="0012264F">
        <w:rPr>
          <w:rFonts w:cs="Calibri"/>
          <w:b/>
          <w:sz w:val="26"/>
          <w:szCs w:val="26"/>
          <w:lang w:eastAsia="ru-RU"/>
        </w:rPr>
        <w:t xml:space="preserve">для </w:t>
      </w:r>
      <w:r w:rsidRPr="0012264F">
        <w:rPr>
          <w:rFonts w:cs="Calibri"/>
          <w:b/>
          <w:i/>
          <w:iCs/>
          <w:sz w:val="26"/>
          <w:szCs w:val="26"/>
          <w:lang w:eastAsia="ru-RU"/>
        </w:rPr>
        <w:t>d</w:t>
      </w:r>
      <w:r w:rsidRPr="0012264F">
        <w:rPr>
          <w:rFonts w:cs="Calibri"/>
          <w:b/>
          <w:sz w:val="26"/>
          <w:szCs w:val="26"/>
          <w:lang w:eastAsia="ru-RU"/>
        </w:rPr>
        <w:t>-элементов четвертого и пятого периодов вследствие лантаноидного сжатия</w:t>
      </w:r>
      <w:r w:rsidRPr="0012264F">
        <w:rPr>
          <w:rFonts w:cs="Calibri"/>
          <w:sz w:val="26"/>
          <w:szCs w:val="26"/>
          <w:lang w:eastAsia="ru-RU"/>
        </w:rPr>
        <w:t xml:space="preserve"> </w:t>
      </w:r>
      <w:r w:rsidRPr="0012264F">
        <w:rPr>
          <w:rFonts w:cs="Calibri"/>
          <w:b/>
          <w:sz w:val="26"/>
          <w:szCs w:val="26"/>
          <w:lang w:eastAsia="ru-RU"/>
        </w:rPr>
        <w:t>может произойти даже уменьшение ионного радиуса</w:t>
      </w:r>
      <w:r w:rsidRPr="0012264F">
        <w:rPr>
          <w:rFonts w:cs="Calibri"/>
          <w:sz w:val="26"/>
          <w:szCs w:val="26"/>
          <w:lang w:eastAsia="ru-RU"/>
        </w:rPr>
        <w:t xml:space="preserve"> (например, от 73 пм у Zr</w:t>
      </w:r>
      <w:r w:rsidRPr="0012264F">
        <w:rPr>
          <w:rFonts w:cs="Calibri"/>
          <w:sz w:val="26"/>
          <w:szCs w:val="26"/>
          <w:vertAlign w:val="superscript"/>
          <w:lang w:eastAsia="ru-RU"/>
        </w:rPr>
        <w:t>4+</w:t>
      </w:r>
      <w:r w:rsidRPr="0012264F">
        <w:rPr>
          <w:rFonts w:cs="Calibri"/>
          <w:sz w:val="26"/>
          <w:szCs w:val="26"/>
          <w:lang w:eastAsia="ru-RU"/>
        </w:rPr>
        <w:t xml:space="preserve"> до 72 пм у Hf</w:t>
      </w:r>
      <w:r w:rsidRPr="0012264F">
        <w:rPr>
          <w:rFonts w:cs="Calibri"/>
          <w:sz w:val="26"/>
          <w:szCs w:val="26"/>
          <w:vertAlign w:val="superscript"/>
          <w:lang w:eastAsia="ru-RU"/>
        </w:rPr>
        <w:t>4+</w:t>
      </w:r>
      <w:r w:rsidRPr="0012264F">
        <w:rPr>
          <w:rFonts w:cs="Calibri"/>
          <w:sz w:val="26"/>
          <w:szCs w:val="26"/>
          <w:lang w:eastAsia="ru-RU"/>
        </w:rPr>
        <w:t xml:space="preserve"> при координационном числе 4).</w:t>
      </w:r>
    </w:p>
    <w:p w:rsidR="00587432" w:rsidRPr="0012264F" w:rsidRDefault="00587432" w:rsidP="0012264F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12264F">
        <w:rPr>
          <w:rFonts w:cs="Calibri"/>
          <w:b/>
          <w:sz w:val="26"/>
          <w:szCs w:val="26"/>
          <w:lang w:eastAsia="ru-RU"/>
        </w:rPr>
        <w:t>В периоде происходит заметно уменьшение ионного радиуса</w:t>
      </w:r>
      <w:r w:rsidRPr="0012264F">
        <w:rPr>
          <w:rFonts w:cs="Calibri"/>
          <w:sz w:val="26"/>
          <w:szCs w:val="26"/>
          <w:lang w:eastAsia="ru-RU"/>
        </w:rPr>
        <w:t xml:space="preserve">, связанное с </w:t>
      </w:r>
      <w:r w:rsidRPr="0012264F">
        <w:rPr>
          <w:rFonts w:cs="Calibri"/>
          <w:b/>
          <w:sz w:val="26"/>
          <w:szCs w:val="26"/>
          <w:lang w:eastAsia="ru-RU"/>
        </w:rPr>
        <w:t>усилением притяжения электронов к ядру при одновременном росте заряда ядра и заряда самого иона</w:t>
      </w:r>
      <w:r w:rsidRPr="0012264F">
        <w:rPr>
          <w:rFonts w:cs="Calibri"/>
          <w:sz w:val="26"/>
          <w:szCs w:val="26"/>
          <w:lang w:eastAsia="ru-RU"/>
        </w:rPr>
        <w:t>: 116 пм у Na</w:t>
      </w:r>
      <w:r w:rsidRPr="0012264F">
        <w:rPr>
          <w:rFonts w:cs="Calibri"/>
          <w:sz w:val="26"/>
          <w:szCs w:val="26"/>
          <w:vertAlign w:val="superscript"/>
          <w:lang w:eastAsia="ru-RU"/>
        </w:rPr>
        <w:t>+</w:t>
      </w:r>
      <w:r w:rsidRPr="0012264F">
        <w:rPr>
          <w:rFonts w:cs="Calibri"/>
          <w:sz w:val="26"/>
          <w:szCs w:val="26"/>
          <w:lang w:eastAsia="ru-RU"/>
        </w:rPr>
        <w:t>, 86 пм у Mg</w:t>
      </w:r>
      <w:r w:rsidRPr="0012264F">
        <w:rPr>
          <w:rFonts w:cs="Calibri"/>
          <w:sz w:val="26"/>
          <w:szCs w:val="26"/>
          <w:vertAlign w:val="superscript"/>
          <w:lang w:eastAsia="ru-RU"/>
        </w:rPr>
        <w:t>2+</w:t>
      </w:r>
      <w:r w:rsidRPr="0012264F">
        <w:rPr>
          <w:rFonts w:cs="Calibri"/>
          <w:sz w:val="26"/>
          <w:szCs w:val="26"/>
          <w:lang w:eastAsia="ru-RU"/>
        </w:rPr>
        <w:t>, 68 пм у Al</w:t>
      </w:r>
      <w:r w:rsidRPr="0012264F">
        <w:rPr>
          <w:rFonts w:cs="Calibri"/>
          <w:sz w:val="26"/>
          <w:szCs w:val="26"/>
          <w:vertAlign w:val="superscript"/>
          <w:lang w:eastAsia="ru-RU"/>
        </w:rPr>
        <w:t>3+</w:t>
      </w:r>
      <w:r w:rsidRPr="0012264F">
        <w:rPr>
          <w:rFonts w:cs="Calibri"/>
          <w:sz w:val="26"/>
          <w:szCs w:val="26"/>
          <w:lang w:eastAsia="ru-RU"/>
        </w:rPr>
        <w:t xml:space="preserve"> (координационное число 6). По этой же причине </w:t>
      </w:r>
      <w:r w:rsidRPr="0012264F">
        <w:rPr>
          <w:rFonts w:cs="Calibri"/>
          <w:b/>
          <w:sz w:val="26"/>
          <w:szCs w:val="26"/>
          <w:lang w:eastAsia="ru-RU"/>
        </w:rPr>
        <w:t>увеличение заряда иона приводит к уменьшению ионного радиуса для одного элемента</w:t>
      </w:r>
      <w:r w:rsidRPr="0012264F">
        <w:rPr>
          <w:rFonts w:cs="Calibri"/>
          <w:sz w:val="26"/>
          <w:szCs w:val="26"/>
          <w:lang w:eastAsia="ru-RU"/>
        </w:rPr>
        <w:t>: Fe</w:t>
      </w:r>
      <w:r w:rsidRPr="0012264F">
        <w:rPr>
          <w:rFonts w:cs="Calibri"/>
          <w:sz w:val="26"/>
          <w:szCs w:val="26"/>
          <w:vertAlign w:val="superscript"/>
          <w:lang w:eastAsia="ru-RU"/>
        </w:rPr>
        <w:t>2+</w:t>
      </w:r>
      <w:r w:rsidRPr="0012264F">
        <w:rPr>
          <w:rFonts w:cs="Calibri"/>
          <w:sz w:val="26"/>
          <w:szCs w:val="26"/>
          <w:lang w:eastAsia="ru-RU"/>
        </w:rPr>
        <w:t xml:space="preserve"> 77 пм, Fe</w:t>
      </w:r>
      <w:r w:rsidRPr="0012264F">
        <w:rPr>
          <w:rFonts w:cs="Calibri"/>
          <w:sz w:val="26"/>
          <w:szCs w:val="26"/>
          <w:vertAlign w:val="superscript"/>
          <w:lang w:eastAsia="ru-RU"/>
        </w:rPr>
        <w:t>3+</w:t>
      </w:r>
      <w:r w:rsidRPr="0012264F">
        <w:rPr>
          <w:rFonts w:cs="Calibri"/>
          <w:sz w:val="26"/>
          <w:szCs w:val="26"/>
          <w:lang w:eastAsia="ru-RU"/>
        </w:rPr>
        <w:t xml:space="preserve"> 63 пм, Fe</w:t>
      </w:r>
      <w:r w:rsidRPr="0012264F">
        <w:rPr>
          <w:rFonts w:cs="Calibri"/>
          <w:sz w:val="26"/>
          <w:szCs w:val="26"/>
          <w:vertAlign w:val="superscript"/>
          <w:lang w:eastAsia="ru-RU"/>
        </w:rPr>
        <w:t>6+</w:t>
      </w:r>
      <w:r w:rsidRPr="0012264F">
        <w:rPr>
          <w:rFonts w:cs="Calibri"/>
          <w:sz w:val="26"/>
          <w:szCs w:val="26"/>
          <w:lang w:eastAsia="ru-RU"/>
        </w:rPr>
        <w:t xml:space="preserve"> 39 пм (координационное число 4). </w:t>
      </w:r>
    </w:p>
    <w:p w:rsidR="00587432" w:rsidRPr="0012264F" w:rsidRDefault="00587432" w:rsidP="0012264F">
      <w:pPr>
        <w:spacing w:before="100" w:beforeAutospacing="1" w:after="100" w:afterAutospacing="1" w:line="240" w:lineRule="auto"/>
        <w:rPr>
          <w:rFonts w:cs="Calibri"/>
          <w:sz w:val="26"/>
          <w:szCs w:val="26"/>
          <w:lang w:eastAsia="ru-RU"/>
        </w:rPr>
      </w:pPr>
      <w:r w:rsidRPr="0012264F">
        <w:rPr>
          <w:rFonts w:cs="Calibri"/>
          <w:sz w:val="26"/>
          <w:szCs w:val="26"/>
          <w:lang w:eastAsia="ru-RU"/>
        </w:rPr>
        <w:t xml:space="preserve">Сравнение </w:t>
      </w:r>
      <w:r w:rsidRPr="0012264F">
        <w:rPr>
          <w:rFonts w:cs="Calibri"/>
          <w:b/>
          <w:sz w:val="26"/>
          <w:szCs w:val="26"/>
          <w:lang w:eastAsia="ru-RU"/>
        </w:rPr>
        <w:t>ионных радиусов</w:t>
      </w:r>
      <w:r w:rsidRPr="0012264F">
        <w:rPr>
          <w:rFonts w:cs="Calibri"/>
          <w:sz w:val="26"/>
          <w:szCs w:val="26"/>
          <w:lang w:eastAsia="ru-RU"/>
        </w:rPr>
        <w:t xml:space="preserve"> можно </w:t>
      </w:r>
      <w:r w:rsidRPr="0012264F">
        <w:rPr>
          <w:rFonts w:cs="Calibri"/>
          <w:b/>
          <w:sz w:val="26"/>
          <w:szCs w:val="26"/>
          <w:lang w:eastAsia="ru-RU"/>
        </w:rPr>
        <w:t>проводить только при одинаковом координационном числе</w:t>
      </w:r>
      <w:r w:rsidRPr="0012264F">
        <w:rPr>
          <w:rFonts w:cs="Calibri"/>
          <w:sz w:val="26"/>
          <w:szCs w:val="26"/>
          <w:lang w:eastAsia="ru-RU"/>
        </w:rPr>
        <w:t xml:space="preserve">, поскольку </w:t>
      </w:r>
      <w:r w:rsidRPr="0012264F">
        <w:rPr>
          <w:rFonts w:cs="Calibri"/>
          <w:b/>
          <w:sz w:val="26"/>
          <w:szCs w:val="26"/>
          <w:lang w:eastAsia="ru-RU"/>
        </w:rPr>
        <w:t>оно оказывает влияние на размер иона из-за сил отталкивания между противоионами</w:t>
      </w:r>
      <w:r w:rsidRPr="0012264F">
        <w:rPr>
          <w:rFonts w:cs="Calibri"/>
          <w:sz w:val="26"/>
          <w:szCs w:val="26"/>
          <w:lang w:eastAsia="ru-RU"/>
        </w:rPr>
        <w:t xml:space="preserve">. Это хорошо видно на примере </w:t>
      </w:r>
      <w:r w:rsidRPr="0012264F">
        <w:rPr>
          <w:rFonts w:cs="Calibri"/>
          <w:b/>
          <w:sz w:val="26"/>
          <w:szCs w:val="26"/>
          <w:lang w:eastAsia="ru-RU"/>
        </w:rPr>
        <w:t>иона Ag</w:t>
      </w:r>
      <w:r w:rsidRPr="0012264F">
        <w:rPr>
          <w:rFonts w:cs="Calibri"/>
          <w:b/>
          <w:sz w:val="26"/>
          <w:szCs w:val="26"/>
          <w:vertAlign w:val="superscript"/>
          <w:lang w:eastAsia="ru-RU"/>
        </w:rPr>
        <w:t>+</w:t>
      </w:r>
      <w:r w:rsidRPr="0012264F">
        <w:rPr>
          <w:rFonts w:cs="Calibri"/>
          <w:sz w:val="26"/>
          <w:szCs w:val="26"/>
          <w:lang w:eastAsia="ru-RU"/>
        </w:rPr>
        <w:t xml:space="preserve">; его ионных радиус равен </w:t>
      </w:r>
      <w:r w:rsidRPr="0012264F">
        <w:rPr>
          <w:rFonts w:cs="Calibri"/>
          <w:b/>
          <w:sz w:val="26"/>
          <w:szCs w:val="26"/>
          <w:lang w:eastAsia="ru-RU"/>
        </w:rPr>
        <w:t>81, 114 и 129</w:t>
      </w:r>
      <w:r w:rsidRPr="0012264F">
        <w:rPr>
          <w:rFonts w:cs="Calibri"/>
          <w:sz w:val="26"/>
          <w:szCs w:val="26"/>
          <w:lang w:eastAsia="ru-RU"/>
        </w:rPr>
        <w:t xml:space="preserve"> </w:t>
      </w:r>
      <w:r w:rsidRPr="0012264F">
        <w:rPr>
          <w:rFonts w:cs="Calibri"/>
          <w:b/>
          <w:sz w:val="26"/>
          <w:szCs w:val="26"/>
          <w:lang w:eastAsia="ru-RU"/>
        </w:rPr>
        <w:t>пм</w:t>
      </w:r>
      <w:r w:rsidRPr="0012264F">
        <w:rPr>
          <w:rFonts w:cs="Calibri"/>
          <w:sz w:val="26"/>
          <w:szCs w:val="26"/>
          <w:lang w:eastAsia="ru-RU"/>
        </w:rPr>
        <w:t xml:space="preserve"> для </w:t>
      </w:r>
      <w:r w:rsidRPr="0012264F">
        <w:rPr>
          <w:rFonts w:cs="Calibri"/>
          <w:b/>
          <w:sz w:val="26"/>
          <w:szCs w:val="26"/>
          <w:lang w:eastAsia="ru-RU"/>
        </w:rPr>
        <w:t>координационных чисел 2, 4 и 6</w:t>
      </w:r>
      <w:r w:rsidRPr="0012264F">
        <w:rPr>
          <w:rFonts w:cs="Calibri"/>
          <w:sz w:val="26"/>
          <w:szCs w:val="26"/>
          <w:lang w:eastAsia="ru-RU"/>
        </w:rPr>
        <w:t xml:space="preserve">, </w:t>
      </w:r>
      <w:r w:rsidRPr="0012264F">
        <w:rPr>
          <w:rFonts w:cs="Calibri"/>
          <w:b/>
          <w:sz w:val="26"/>
          <w:szCs w:val="26"/>
          <w:lang w:eastAsia="ru-RU"/>
        </w:rPr>
        <w:t>соответственно</w:t>
      </w:r>
      <w:r w:rsidRPr="0012264F">
        <w:rPr>
          <w:rFonts w:cs="Calibri"/>
          <w:sz w:val="26"/>
          <w:szCs w:val="26"/>
          <w:lang w:eastAsia="ru-RU"/>
        </w:rPr>
        <w:t>.</w:t>
      </w:r>
    </w:p>
    <w:p w:rsidR="00587432" w:rsidRPr="0012264F" w:rsidRDefault="00587432" w:rsidP="0012264F">
      <w:pPr>
        <w:spacing w:before="100" w:beforeAutospacing="1" w:after="100" w:afterAutospacing="1" w:line="240" w:lineRule="auto"/>
        <w:rPr>
          <w:rFonts w:cs="Calibri"/>
          <w:b/>
          <w:sz w:val="26"/>
          <w:szCs w:val="26"/>
          <w:lang w:eastAsia="ru-RU"/>
        </w:rPr>
      </w:pPr>
      <w:r w:rsidRPr="0012264F">
        <w:rPr>
          <w:rFonts w:cs="Calibri"/>
          <w:sz w:val="26"/>
          <w:szCs w:val="26"/>
          <w:lang w:eastAsia="ru-RU"/>
        </w:rPr>
        <w:t xml:space="preserve">Структура </w:t>
      </w:r>
      <w:r w:rsidRPr="0012264F">
        <w:rPr>
          <w:rFonts w:cs="Calibri"/>
          <w:b/>
          <w:sz w:val="26"/>
          <w:szCs w:val="26"/>
          <w:lang w:eastAsia="ru-RU"/>
        </w:rPr>
        <w:t>идеального ионного соединения</w:t>
      </w:r>
      <w:r w:rsidRPr="0012264F">
        <w:rPr>
          <w:rFonts w:cs="Calibri"/>
          <w:sz w:val="26"/>
          <w:szCs w:val="26"/>
          <w:lang w:eastAsia="ru-RU"/>
        </w:rPr>
        <w:t xml:space="preserve">, обусловленная </w:t>
      </w:r>
      <w:r w:rsidRPr="0012264F">
        <w:rPr>
          <w:rFonts w:cs="Calibri"/>
          <w:b/>
          <w:sz w:val="26"/>
          <w:szCs w:val="26"/>
          <w:lang w:eastAsia="ru-RU"/>
        </w:rPr>
        <w:t>максимальным притяжением между разноименными ионами и минимальным отталкиванием одноименных ионов</w:t>
      </w:r>
      <w:r w:rsidRPr="0012264F">
        <w:rPr>
          <w:rFonts w:cs="Calibri"/>
          <w:sz w:val="26"/>
          <w:szCs w:val="26"/>
          <w:lang w:eastAsia="ru-RU"/>
        </w:rPr>
        <w:t xml:space="preserve">, во многом </w:t>
      </w:r>
      <w:r w:rsidRPr="0012264F">
        <w:rPr>
          <w:rFonts w:cs="Calibri"/>
          <w:b/>
          <w:sz w:val="26"/>
          <w:szCs w:val="26"/>
          <w:lang w:eastAsia="ru-RU"/>
        </w:rPr>
        <w:t>определяется соотношением ионных радиусов катионов и анионов</w:t>
      </w:r>
      <w:r w:rsidRPr="0012264F">
        <w:rPr>
          <w:rFonts w:cs="Calibri"/>
          <w:sz w:val="26"/>
          <w:szCs w:val="26"/>
          <w:lang w:eastAsia="ru-RU"/>
        </w:rPr>
        <w:t xml:space="preserve">. Это можно показать </w:t>
      </w:r>
      <w:r w:rsidRPr="0012264F">
        <w:rPr>
          <w:rFonts w:cs="Calibri"/>
          <w:b/>
          <w:sz w:val="26"/>
          <w:szCs w:val="26"/>
          <w:lang w:eastAsia="ru-RU"/>
        </w:rPr>
        <w:t>простыми геометрическими построениями.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682"/>
        <w:gridCol w:w="2873"/>
        <w:gridCol w:w="2230"/>
        <w:gridCol w:w="2720"/>
      </w:tblGrid>
      <w:tr w:rsidR="00587432" w:rsidRPr="006E2D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Отношение </w:t>
            </w:r>
            <w:r w:rsidRPr="006E2D38">
              <w:rPr>
                <w:rFonts w:cs="Calibri"/>
                <w:i/>
                <w:iCs/>
                <w:sz w:val="26"/>
                <w:szCs w:val="26"/>
                <w:lang w:eastAsia="ru-RU"/>
              </w:rPr>
              <w:t>r</w:t>
            </w:r>
            <w:r w:rsidRPr="006E2D38">
              <w:rPr>
                <w:rFonts w:cs="Calibri"/>
                <w:sz w:val="26"/>
                <w:szCs w:val="26"/>
                <w:vertAlign w:val="subscript"/>
                <w:lang w:eastAsia="ru-RU"/>
              </w:rPr>
              <w:t>+</w:t>
            </w: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 : </w:t>
            </w:r>
            <w:r w:rsidRPr="006E2D38">
              <w:rPr>
                <w:rFonts w:cs="Calibri"/>
                <w:i/>
                <w:iCs/>
                <w:sz w:val="26"/>
                <w:szCs w:val="26"/>
                <w:lang w:eastAsia="ru-RU"/>
              </w:rPr>
              <w:t>r</w:t>
            </w:r>
            <w:r w:rsidRPr="006E2D38">
              <w:rPr>
                <w:rFonts w:cs="Calibri"/>
                <w:sz w:val="26"/>
                <w:szCs w:val="26"/>
                <w:vertAlign w:val="subscript"/>
                <w:lang w:eastAsia="ru-RU"/>
              </w:rPr>
              <w:t>−</w:t>
            </w: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Координационное число катиона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Окружение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Пример </w:t>
            </w:r>
          </w:p>
        </w:tc>
      </w:tr>
      <w:tr w:rsidR="00587432" w:rsidRPr="006E2D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0,225−0,414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Тетраэдрическое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ZnS </w:t>
            </w:r>
          </w:p>
        </w:tc>
      </w:tr>
      <w:tr w:rsidR="00587432" w:rsidRPr="006E2D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0,414−0,732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Октаэдрическое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>NaCl</w:t>
            </w:r>
          </w:p>
        </w:tc>
      </w:tr>
      <w:tr w:rsidR="00587432" w:rsidRPr="006E2D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0,732−1,000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Кубическое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CsCl </w:t>
            </w:r>
          </w:p>
        </w:tc>
      </w:tr>
      <w:tr w:rsidR="00587432" w:rsidRPr="006E2D3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&gt;1,000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sz w:val="26"/>
                <w:szCs w:val="26"/>
                <w:lang w:eastAsia="ru-RU"/>
              </w:rPr>
              <w:t xml:space="preserve">Додекаэдрическое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87432" w:rsidRPr="006E2D38" w:rsidRDefault="00587432" w:rsidP="0012264F">
            <w:pPr>
              <w:spacing w:after="0" w:line="240" w:lineRule="auto"/>
              <w:rPr>
                <w:rFonts w:cs="Calibri"/>
                <w:b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b/>
                <w:sz w:val="26"/>
                <w:szCs w:val="26"/>
                <w:lang w:eastAsia="ru-RU"/>
              </w:rPr>
              <w:t xml:space="preserve">В ионных кристаллах не обнаружено </w:t>
            </w:r>
          </w:p>
        </w:tc>
      </w:tr>
    </w:tbl>
    <w:p w:rsidR="00587432" w:rsidRDefault="00587432" w:rsidP="00837DA5">
      <w:pPr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4</w:t>
      </w:r>
      <w:r w:rsidRPr="002649C8">
        <w:rPr>
          <w:rFonts w:cs="Calibri"/>
          <w:b/>
          <w:sz w:val="28"/>
          <w:szCs w:val="28"/>
        </w:rPr>
        <w:t xml:space="preserve"> Энергия ионной связи</w:t>
      </w:r>
    </w:p>
    <w:p w:rsidR="00587432" w:rsidRPr="00293CEF" w:rsidRDefault="00587432" w:rsidP="00293CEF">
      <w:pPr>
        <w:rPr>
          <w:rFonts w:cs="Calibri"/>
          <w:sz w:val="26"/>
          <w:szCs w:val="26"/>
        </w:rPr>
      </w:pPr>
      <w:r w:rsidRPr="009050A0">
        <w:rPr>
          <w:rFonts w:cs="Calibri"/>
          <w:b/>
          <w:sz w:val="26"/>
          <w:szCs w:val="26"/>
        </w:rPr>
        <w:t>Энергия связ</w:t>
      </w:r>
      <w:r w:rsidRPr="00293CEF">
        <w:rPr>
          <w:rFonts w:cs="Calibri"/>
          <w:sz w:val="26"/>
          <w:szCs w:val="26"/>
        </w:rPr>
        <w:t xml:space="preserve">и </w:t>
      </w:r>
      <w:r w:rsidRPr="009050A0">
        <w:rPr>
          <w:rFonts w:cs="Calibri"/>
          <w:b/>
          <w:sz w:val="26"/>
          <w:szCs w:val="26"/>
        </w:rPr>
        <w:t>для ионного соединения</w:t>
      </w:r>
      <w:r w:rsidRPr="00293CEF">
        <w:rPr>
          <w:rFonts w:cs="Calibri"/>
          <w:sz w:val="26"/>
          <w:szCs w:val="26"/>
        </w:rPr>
        <w:t xml:space="preserve"> - это </w:t>
      </w:r>
      <w:r w:rsidRPr="009050A0">
        <w:rPr>
          <w:rFonts w:cs="Calibri"/>
          <w:b/>
          <w:sz w:val="26"/>
          <w:szCs w:val="26"/>
        </w:rPr>
        <w:t>энергия</w:t>
      </w:r>
      <w:r w:rsidRPr="00293CEF">
        <w:rPr>
          <w:rFonts w:cs="Calibri"/>
          <w:sz w:val="26"/>
          <w:szCs w:val="26"/>
        </w:rPr>
        <w:t>, которая в</w:t>
      </w:r>
      <w:r w:rsidRPr="009050A0">
        <w:rPr>
          <w:rFonts w:cs="Calibri"/>
          <w:b/>
          <w:sz w:val="26"/>
          <w:szCs w:val="26"/>
        </w:rPr>
        <w:t>ыделяется при его образовании из бесконечно удаленных друг от друга газообразных противоионов</w:t>
      </w:r>
      <w:r w:rsidRPr="00293CEF">
        <w:rPr>
          <w:rFonts w:cs="Calibri"/>
          <w:sz w:val="26"/>
          <w:szCs w:val="26"/>
        </w:rPr>
        <w:t xml:space="preserve">. </w:t>
      </w:r>
      <w:r w:rsidRPr="009050A0">
        <w:rPr>
          <w:rFonts w:cs="Calibri"/>
          <w:b/>
          <w:sz w:val="26"/>
          <w:szCs w:val="26"/>
        </w:rPr>
        <w:t>Рассмотрение только электростатических сил соответствует около 90% от общей энергии взаимодействия</w:t>
      </w:r>
      <w:r w:rsidRPr="00293CEF">
        <w:rPr>
          <w:rFonts w:cs="Calibri"/>
          <w:sz w:val="26"/>
          <w:szCs w:val="26"/>
        </w:rPr>
        <w:t xml:space="preserve">, которая </w:t>
      </w:r>
      <w:r w:rsidRPr="009050A0">
        <w:rPr>
          <w:rFonts w:cs="Calibri"/>
          <w:b/>
          <w:sz w:val="26"/>
          <w:szCs w:val="26"/>
        </w:rPr>
        <w:t xml:space="preserve">включает также вклад неэлектростатических сил </w:t>
      </w:r>
      <w:r w:rsidRPr="00293CEF">
        <w:rPr>
          <w:rFonts w:cs="Calibri"/>
          <w:sz w:val="26"/>
          <w:szCs w:val="26"/>
        </w:rPr>
        <w:t xml:space="preserve">(например, </w:t>
      </w:r>
      <w:r w:rsidRPr="009050A0">
        <w:rPr>
          <w:rFonts w:cs="Calibri"/>
          <w:b/>
          <w:sz w:val="26"/>
          <w:szCs w:val="26"/>
        </w:rPr>
        <w:t>отталкивание электронных оболочек</w:t>
      </w:r>
      <w:r w:rsidRPr="00293CEF">
        <w:rPr>
          <w:rFonts w:cs="Calibri"/>
          <w:sz w:val="26"/>
          <w:szCs w:val="26"/>
        </w:rPr>
        <w:t>).</w:t>
      </w:r>
    </w:p>
    <w:p w:rsidR="00587432" w:rsidRPr="00293CEF" w:rsidRDefault="00587432" w:rsidP="00293CEF">
      <w:pPr>
        <w:rPr>
          <w:rFonts w:cs="Calibri"/>
          <w:sz w:val="26"/>
          <w:szCs w:val="26"/>
        </w:rPr>
      </w:pPr>
      <w:r w:rsidRPr="00293CEF">
        <w:rPr>
          <w:rFonts w:cs="Calibri"/>
          <w:sz w:val="26"/>
          <w:szCs w:val="26"/>
        </w:rPr>
        <w:t xml:space="preserve">При возникновении </w:t>
      </w:r>
      <w:r w:rsidRPr="00712463">
        <w:rPr>
          <w:rFonts w:cs="Calibri"/>
          <w:b/>
          <w:sz w:val="26"/>
          <w:szCs w:val="26"/>
        </w:rPr>
        <w:t>ионной связи</w:t>
      </w:r>
      <w:r w:rsidRPr="00293CEF">
        <w:rPr>
          <w:rFonts w:cs="Calibri"/>
          <w:sz w:val="26"/>
          <w:szCs w:val="26"/>
        </w:rPr>
        <w:t xml:space="preserve"> между двумя </w:t>
      </w:r>
      <w:r w:rsidRPr="00712463">
        <w:rPr>
          <w:rFonts w:cs="Calibri"/>
          <w:b/>
          <w:sz w:val="26"/>
          <w:szCs w:val="26"/>
        </w:rPr>
        <w:t>свободными ионами энергия</w:t>
      </w:r>
      <w:r w:rsidRPr="00293CEF">
        <w:rPr>
          <w:rFonts w:cs="Calibri"/>
          <w:sz w:val="26"/>
          <w:szCs w:val="26"/>
        </w:rPr>
        <w:t xml:space="preserve"> их </w:t>
      </w:r>
      <w:r w:rsidRPr="00712463">
        <w:rPr>
          <w:rFonts w:cs="Calibri"/>
          <w:b/>
          <w:sz w:val="26"/>
          <w:szCs w:val="26"/>
        </w:rPr>
        <w:t>притяжения определяется законом Кулона</w:t>
      </w:r>
      <w:r w:rsidRPr="00293CEF">
        <w:rPr>
          <w:rFonts w:cs="Calibri"/>
          <w:sz w:val="26"/>
          <w:szCs w:val="26"/>
        </w:rPr>
        <w:t>:</w:t>
      </w:r>
    </w:p>
    <w:p w:rsidR="00587432" w:rsidRPr="00712463" w:rsidRDefault="00587432" w:rsidP="00293CEF">
      <w:pPr>
        <w:rPr>
          <w:rFonts w:cs="Calibri"/>
          <w:sz w:val="40"/>
          <w:szCs w:val="40"/>
        </w:rPr>
      </w:pPr>
      <w:r w:rsidRPr="00712463">
        <w:rPr>
          <w:rFonts w:cs="Calibri"/>
          <w:sz w:val="40"/>
          <w:szCs w:val="40"/>
        </w:rPr>
        <w:t>E(прит.) = q+ q− / (4π r ε),</w:t>
      </w:r>
    </w:p>
    <w:p w:rsidR="00587432" w:rsidRPr="00293CEF" w:rsidRDefault="00587432" w:rsidP="00293CEF">
      <w:pPr>
        <w:rPr>
          <w:rFonts w:cs="Calibri"/>
          <w:sz w:val="26"/>
          <w:szCs w:val="26"/>
        </w:rPr>
      </w:pPr>
      <w:r w:rsidRPr="00293CEF">
        <w:rPr>
          <w:rFonts w:cs="Calibri"/>
          <w:sz w:val="26"/>
          <w:szCs w:val="26"/>
        </w:rPr>
        <w:t xml:space="preserve">где </w:t>
      </w:r>
      <w:r w:rsidRPr="00114C6D">
        <w:rPr>
          <w:rFonts w:cs="Calibri"/>
          <w:b/>
          <w:sz w:val="32"/>
          <w:szCs w:val="32"/>
        </w:rPr>
        <w:t>q+</w:t>
      </w:r>
      <w:r w:rsidRPr="00293CEF">
        <w:rPr>
          <w:rFonts w:cs="Calibri"/>
          <w:sz w:val="26"/>
          <w:szCs w:val="26"/>
        </w:rPr>
        <w:t xml:space="preserve"> и </w:t>
      </w:r>
      <w:r w:rsidRPr="00114C6D">
        <w:rPr>
          <w:rFonts w:cs="Calibri"/>
          <w:b/>
          <w:sz w:val="32"/>
          <w:szCs w:val="32"/>
        </w:rPr>
        <w:t>q−</w:t>
      </w:r>
      <w:r w:rsidRPr="00293CEF">
        <w:rPr>
          <w:rFonts w:cs="Calibri"/>
          <w:sz w:val="26"/>
          <w:szCs w:val="26"/>
        </w:rPr>
        <w:t xml:space="preserve"> - заряды </w:t>
      </w:r>
      <w:r w:rsidRPr="00114C6D">
        <w:rPr>
          <w:rFonts w:cs="Calibri"/>
          <w:b/>
          <w:sz w:val="26"/>
          <w:szCs w:val="26"/>
        </w:rPr>
        <w:t>взаимодействующих ионов</w:t>
      </w:r>
      <w:r w:rsidRPr="00293CEF">
        <w:rPr>
          <w:rFonts w:cs="Calibri"/>
          <w:sz w:val="26"/>
          <w:szCs w:val="26"/>
        </w:rPr>
        <w:t xml:space="preserve">, </w:t>
      </w:r>
      <w:r w:rsidRPr="00114C6D">
        <w:rPr>
          <w:rFonts w:cs="Calibri"/>
          <w:b/>
          <w:sz w:val="32"/>
          <w:szCs w:val="32"/>
        </w:rPr>
        <w:t>r</w:t>
      </w:r>
      <w:r w:rsidRPr="00114C6D">
        <w:rPr>
          <w:rFonts w:cs="Calibri"/>
          <w:b/>
          <w:sz w:val="26"/>
          <w:szCs w:val="26"/>
        </w:rPr>
        <w:t xml:space="preserve"> </w:t>
      </w:r>
      <w:r w:rsidRPr="00293CEF">
        <w:rPr>
          <w:rFonts w:cs="Calibri"/>
          <w:sz w:val="26"/>
          <w:szCs w:val="26"/>
        </w:rPr>
        <w:t xml:space="preserve">- </w:t>
      </w:r>
      <w:r w:rsidRPr="00114C6D">
        <w:rPr>
          <w:rFonts w:cs="Calibri"/>
          <w:b/>
          <w:sz w:val="26"/>
          <w:szCs w:val="26"/>
        </w:rPr>
        <w:t>расстояние между ними</w:t>
      </w:r>
      <w:r w:rsidRPr="00293CEF">
        <w:rPr>
          <w:rFonts w:cs="Calibri"/>
          <w:sz w:val="26"/>
          <w:szCs w:val="26"/>
        </w:rPr>
        <w:t xml:space="preserve">, </w:t>
      </w:r>
      <w:r w:rsidRPr="00114C6D">
        <w:rPr>
          <w:rFonts w:cs="Calibri"/>
          <w:b/>
          <w:sz w:val="32"/>
          <w:szCs w:val="32"/>
        </w:rPr>
        <w:t xml:space="preserve">ε </w:t>
      </w:r>
      <w:r w:rsidRPr="00293CEF">
        <w:rPr>
          <w:rFonts w:cs="Calibri"/>
          <w:sz w:val="26"/>
          <w:szCs w:val="26"/>
        </w:rPr>
        <w:t xml:space="preserve">- </w:t>
      </w:r>
      <w:r w:rsidRPr="00114C6D">
        <w:rPr>
          <w:rFonts w:cs="Calibri"/>
          <w:b/>
          <w:sz w:val="26"/>
          <w:szCs w:val="26"/>
        </w:rPr>
        <w:t>диэлектрическая проницаемость среды</w:t>
      </w:r>
      <w:r w:rsidRPr="00293CEF">
        <w:rPr>
          <w:rFonts w:cs="Calibri"/>
          <w:sz w:val="26"/>
          <w:szCs w:val="26"/>
        </w:rPr>
        <w:t>.</w:t>
      </w:r>
    </w:p>
    <w:p w:rsidR="00587432" w:rsidRPr="00293CEF" w:rsidRDefault="00587432" w:rsidP="00293CEF">
      <w:pPr>
        <w:rPr>
          <w:rFonts w:cs="Calibri"/>
          <w:sz w:val="26"/>
          <w:szCs w:val="26"/>
        </w:rPr>
      </w:pPr>
      <w:r w:rsidRPr="00293CEF">
        <w:rPr>
          <w:rFonts w:cs="Calibri"/>
          <w:sz w:val="26"/>
          <w:szCs w:val="26"/>
        </w:rPr>
        <w:t xml:space="preserve">Так как один из зарядов </w:t>
      </w:r>
      <w:r w:rsidRPr="004D37C5">
        <w:rPr>
          <w:rFonts w:cs="Calibri"/>
          <w:b/>
          <w:sz w:val="26"/>
          <w:szCs w:val="26"/>
        </w:rPr>
        <w:t>отрицателен</w:t>
      </w:r>
      <w:r w:rsidRPr="00293CEF">
        <w:rPr>
          <w:rFonts w:cs="Calibri"/>
          <w:sz w:val="26"/>
          <w:szCs w:val="26"/>
        </w:rPr>
        <w:t xml:space="preserve">, то </w:t>
      </w:r>
      <w:r w:rsidRPr="004D37C5">
        <w:rPr>
          <w:rFonts w:cs="Calibri"/>
          <w:b/>
          <w:sz w:val="26"/>
          <w:szCs w:val="26"/>
        </w:rPr>
        <w:t>значение энергии</w:t>
      </w:r>
      <w:r w:rsidRPr="00293CEF">
        <w:rPr>
          <w:rFonts w:cs="Calibri"/>
          <w:sz w:val="26"/>
          <w:szCs w:val="26"/>
        </w:rPr>
        <w:t xml:space="preserve"> также </w:t>
      </w:r>
      <w:r w:rsidRPr="004D37C5">
        <w:rPr>
          <w:rFonts w:cs="Calibri"/>
          <w:b/>
          <w:sz w:val="26"/>
          <w:szCs w:val="26"/>
        </w:rPr>
        <w:t>будет отрицательным</w:t>
      </w:r>
      <w:r w:rsidRPr="00293CEF">
        <w:rPr>
          <w:rFonts w:cs="Calibri"/>
          <w:sz w:val="26"/>
          <w:szCs w:val="26"/>
        </w:rPr>
        <w:t xml:space="preserve">. </w:t>
      </w:r>
    </w:p>
    <w:p w:rsidR="00587432" w:rsidRPr="00293CEF" w:rsidRDefault="00587432" w:rsidP="00293CEF">
      <w:pPr>
        <w:rPr>
          <w:rFonts w:cs="Calibri"/>
          <w:sz w:val="26"/>
          <w:szCs w:val="26"/>
        </w:rPr>
      </w:pPr>
      <w:r w:rsidRPr="00293CEF">
        <w:rPr>
          <w:rFonts w:cs="Calibri"/>
          <w:sz w:val="26"/>
          <w:szCs w:val="26"/>
        </w:rPr>
        <w:t xml:space="preserve">Согласно </w:t>
      </w:r>
      <w:r w:rsidRPr="004D37C5">
        <w:rPr>
          <w:rFonts w:cs="Calibri"/>
          <w:b/>
          <w:sz w:val="26"/>
          <w:szCs w:val="26"/>
        </w:rPr>
        <w:t>закону Кулона</w:t>
      </w:r>
      <w:r w:rsidRPr="00293CEF">
        <w:rPr>
          <w:rFonts w:cs="Calibri"/>
          <w:sz w:val="26"/>
          <w:szCs w:val="26"/>
        </w:rPr>
        <w:t xml:space="preserve">, на </w:t>
      </w:r>
      <w:r w:rsidRPr="004D37C5">
        <w:rPr>
          <w:rFonts w:cs="Calibri"/>
          <w:b/>
          <w:sz w:val="26"/>
          <w:szCs w:val="26"/>
        </w:rPr>
        <w:t>бесконечно малых расстояниях энергия притяжения должна стать бесконечно большой</w:t>
      </w:r>
      <w:r w:rsidRPr="00293CEF">
        <w:rPr>
          <w:rFonts w:cs="Calibri"/>
          <w:sz w:val="26"/>
          <w:szCs w:val="26"/>
        </w:rPr>
        <w:t xml:space="preserve">. Однако этого </w:t>
      </w:r>
      <w:r w:rsidRPr="003B0C04">
        <w:rPr>
          <w:rFonts w:cs="Calibri"/>
          <w:b/>
          <w:sz w:val="26"/>
          <w:szCs w:val="26"/>
        </w:rPr>
        <w:t>не происходит</w:t>
      </w:r>
      <w:r w:rsidRPr="00293CEF">
        <w:rPr>
          <w:rFonts w:cs="Calibri"/>
          <w:sz w:val="26"/>
          <w:szCs w:val="26"/>
        </w:rPr>
        <w:t xml:space="preserve">, так как </w:t>
      </w:r>
      <w:r w:rsidRPr="003B0C04">
        <w:rPr>
          <w:rFonts w:cs="Calibri"/>
          <w:b/>
          <w:sz w:val="26"/>
          <w:szCs w:val="26"/>
        </w:rPr>
        <w:t>ионы не являются точечными зарядами</w:t>
      </w:r>
      <w:r w:rsidRPr="00293CEF">
        <w:rPr>
          <w:rFonts w:cs="Calibri"/>
          <w:sz w:val="26"/>
          <w:szCs w:val="26"/>
        </w:rPr>
        <w:t xml:space="preserve">. При </w:t>
      </w:r>
      <w:r w:rsidRPr="00F450F3">
        <w:rPr>
          <w:rFonts w:cs="Calibri"/>
          <w:b/>
          <w:sz w:val="26"/>
          <w:szCs w:val="26"/>
        </w:rPr>
        <w:t>сближении ионов</w:t>
      </w:r>
      <w:r w:rsidRPr="00293CEF">
        <w:rPr>
          <w:rFonts w:cs="Calibri"/>
          <w:sz w:val="26"/>
          <w:szCs w:val="26"/>
        </w:rPr>
        <w:t xml:space="preserve"> </w:t>
      </w:r>
      <w:r w:rsidRPr="00F450F3">
        <w:rPr>
          <w:rFonts w:cs="Calibri"/>
          <w:b/>
          <w:sz w:val="26"/>
          <w:szCs w:val="26"/>
        </w:rPr>
        <w:t>между ними возникают силы отталкивания</w:t>
      </w:r>
      <w:r w:rsidRPr="00293CEF">
        <w:rPr>
          <w:rFonts w:cs="Calibri"/>
          <w:sz w:val="26"/>
          <w:szCs w:val="26"/>
        </w:rPr>
        <w:t xml:space="preserve">, обусловленные </w:t>
      </w:r>
      <w:r w:rsidRPr="00F450F3">
        <w:rPr>
          <w:rFonts w:cs="Calibri"/>
          <w:b/>
          <w:sz w:val="26"/>
          <w:szCs w:val="26"/>
        </w:rPr>
        <w:t>взаимодействием электронных облаков</w:t>
      </w:r>
      <w:r w:rsidRPr="00293CEF">
        <w:rPr>
          <w:rFonts w:cs="Calibri"/>
          <w:sz w:val="26"/>
          <w:szCs w:val="26"/>
        </w:rPr>
        <w:t xml:space="preserve">. </w:t>
      </w:r>
      <w:r w:rsidRPr="00F450F3">
        <w:rPr>
          <w:rFonts w:cs="Calibri"/>
          <w:b/>
          <w:sz w:val="26"/>
          <w:szCs w:val="26"/>
        </w:rPr>
        <w:t xml:space="preserve">Энергия отталкивания ионов </w:t>
      </w:r>
      <w:r w:rsidRPr="00293CEF">
        <w:rPr>
          <w:rFonts w:cs="Calibri"/>
          <w:sz w:val="26"/>
          <w:szCs w:val="26"/>
        </w:rPr>
        <w:t xml:space="preserve">описывается </w:t>
      </w:r>
      <w:r w:rsidRPr="00F450F3">
        <w:rPr>
          <w:rFonts w:cs="Calibri"/>
          <w:b/>
          <w:sz w:val="26"/>
          <w:szCs w:val="26"/>
        </w:rPr>
        <w:t>уравнением Борна</w:t>
      </w:r>
      <w:r w:rsidRPr="00293CEF">
        <w:rPr>
          <w:rFonts w:cs="Calibri"/>
          <w:sz w:val="26"/>
          <w:szCs w:val="26"/>
        </w:rPr>
        <w:t>:</w:t>
      </w:r>
    </w:p>
    <w:p w:rsidR="00587432" w:rsidRPr="0009033A" w:rsidRDefault="00587432" w:rsidP="00293CEF">
      <w:pPr>
        <w:rPr>
          <w:rFonts w:cs="Calibri"/>
          <w:sz w:val="40"/>
          <w:szCs w:val="40"/>
        </w:rPr>
      </w:pPr>
      <w:r w:rsidRPr="0009033A">
        <w:rPr>
          <w:rFonts w:cs="Calibri"/>
          <w:sz w:val="40"/>
          <w:szCs w:val="40"/>
        </w:rPr>
        <w:t>Е(отт.) = В / rn,</w:t>
      </w:r>
    </w:p>
    <w:p w:rsidR="00587432" w:rsidRPr="00293CEF" w:rsidRDefault="00587432" w:rsidP="00293CEF">
      <w:pPr>
        <w:rPr>
          <w:rFonts w:cs="Calibri"/>
          <w:sz w:val="26"/>
          <w:szCs w:val="26"/>
        </w:rPr>
      </w:pPr>
      <w:r w:rsidRPr="00293CEF">
        <w:rPr>
          <w:rFonts w:cs="Calibri"/>
          <w:sz w:val="26"/>
          <w:szCs w:val="26"/>
        </w:rPr>
        <w:t xml:space="preserve">где </w:t>
      </w:r>
      <w:r w:rsidRPr="0009033A">
        <w:rPr>
          <w:rFonts w:cs="Calibri"/>
          <w:b/>
          <w:sz w:val="32"/>
          <w:szCs w:val="32"/>
        </w:rPr>
        <w:t>В</w:t>
      </w:r>
      <w:r w:rsidRPr="00293CEF">
        <w:rPr>
          <w:rFonts w:cs="Calibri"/>
          <w:sz w:val="26"/>
          <w:szCs w:val="26"/>
        </w:rPr>
        <w:t xml:space="preserve"> - </w:t>
      </w:r>
      <w:r w:rsidRPr="0009033A">
        <w:rPr>
          <w:rFonts w:cs="Calibri"/>
          <w:b/>
          <w:sz w:val="26"/>
          <w:szCs w:val="26"/>
        </w:rPr>
        <w:t>некоторая константа</w:t>
      </w:r>
      <w:r w:rsidRPr="00293CEF">
        <w:rPr>
          <w:rFonts w:cs="Calibri"/>
          <w:sz w:val="26"/>
          <w:szCs w:val="26"/>
        </w:rPr>
        <w:t xml:space="preserve">, </w:t>
      </w:r>
      <w:r w:rsidRPr="0009033A">
        <w:rPr>
          <w:rFonts w:cs="Calibri"/>
          <w:b/>
          <w:sz w:val="32"/>
          <w:szCs w:val="32"/>
        </w:rPr>
        <w:t>n</w:t>
      </w:r>
      <w:r w:rsidRPr="00293CEF">
        <w:rPr>
          <w:rFonts w:cs="Calibri"/>
          <w:sz w:val="26"/>
          <w:szCs w:val="26"/>
        </w:rPr>
        <w:t xml:space="preserve"> может </w:t>
      </w:r>
      <w:r w:rsidRPr="0009033A">
        <w:rPr>
          <w:rFonts w:cs="Calibri"/>
          <w:b/>
          <w:sz w:val="26"/>
          <w:szCs w:val="26"/>
        </w:rPr>
        <w:t>принимать значения от 5 до 12</w:t>
      </w:r>
      <w:r w:rsidRPr="00293CEF">
        <w:rPr>
          <w:rFonts w:cs="Calibri"/>
          <w:sz w:val="26"/>
          <w:szCs w:val="26"/>
        </w:rPr>
        <w:t xml:space="preserve"> (зависит от </w:t>
      </w:r>
      <w:r w:rsidRPr="0009033A">
        <w:rPr>
          <w:rFonts w:cs="Calibri"/>
          <w:b/>
          <w:sz w:val="26"/>
          <w:szCs w:val="26"/>
        </w:rPr>
        <w:t>размера ионов</w:t>
      </w:r>
      <w:r w:rsidRPr="00293CEF">
        <w:rPr>
          <w:rFonts w:cs="Calibri"/>
          <w:sz w:val="26"/>
          <w:szCs w:val="26"/>
        </w:rPr>
        <w:t xml:space="preserve">). </w:t>
      </w:r>
      <w:r w:rsidRPr="006D4289">
        <w:rPr>
          <w:rFonts w:cs="Calibri"/>
          <w:b/>
          <w:sz w:val="26"/>
          <w:szCs w:val="26"/>
        </w:rPr>
        <w:t>Общая энергия определяется суммой энергий притяжения и отталкивания</w:t>
      </w:r>
      <w:r w:rsidRPr="00293CEF">
        <w:rPr>
          <w:rFonts w:cs="Calibri"/>
          <w:sz w:val="26"/>
          <w:szCs w:val="26"/>
        </w:rPr>
        <w:t>:</w:t>
      </w:r>
    </w:p>
    <w:p w:rsidR="00587432" w:rsidRPr="006D4289" w:rsidRDefault="00587432" w:rsidP="00293CEF">
      <w:pPr>
        <w:rPr>
          <w:rFonts w:cs="Calibri"/>
          <w:sz w:val="40"/>
          <w:szCs w:val="40"/>
        </w:rPr>
      </w:pPr>
      <w:r w:rsidRPr="006D4289">
        <w:rPr>
          <w:rFonts w:cs="Calibri"/>
          <w:sz w:val="40"/>
          <w:szCs w:val="40"/>
        </w:rPr>
        <w:t>Е = Е(прит.) + Е(отт.)</w:t>
      </w:r>
    </w:p>
    <w:p w:rsidR="00587432" w:rsidRPr="00293CEF" w:rsidRDefault="00587432" w:rsidP="00293CEF">
      <w:pPr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Её</w:t>
      </w:r>
      <w:r w:rsidRPr="00293CEF">
        <w:rPr>
          <w:rFonts w:cs="Calibri"/>
          <w:sz w:val="26"/>
          <w:szCs w:val="26"/>
        </w:rPr>
        <w:t xml:space="preserve"> значение проходит через </w:t>
      </w:r>
      <w:r w:rsidRPr="006D4289">
        <w:rPr>
          <w:rFonts w:cs="Calibri"/>
          <w:b/>
          <w:sz w:val="26"/>
          <w:szCs w:val="26"/>
        </w:rPr>
        <w:t>минимум</w:t>
      </w:r>
      <w:r w:rsidRPr="00293CEF">
        <w:rPr>
          <w:rFonts w:cs="Calibri"/>
          <w:sz w:val="26"/>
          <w:szCs w:val="26"/>
        </w:rPr>
        <w:t xml:space="preserve">. </w:t>
      </w:r>
      <w:r w:rsidRPr="006D4289">
        <w:rPr>
          <w:rFonts w:cs="Calibri"/>
          <w:b/>
          <w:sz w:val="26"/>
          <w:szCs w:val="26"/>
        </w:rPr>
        <w:t>Координаты точки минимума отвечают равновесному расстоянию</w:t>
      </w:r>
      <w:r w:rsidRPr="00293CEF">
        <w:rPr>
          <w:rFonts w:cs="Calibri"/>
          <w:sz w:val="26"/>
          <w:szCs w:val="26"/>
        </w:rPr>
        <w:t xml:space="preserve"> </w:t>
      </w:r>
      <w:r>
        <w:rPr>
          <w:rFonts w:cs="Calibri"/>
          <w:b/>
          <w:sz w:val="32"/>
          <w:szCs w:val="32"/>
        </w:rPr>
        <w:t>r</w:t>
      </w:r>
      <w:r>
        <w:rPr>
          <w:rFonts w:cs="Calibri"/>
          <w:b/>
          <w:sz w:val="20"/>
          <w:szCs w:val="20"/>
        </w:rPr>
        <w:t>0</w:t>
      </w:r>
      <w:r w:rsidRPr="00293CEF">
        <w:rPr>
          <w:rFonts w:cs="Calibri"/>
          <w:sz w:val="26"/>
          <w:szCs w:val="26"/>
        </w:rPr>
        <w:t xml:space="preserve"> и </w:t>
      </w:r>
      <w:r w:rsidRPr="006D4289">
        <w:rPr>
          <w:rFonts w:cs="Calibri"/>
          <w:b/>
          <w:sz w:val="26"/>
          <w:szCs w:val="26"/>
        </w:rPr>
        <w:t>равновесной энергии взаимодействия между ионами</w:t>
      </w:r>
      <w:r w:rsidRPr="00293CEF">
        <w:rPr>
          <w:rFonts w:cs="Calibri"/>
          <w:sz w:val="26"/>
          <w:szCs w:val="26"/>
        </w:rPr>
        <w:t xml:space="preserve"> </w:t>
      </w:r>
      <w:r>
        <w:rPr>
          <w:rFonts w:cs="Calibri"/>
          <w:b/>
          <w:sz w:val="32"/>
          <w:szCs w:val="32"/>
        </w:rPr>
        <w:t>E</w:t>
      </w:r>
      <w:r>
        <w:rPr>
          <w:rFonts w:cs="Calibri"/>
          <w:b/>
          <w:sz w:val="20"/>
          <w:szCs w:val="20"/>
        </w:rPr>
        <w:t>0</w:t>
      </w:r>
      <w:r w:rsidRPr="00293CEF">
        <w:rPr>
          <w:rFonts w:cs="Calibri"/>
          <w:sz w:val="26"/>
          <w:szCs w:val="26"/>
        </w:rPr>
        <w:t>:</w:t>
      </w:r>
    </w:p>
    <w:p w:rsidR="00587432" w:rsidRPr="00AF4599" w:rsidRDefault="00587432" w:rsidP="00293CEF">
      <w:pPr>
        <w:rPr>
          <w:rFonts w:cs="Calibri"/>
          <w:sz w:val="40"/>
          <w:szCs w:val="40"/>
        </w:rPr>
      </w:pPr>
      <w:r w:rsidRPr="00AF4599">
        <w:rPr>
          <w:rFonts w:cs="Calibri"/>
          <w:sz w:val="40"/>
          <w:szCs w:val="40"/>
        </w:rPr>
        <w:t>E</w:t>
      </w:r>
      <w:r w:rsidRPr="00AF4599">
        <w:rPr>
          <w:rFonts w:cs="Calibri"/>
          <w:sz w:val="24"/>
          <w:szCs w:val="24"/>
        </w:rPr>
        <w:t>0</w:t>
      </w:r>
      <w:r w:rsidRPr="00AF4599">
        <w:rPr>
          <w:rFonts w:cs="Calibri"/>
          <w:sz w:val="40"/>
          <w:szCs w:val="40"/>
        </w:rPr>
        <w:t xml:space="preserve"> = q+ q− (1 - 1 / n) / (4π r</w:t>
      </w:r>
      <w:r w:rsidRPr="00AF4599">
        <w:rPr>
          <w:rFonts w:cs="Calibri"/>
        </w:rPr>
        <w:t>0</w:t>
      </w:r>
      <w:r w:rsidRPr="00AF4599">
        <w:rPr>
          <w:rFonts w:cs="Calibri"/>
          <w:sz w:val="40"/>
          <w:szCs w:val="40"/>
        </w:rPr>
        <w:t xml:space="preserve"> ε)</w:t>
      </w:r>
    </w:p>
    <w:p w:rsidR="00587432" w:rsidRDefault="00587432" w:rsidP="00293CEF">
      <w:pPr>
        <w:rPr>
          <w:rFonts w:cs="Calibri"/>
          <w:sz w:val="26"/>
          <w:szCs w:val="26"/>
        </w:rPr>
      </w:pPr>
      <w:r w:rsidRPr="00293CEF">
        <w:rPr>
          <w:rFonts w:cs="Calibri"/>
          <w:sz w:val="26"/>
          <w:szCs w:val="26"/>
        </w:rPr>
        <w:t xml:space="preserve">В </w:t>
      </w:r>
      <w:r w:rsidRPr="0027575B">
        <w:rPr>
          <w:rFonts w:cs="Calibri"/>
          <w:b/>
          <w:sz w:val="26"/>
          <w:szCs w:val="26"/>
        </w:rPr>
        <w:t>кристаллической решетке</w:t>
      </w:r>
      <w:r w:rsidRPr="00293CEF">
        <w:rPr>
          <w:rFonts w:cs="Calibri"/>
          <w:sz w:val="26"/>
          <w:szCs w:val="26"/>
        </w:rPr>
        <w:t xml:space="preserve"> всегда </w:t>
      </w:r>
      <w:r w:rsidRPr="0027575B">
        <w:rPr>
          <w:rFonts w:cs="Calibri"/>
          <w:b/>
          <w:sz w:val="26"/>
          <w:szCs w:val="26"/>
        </w:rPr>
        <w:t>имеет место большее число взаимодействий</w:t>
      </w:r>
      <w:r w:rsidRPr="00293CEF">
        <w:rPr>
          <w:rFonts w:cs="Calibri"/>
          <w:sz w:val="26"/>
          <w:szCs w:val="26"/>
        </w:rPr>
        <w:t xml:space="preserve">, чем </w:t>
      </w:r>
      <w:r w:rsidRPr="0027575B">
        <w:rPr>
          <w:rFonts w:cs="Calibri"/>
          <w:b/>
          <w:sz w:val="26"/>
          <w:szCs w:val="26"/>
        </w:rPr>
        <w:t>между парой ионов</w:t>
      </w:r>
      <w:r w:rsidRPr="00293CEF">
        <w:rPr>
          <w:rFonts w:cs="Calibri"/>
          <w:sz w:val="26"/>
          <w:szCs w:val="26"/>
        </w:rPr>
        <w:t xml:space="preserve">. Это число </w:t>
      </w:r>
      <w:r w:rsidRPr="0027575B">
        <w:rPr>
          <w:rFonts w:cs="Calibri"/>
          <w:b/>
          <w:sz w:val="26"/>
          <w:szCs w:val="26"/>
        </w:rPr>
        <w:t>определяется в первую очередь типом кристаллической решетки</w:t>
      </w:r>
      <w:r w:rsidRPr="00293CEF">
        <w:rPr>
          <w:rFonts w:cs="Calibri"/>
          <w:sz w:val="26"/>
          <w:szCs w:val="26"/>
        </w:rPr>
        <w:t xml:space="preserve">. Для </w:t>
      </w:r>
      <w:r w:rsidRPr="000E194C">
        <w:rPr>
          <w:rFonts w:cs="Calibri"/>
          <w:b/>
          <w:sz w:val="26"/>
          <w:szCs w:val="26"/>
        </w:rPr>
        <w:t>учета всех взаимодействий</w:t>
      </w:r>
      <w:r w:rsidRPr="00293CEF">
        <w:rPr>
          <w:rFonts w:cs="Calibri"/>
          <w:sz w:val="26"/>
          <w:szCs w:val="26"/>
        </w:rPr>
        <w:t xml:space="preserve"> (ослабевающих с увеличением расстояния) в выражение для </w:t>
      </w:r>
      <w:r w:rsidRPr="000E194C">
        <w:rPr>
          <w:rFonts w:cs="Calibri"/>
          <w:b/>
          <w:sz w:val="26"/>
          <w:szCs w:val="26"/>
        </w:rPr>
        <w:t>энергии ионной</w:t>
      </w:r>
      <w:r w:rsidRPr="00293CEF">
        <w:rPr>
          <w:rFonts w:cs="Calibri"/>
          <w:sz w:val="26"/>
          <w:szCs w:val="26"/>
        </w:rPr>
        <w:t xml:space="preserve"> </w:t>
      </w:r>
      <w:r w:rsidRPr="000E194C">
        <w:rPr>
          <w:rFonts w:cs="Calibri"/>
          <w:b/>
          <w:sz w:val="26"/>
          <w:szCs w:val="26"/>
        </w:rPr>
        <w:t>кристаллической решетки</w:t>
      </w:r>
      <w:r w:rsidRPr="00293CEF">
        <w:rPr>
          <w:rFonts w:cs="Calibri"/>
          <w:sz w:val="26"/>
          <w:szCs w:val="26"/>
        </w:rPr>
        <w:t xml:space="preserve"> вводят так называемую константу </w:t>
      </w:r>
      <w:r w:rsidRPr="000E194C">
        <w:rPr>
          <w:rFonts w:cs="Calibri"/>
          <w:b/>
          <w:sz w:val="26"/>
          <w:szCs w:val="26"/>
        </w:rPr>
        <w:t>Маделунга А</w:t>
      </w:r>
      <w:r w:rsidRPr="00293CEF">
        <w:rPr>
          <w:rFonts w:cs="Calibri"/>
          <w:sz w:val="26"/>
          <w:szCs w:val="26"/>
        </w:rPr>
        <w:t>:</w:t>
      </w:r>
    </w:p>
    <w:p w:rsidR="00587432" w:rsidRPr="006959D8" w:rsidRDefault="00587432" w:rsidP="00293CEF">
      <w:pPr>
        <w:rPr>
          <w:rFonts w:cs="Calibri"/>
          <w:sz w:val="40"/>
          <w:szCs w:val="40"/>
        </w:rPr>
      </w:pPr>
      <w:r w:rsidRPr="006959D8">
        <w:rPr>
          <w:rFonts w:cs="Calibri"/>
          <w:sz w:val="40"/>
          <w:szCs w:val="40"/>
          <w:lang w:val="en-US"/>
        </w:rPr>
        <w:t>E(</w:t>
      </w:r>
      <w:r w:rsidRPr="006959D8">
        <w:rPr>
          <w:rFonts w:cs="Calibri"/>
          <w:sz w:val="40"/>
          <w:szCs w:val="40"/>
        </w:rPr>
        <w:t>прит</w:t>
      </w:r>
      <w:r w:rsidRPr="006959D8">
        <w:rPr>
          <w:rFonts w:cs="Calibri"/>
          <w:sz w:val="40"/>
          <w:szCs w:val="40"/>
          <w:lang w:val="en-US"/>
        </w:rPr>
        <w:t>.) = A q+ q− / (4</w:t>
      </w:r>
      <w:r w:rsidRPr="006959D8">
        <w:rPr>
          <w:rFonts w:cs="Calibri"/>
          <w:sz w:val="40"/>
          <w:szCs w:val="40"/>
        </w:rPr>
        <w:t>π</w:t>
      </w:r>
      <w:r w:rsidRPr="006959D8">
        <w:rPr>
          <w:rFonts w:cs="Calibri"/>
          <w:sz w:val="40"/>
          <w:szCs w:val="40"/>
          <w:lang w:val="en-US"/>
        </w:rPr>
        <w:t xml:space="preserve"> r </w:t>
      </w:r>
      <w:r w:rsidRPr="006959D8">
        <w:rPr>
          <w:rFonts w:cs="Calibri"/>
          <w:sz w:val="40"/>
          <w:szCs w:val="40"/>
        </w:rPr>
        <w:t>ε</w:t>
      </w:r>
      <w:r w:rsidRPr="006959D8">
        <w:rPr>
          <w:rFonts w:cs="Calibri"/>
          <w:sz w:val="40"/>
          <w:szCs w:val="40"/>
          <w:lang w:val="en-US"/>
        </w:rPr>
        <w:t>)</w:t>
      </w:r>
    </w:p>
    <w:p w:rsidR="00587432" w:rsidRPr="00293CEF" w:rsidRDefault="00587432" w:rsidP="00293CEF">
      <w:pPr>
        <w:rPr>
          <w:rFonts w:cs="Calibri"/>
          <w:sz w:val="26"/>
          <w:szCs w:val="26"/>
        </w:rPr>
      </w:pPr>
      <w:r w:rsidRPr="00293CEF">
        <w:rPr>
          <w:rFonts w:cs="Calibri"/>
          <w:sz w:val="26"/>
          <w:szCs w:val="26"/>
        </w:rPr>
        <w:t xml:space="preserve">Значение константы </w:t>
      </w:r>
      <w:r w:rsidRPr="00326F92">
        <w:rPr>
          <w:rFonts w:cs="Calibri"/>
          <w:b/>
          <w:sz w:val="26"/>
          <w:szCs w:val="26"/>
        </w:rPr>
        <w:t xml:space="preserve">Маделунга </w:t>
      </w:r>
      <w:r w:rsidRPr="00293CEF">
        <w:rPr>
          <w:rFonts w:cs="Calibri"/>
          <w:sz w:val="26"/>
          <w:szCs w:val="26"/>
        </w:rPr>
        <w:t xml:space="preserve">определяется только </w:t>
      </w:r>
      <w:r w:rsidRPr="00326F92">
        <w:rPr>
          <w:rFonts w:cs="Calibri"/>
          <w:b/>
          <w:sz w:val="26"/>
          <w:szCs w:val="26"/>
        </w:rPr>
        <w:t>геометрией решетки</w:t>
      </w:r>
      <w:r w:rsidRPr="00293CEF">
        <w:rPr>
          <w:rFonts w:cs="Calibri"/>
          <w:sz w:val="26"/>
          <w:szCs w:val="26"/>
        </w:rPr>
        <w:t xml:space="preserve"> и не </w:t>
      </w:r>
      <w:r w:rsidRPr="00326F92">
        <w:rPr>
          <w:rFonts w:cs="Calibri"/>
          <w:b/>
          <w:sz w:val="26"/>
          <w:szCs w:val="26"/>
        </w:rPr>
        <w:t>зависит от радиуса и заряда ионов</w:t>
      </w:r>
      <w:r w:rsidRPr="00293CEF">
        <w:rPr>
          <w:rFonts w:cs="Calibri"/>
          <w:sz w:val="26"/>
          <w:szCs w:val="26"/>
        </w:rPr>
        <w:t xml:space="preserve">. Например, для </w:t>
      </w:r>
      <w:r w:rsidRPr="00326F92">
        <w:rPr>
          <w:rFonts w:cs="Calibri"/>
          <w:b/>
          <w:sz w:val="26"/>
          <w:szCs w:val="26"/>
        </w:rPr>
        <w:t>хлорида натрия</w:t>
      </w:r>
      <w:r w:rsidRPr="00293CEF">
        <w:rPr>
          <w:rFonts w:cs="Calibri"/>
          <w:sz w:val="26"/>
          <w:szCs w:val="26"/>
        </w:rPr>
        <w:t xml:space="preserve"> она равна </w:t>
      </w:r>
      <w:r w:rsidRPr="00326F92">
        <w:rPr>
          <w:rFonts w:cs="Calibri"/>
          <w:b/>
          <w:sz w:val="26"/>
          <w:szCs w:val="26"/>
        </w:rPr>
        <w:t>1,74756</w:t>
      </w:r>
      <w:r w:rsidRPr="00293CEF">
        <w:rPr>
          <w:rFonts w:cs="Calibri"/>
          <w:sz w:val="26"/>
          <w:szCs w:val="26"/>
        </w:rPr>
        <w:t>.</w:t>
      </w:r>
    </w:p>
    <w:p w:rsidR="00587432" w:rsidRPr="00E54EB9" w:rsidRDefault="00587432" w:rsidP="00553BA5">
      <w:pPr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Pr="00E54EB9">
        <w:rPr>
          <w:rFonts w:cs="Calibri"/>
          <w:b/>
          <w:sz w:val="28"/>
          <w:szCs w:val="28"/>
        </w:rPr>
        <w:t xml:space="preserve"> поляризация ионов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color w:val="333333"/>
          <w:sz w:val="26"/>
          <w:szCs w:val="26"/>
          <w:lang w:eastAsia="ru-RU"/>
        </w:rPr>
        <w:t xml:space="preserve">Помимо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величины заряда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радиуса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важной характеристикой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иона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являются его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поляризационные свойства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Рассмотрим этот вопрос несколько подробнее. У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неполярных частиц (атомов, ионов, молекул) центры тяжести положительных и отрицательных зарядов совпадают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В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электрическом поле происходит смещение электронных оболочек в направлении положительно заряженной пластины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а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ядер - в направлении отрицательно заряженной пластины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Вследствие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деформации частицы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в ней возникает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диполь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она становится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полярной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color w:val="333333"/>
          <w:sz w:val="26"/>
          <w:szCs w:val="26"/>
          <w:lang w:eastAsia="ru-RU"/>
        </w:rPr>
        <w:t xml:space="preserve">Источником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электрического поля в соединениях с ионным типом связи являются сами ионы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Поэтому, говоря о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поляризационных свойствах иона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 xml:space="preserve">необходимо 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различать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поляризующее действие данного иона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способность его самого поляризоваться в электрическом поле</w:t>
      </w:r>
      <w:r w:rsidRPr="00D76E59"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Поляризующее действие иона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будет тем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большим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чем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больше его силовое поле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т. е. чем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больше заряд и меньше радиус иона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Поэтому в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пределах подгрупп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в Периодической системе элементов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поляризующее действие ионов понижается сверху вниз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так как в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подгруппах при постоянной величине заряда иона сверху вниз увеличивается его радиус</w:t>
      </w:r>
      <w:r w:rsidRPr="00D76E59"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color w:val="333333"/>
          <w:sz w:val="26"/>
          <w:szCs w:val="26"/>
          <w:lang w:eastAsia="ru-RU"/>
        </w:rPr>
        <w:t xml:space="preserve">Поэтому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поляризующее действие ионов щелочных металлов например растет от цезия к литию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а в ряду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галогенид-ионов - от I к F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В периодах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поляризующее действие ионов растет слева направо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вместе с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увеличением заряда иона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уменьшением его радиуса</w:t>
      </w:r>
      <w:r w:rsidRPr="00D76E59"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Поляризуемость иона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способность его к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деформации растут с уменьшением силового поля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т. е. с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уменьшением величины заряда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увеличением радиуса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Поляризуемость анионов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обычно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выше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чем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катионов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 в ряду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галогенидов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растет от F к I</w:t>
      </w:r>
      <w:r w:rsidRPr="00D76E59"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color w:val="333333"/>
          <w:sz w:val="26"/>
          <w:szCs w:val="26"/>
          <w:lang w:eastAsia="ru-RU"/>
        </w:rPr>
        <w:t xml:space="preserve">На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поляризационные свойства катионов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оказывает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влияние характер их внешней электронной оболочки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Поляризационные свойства катионов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как в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активном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так и в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пассивном смысле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при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одинаковом заряде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близком радиусе растут при переходе от катионов с заполненной оболочкой к катионам с незаконченной внешней оболочкой и далее к катионам с 18-электронной оболочкой</w:t>
      </w:r>
      <w:r w:rsidRPr="00D76E59"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color w:val="333333"/>
          <w:sz w:val="26"/>
          <w:szCs w:val="26"/>
          <w:lang w:eastAsia="ru-RU"/>
        </w:rPr>
        <w:t>Например, в ряду катионов Mg</w:t>
      </w:r>
      <w:r w:rsidRPr="00D76E59">
        <w:rPr>
          <w:rFonts w:cs="Calibri"/>
          <w:color w:val="333333"/>
          <w:sz w:val="26"/>
          <w:szCs w:val="26"/>
          <w:vertAlign w:val="superscript"/>
          <w:lang w:eastAsia="ru-RU"/>
        </w:rPr>
        <w:t>2+</w:t>
      </w:r>
      <w:r w:rsidRPr="00D76E59">
        <w:rPr>
          <w:rFonts w:cs="Calibri"/>
          <w:color w:val="333333"/>
          <w:sz w:val="26"/>
          <w:szCs w:val="26"/>
          <w:lang w:eastAsia="ru-RU"/>
        </w:rPr>
        <w:t>, Ni</w:t>
      </w:r>
      <w:r w:rsidRPr="00D76E59">
        <w:rPr>
          <w:rFonts w:cs="Calibri"/>
          <w:color w:val="333333"/>
          <w:sz w:val="26"/>
          <w:szCs w:val="26"/>
          <w:vertAlign w:val="superscript"/>
          <w:lang w:eastAsia="ru-RU"/>
        </w:rPr>
        <w:t>2+</w:t>
      </w:r>
      <w:r w:rsidRPr="00D76E59">
        <w:rPr>
          <w:rFonts w:cs="Calibri"/>
          <w:color w:val="333333"/>
          <w:sz w:val="26"/>
          <w:szCs w:val="26"/>
          <w:lang w:eastAsia="ru-RU"/>
        </w:rPr>
        <w:t>, Zn</w:t>
      </w:r>
      <w:r w:rsidRPr="00D76E59">
        <w:rPr>
          <w:rFonts w:cs="Calibri"/>
          <w:color w:val="333333"/>
          <w:sz w:val="26"/>
          <w:szCs w:val="26"/>
          <w:vertAlign w:val="superscript"/>
          <w:lang w:eastAsia="ru-RU"/>
        </w:rPr>
        <w:t>2+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поляризационные свойства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усиливаются</w:t>
      </w:r>
      <w:r w:rsidRPr="00D76E59">
        <w:rPr>
          <w:rFonts w:cs="Calibri"/>
          <w:color w:val="333333"/>
          <w:sz w:val="26"/>
          <w:szCs w:val="26"/>
          <w:lang w:eastAsia="ru-RU"/>
        </w:rPr>
        <w:t>. Эта закономерность согласуется с изменением в приведенном в ряду радиуса иона и строения его электронной оболочки:</w:t>
      </w:r>
    </w:p>
    <w:tbl>
      <w:tblPr>
        <w:tblW w:w="5000" w:type="pct"/>
        <w:tblCellSpacing w:w="0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4312"/>
        <w:gridCol w:w="1291"/>
        <w:gridCol w:w="1866"/>
        <w:gridCol w:w="2006"/>
      </w:tblGrid>
      <w:tr w:rsidR="00587432" w:rsidRPr="006E2D38" w:rsidTr="00D76E5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lang w:eastAsia="ru-RU"/>
              </w:rPr>
              <w:t xml:space="preserve">Катион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jc w:val="center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lang w:eastAsia="ru-RU"/>
              </w:rPr>
              <w:t xml:space="preserve">Мg </w:t>
            </w: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vertAlign w:val="superscript"/>
                <w:lang w:eastAsia="ru-RU"/>
              </w:rPr>
              <w:t>2+</w:t>
            </w: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jc w:val="center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lang w:eastAsia="ru-RU"/>
              </w:rPr>
              <w:t xml:space="preserve">Ni </w:t>
            </w: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vertAlign w:val="superscript"/>
                <w:lang w:eastAsia="ru-RU"/>
              </w:rPr>
              <w:t>2+</w:t>
            </w: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jc w:val="center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lang w:eastAsia="ru-RU"/>
              </w:rPr>
              <w:t xml:space="preserve">Zn </w:t>
            </w: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vertAlign w:val="superscript"/>
                <w:lang w:eastAsia="ru-RU"/>
              </w:rPr>
              <w:t>2+</w:t>
            </w:r>
            <w:r w:rsidRPr="006E2D38">
              <w:rPr>
                <w:rFonts w:cs="Calibri"/>
                <w:b/>
                <w:bCs/>
                <w:color w:val="333333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587432" w:rsidRPr="006E2D38" w:rsidTr="00D76E5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 xml:space="preserve">Радиус, нм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jc w:val="center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 xml:space="preserve">0,078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jc w:val="center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 xml:space="preserve">0,079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jc w:val="center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 xml:space="preserve">0,083 </w:t>
            </w:r>
          </w:p>
        </w:tc>
      </w:tr>
      <w:tr w:rsidR="00587432" w:rsidRPr="006E2D38" w:rsidTr="00D76E59">
        <w:trPr>
          <w:tblCellSpacing w:w="0" w:type="dxa"/>
        </w:trPr>
        <w:tc>
          <w:tcPr>
            <w:tcW w:w="0" w:type="auto"/>
            <w:tcBorders>
              <w:top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 xml:space="preserve">Электронная оболочка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jc w:val="center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>2s</w:t>
            </w:r>
            <w:r w:rsidRPr="006E2D38">
              <w:rPr>
                <w:rFonts w:cs="Calibri"/>
                <w:color w:val="333333"/>
                <w:sz w:val="26"/>
                <w:szCs w:val="26"/>
                <w:vertAlign w:val="superscript"/>
                <w:lang w:eastAsia="ru-RU"/>
              </w:rPr>
              <w:t>2</w:t>
            </w: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>2р</w:t>
            </w:r>
            <w:r w:rsidRPr="006E2D38">
              <w:rPr>
                <w:rFonts w:cs="Calibri"/>
                <w:color w:val="333333"/>
                <w:sz w:val="26"/>
                <w:szCs w:val="26"/>
                <w:vertAlign w:val="superscript"/>
                <w:lang w:eastAsia="ru-RU"/>
              </w:rPr>
              <w:t>6</w:t>
            </w: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jc w:val="center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>3s</w:t>
            </w:r>
            <w:r w:rsidRPr="006E2D38">
              <w:rPr>
                <w:rFonts w:cs="Calibri"/>
                <w:color w:val="333333"/>
                <w:sz w:val="26"/>
                <w:szCs w:val="26"/>
                <w:vertAlign w:val="superscript"/>
                <w:lang w:eastAsia="ru-RU"/>
              </w:rPr>
              <w:t>2</w:t>
            </w: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>3р</w:t>
            </w:r>
            <w:r w:rsidRPr="006E2D38">
              <w:rPr>
                <w:rFonts w:cs="Calibri"/>
                <w:color w:val="333333"/>
                <w:sz w:val="26"/>
                <w:szCs w:val="26"/>
                <w:vertAlign w:val="superscript"/>
                <w:lang w:eastAsia="ru-RU"/>
              </w:rPr>
              <w:t>6</w:t>
            </w: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>3d</w:t>
            </w:r>
            <w:r w:rsidRPr="006E2D38">
              <w:rPr>
                <w:rFonts w:cs="Calibri"/>
                <w:color w:val="333333"/>
                <w:sz w:val="26"/>
                <w:szCs w:val="26"/>
                <w:vertAlign w:val="superscript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</w:tcBorders>
            <w:vAlign w:val="center"/>
          </w:tcPr>
          <w:p w:rsidR="00587432" w:rsidRPr="006E2D38" w:rsidRDefault="00587432" w:rsidP="00D76E59">
            <w:pPr>
              <w:spacing w:before="100" w:beforeAutospacing="1" w:after="100" w:afterAutospacing="1" w:line="240" w:lineRule="auto"/>
              <w:jc w:val="center"/>
              <w:rPr>
                <w:rFonts w:cs="Calibri"/>
                <w:color w:val="333333"/>
                <w:sz w:val="26"/>
                <w:szCs w:val="26"/>
                <w:lang w:eastAsia="ru-RU"/>
              </w:rPr>
            </w:pP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>3s</w:t>
            </w:r>
            <w:r w:rsidRPr="006E2D38">
              <w:rPr>
                <w:rFonts w:cs="Calibri"/>
                <w:color w:val="333333"/>
                <w:sz w:val="26"/>
                <w:szCs w:val="26"/>
                <w:vertAlign w:val="superscript"/>
                <w:lang w:eastAsia="ru-RU"/>
              </w:rPr>
              <w:t>2</w:t>
            </w: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>3р</w:t>
            </w:r>
            <w:r w:rsidRPr="006E2D38">
              <w:rPr>
                <w:rFonts w:cs="Calibri"/>
                <w:color w:val="333333"/>
                <w:sz w:val="26"/>
                <w:szCs w:val="26"/>
                <w:vertAlign w:val="superscript"/>
                <w:lang w:eastAsia="ru-RU"/>
              </w:rPr>
              <w:t>6</w:t>
            </w: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>3d</w:t>
            </w:r>
            <w:r w:rsidRPr="006E2D38">
              <w:rPr>
                <w:rFonts w:cs="Calibri"/>
                <w:color w:val="333333"/>
                <w:sz w:val="26"/>
                <w:szCs w:val="26"/>
                <w:vertAlign w:val="superscript"/>
                <w:lang w:eastAsia="ru-RU"/>
              </w:rPr>
              <w:t>10</w:t>
            </w:r>
            <w:r w:rsidRPr="006E2D38">
              <w:rPr>
                <w:rFonts w:cs="Calibri"/>
                <w:color w:val="333333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color w:val="333333"/>
          <w:sz w:val="26"/>
          <w:szCs w:val="26"/>
          <w:lang w:eastAsia="ru-RU"/>
        </w:rPr>
        <w:t xml:space="preserve">Для анионов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поляризационные свойства ухудшаются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в такой последовательности: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val="en-US" w:eastAsia="ru-RU"/>
        </w:rPr>
      </w:pPr>
      <w:r w:rsidRPr="00D76E59">
        <w:rPr>
          <w:rFonts w:cs="Calibri"/>
          <w:color w:val="333333"/>
          <w:sz w:val="26"/>
          <w:szCs w:val="26"/>
          <w:lang w:val="en-US" w:eastAsia="ru-RU"/>
        </w:rPr>
        <w:t>I</w:t>
      </w:r>
      <w:r w:rsidRPr="00D76E59">
        <w:rPr>
          <w:rFonts w:cs="Calibri"/>
          <w:color w:val="333333"/>
          <w:sz w:val="26"/>
          <w:szCs w:val="26"/>
          <w:vertAlign w:val="superscript"/>
          <w:lang w:val="en-US" w:eastAsia="ru-RU"/>
        </w:rPr>
        <w:t>-</w:t>
      </w:r>
      <w:r w:rsidRPr="00D76E59">
        <w:rPr>
          <w:rFonts w:cs="Calibri"/>
          <w:color w:val="333333"/>
          <w:sz w:val="26"/>
          <w:szCs w:val="26"/>
          <w:lang w:val="en-US" w:eastAsia="ru-RU"/>
        </w:rPr>
        <w:t>, Br</w:t>
      </w:r>
      <w:r w:rsidRPr="00D76E59">
        <w:rPr>
          <w:rFonts w:cs="Calibri"/>
          <w:color w:val="333333"/>
          <w:sz w:val="26"/>
          <w:szCs w:val="26"/>
          <w:vertAlign w:val="superscript"/>
          <w:lang w:val="en-US" w:eastAsia="ru-RU"/>
        </w:rPr>
        <w:t>-</w:t>
      </w:r>
      <w:r w:rsidRPr="00D76E59">
        <w:rPr>
          <w:rFonts w:cs="Calibri"/>
          <w:color w:val="333333"/>
          <w:sz w:val="26"/>
          <w:szCs w:val="26"/>
          <w:lang w:val="en-US" w:eastAsia="ru-RU"/>
        </w:rPr>
        <w:t>, Cl</w:t>
      </w:r>
      <w:r w:rsidRPr="00D76E59">
        <w:rPr>
          <w:rFonts w:cs="Calibri"/>
          <w:color w:val="333333"/>
          <w:sz w:val="26"/>
          <w:szCs w:val="26"/>
          <w:vertAlign w:val="superscript"/>
          <w:lang w:val="en-US" w:eastAsia="ru-RU"/>
        </w:rPr>
        <w:t>-</w:t>
      </w:r>
      <w:r w:rsidRPr="00D76E59">
        <w:rPr>
          <w:rFonts w:cs="Calibri"/>
          <w:color w:val="333333"/>
          <w:sz w:val="26"/>
          <w:szCs w:val="26"/>
          <w:lang w:val="en-US" w:eastAsia="ru-RU"/>
        </w:rPr>
        <w:t>, CN</w:t>
      </w:r>
      <w:r w:rsidRPr="00D76E59">
        <w:rPr>
          <w:rFonts w:cs="Calibri"/>
          <w:color w:val="333333"/>
          <w:sz w:val="26"/>
          <w:szCs w:val="26"/>
          <w:vertAlign w:val="superscript"/>
          <w:lang w:val="en-US" w:eastAsia="ru-RU"/>
        </w:rPr>
        <w:t>-</w:t>
      </w:r>
      <w:r w:rsidRPr="00D76E59">
        <w:rPr>
          <w:rFonts w:cs="Calibri"/>
          <w:color w:val="333333"/>
          <w:sz w:val="26"/>
          <w:szCs w:val="26"/>
          <w:lang w:val="en-US" w:eastAsia="ru-RU"/>
        </w:rPr>
        <w:t>, OH</w:t>
      </w:r>
      <w:r w:rsidRPr="00D76E59">
        <w:rPr>
          <w:rFonts w:cs="Calibri"/>
          <w:color w:val="333333"/>
          <w:sz w:val="26"/>
          <w:szCs w:val="26"/>
          <w:vertAlign w:val="superscript"/>
          <w:lang w:val="en-US" w:eastAsia="ru-RU"/>
        </w:rPr>
        <w:t>-</w:t>
      </w:r>
      <w:r w:rsidRPr="00D76E59">
        <w:rPr>
          <w:rFonts w:cs="Calibri"/>
          <w:color w:val="333333"/>
          <w:sz w:val="26"/>
          <w:szCs w:val="26"/>
          <w:lang w:val="en-US" w:eastAsia="ru-RU"/>
        </w:rPr>
        <w:t>, NO</w:t>
      </w:r>
      <w:r w:rsidRPr="00D76E59">
        <w:rPr>
          <w:rFonts w:cs="Calibri"/>
          <w:color w:val="333333"/>
          <w:sz w:val="26"/>
          <w:szCs w:val="26"/>
          <w:vertAlign w:val="subscript"/>
          <w:lang w:val="en-US" w:eastAsia="ru-RU"/>
        </w:rPr>
        <w:t>3</w:t>
      </w:r>
      <w:r w:rsidRPr="00D76E59">
        <w:rPr>
          <w:rFonts w:cs="Calibri"/>
          <w:color w:val="333333"/>
          <w:sz w:val="26"/>
          <w:szCs w:val="26"/>
          <w:vertAlign w:val="superscript"/>
          <w:lang w:val="en-US" w:eastAsia="ru-RU"/>
        </w:rPr>
        <w:t>-</w:t>
      </w:r>
      <w:r w:rsidRPr="00D76E59">
        <w:rPr>
          <w:rFonts w:cs="Calibri"/>
          <w:color w:val="333333"/>
          <w:sz w:val="26"/>
          <w:szCs w:val="26"/>
          <w:lang w:val="en-US" w:eastAsia="ru-RU"/>
        </w:rPr>
        <w:t>, F</w:t>
      </w:r>
      <w:r w:rsidRPr="00D76E59">
        <w:rPr>
          <w:rFonts w:cs="Calibri"/>
          <w:color w:val="333333"/>
          <w:sz w:val="26"/>
          <w:szCs w:val="26"/>
          <w:vertAlign w:val="superscript"/>
          <w:lang w:val="en-US" w:eastAsia="ru-RU"/>
        </w:rPr>
        <w:t>-</w:t>
      </w:r>
      <w:r w:rsidRPr="00D76E59">
        <w:rPr>
          <w:rFonts w:cs="Calibri"/>
          <w:color w:val="333333"/>
          <w:sz w:val="26"/>
          <w:szCs w:val="26"/>
          <w:lang w:val="en-US" w:eastAsia="ru-RU"/>
        </w:rPr>
        <w:t>, ClO</w:t>
      </w:r>
      <w:r w:rsidRPr="00D76E59">
        <w:rPr>
          <w:rFonts w:cs="Calibri"/>
          <w:color w:val="333333"/>
          <w:sz w:val="26"/>
          <w:szCs w:val="26"/>
          <w:vertAlign w:val="subscript"/>
          <w:lang w:val="en-US" w:eastAsia="ru-RU"/>
        </w:rPr>
        <w:t>4</w:t>
      </w:r>
      <w:r w:rsidRPr="00D76E59">
        <w:rPr>
          <w:rFonts w:cs="Calibri"/>
          <w:color w:val="333333"/>
          <w:sz w:val="26"/>
          <w:szCs w:val="26"/>
          <w:vertAlign w:val="superscript"/>
          <w:lang w:val="en-US" w:eastAsia="ru-RU"/>
        </w:rPr>
        <w:t>-</w:t>
      </w:r>
      <w:r w:rsidRPr="00D76E59">
        <w:rPr>
          <w:rFonts w:cs="Calibri"/>
          <w:color w:val="333333"/>
          <w:sz w:val="26"/>
          <w:szCs w:val="26"/>
          <w:lang w:val="en-US" w:eastAsia="ru-RU"/>
        </w:rPr>
        <w:t>.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b/>
          <w:color w:val="333333"/>
          <w:sz w:val="26"/>
          <w:szCs w:val="26"/>
          <w:lang w:eastAsia="ru-RU"/>
        </w:rPr>
      </w:pPr>
      <w:r w:rsidRPr="00D76E59">
        <w:rPr>
          <w:rFonts w:cs="Calibri"/>
          <w:color w:val="333333"/>
          <w:sz w:val="26"/>
          <w:szCs w:val="26"/>
          <w:lang w:eastAsia="ru-RU"/>
        </w:rPr>
        <w:t xml:space="preserve">Результатом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поляризационного взаимодействия ионов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является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 xml:space="preserve">деформация их электронных оболочек 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и, как следствие этого,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сокращение межионных расстояний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неполное разделение отрицательного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положительного зарядов между ионами.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color w:val="333333"/>
          <w:sz w:val="26"/>
          <w:szCs w:val="26"/>
          <w:lang w:eastAsia="ru-RU"/>
        </w:rPr>
        <w:t xml:space="preserve">Например, в кристалле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хлорида натрия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величина заряда на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ионе натрия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составляет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+0,9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а на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ионе хлора - 0,9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вместо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ожидаемой единицы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В молекуле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KCl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находящейся в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парообразном состоянии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величина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зарядов на ионах калия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хлора составляет 0,83 единицы заряда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а в молекуле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хлороводорода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- лишь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 xml:space="preserve">0,17 </w:t>
      </w:r>
      <w:r w:rsidRPr="00D76E59">
        <w:rPr>
          <w:rFonts w:cs="Calibri"/>
          <w:color w:val="333333"/>
          <w:sz w:val="26"/>
          <w:szCs w:val="26"/>
          <w:lang w:eastAsia="ru-RU"/>
        </w:rPr>
        <w:t>единицы заряда.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b/>
          <w:color w:val="333333"/>
          <w:sz w:val="26"/>
          <w:szCs w:val="26"/>
          <w:lang w:eastAsia="ru-RU"/>
        </w:rPr>
        <w:t>Поляризация ионов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оказывает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заметное влияние на свойства соединений с ионной связью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понижая их температуры плавления и кипения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уменьшая электролитическую диссоциацию в растворах и расплавах и др</w:t>
      </w:r>
      <w:r w:rsidRPr="00D76E59"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Default="00587432" w:rsidP="00D76E5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D76E59">
        <w:rPr>
          <w:rFonts w:cs="Calibri"/>
          <w:b/>
          <w:color w:val="333333"/>
          <w:sz w:val="26"/>
          <w:szCs w:val="26"/>
          <w:lang w:eastAsia="ru-RU"/>
        </w:rPr>
        <w:t>Ионные соединения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образуются при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взаимодействии элементов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значительно различающихся по химическим свойствам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Чем больше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удалены друг от друга элементы в периодической системе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тем в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большей степени проявляется в их соединениях ионная связь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Напротив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в молекулах,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образованных одинаковыми атомами или атомами элементов, близких по химическим свойствам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, возникают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другие типы связи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. Поэтому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теория ионной связи</w:t>
      </w:r>
      <w:r w:rsidRPr="00D76E59">
        <w:rPr>
          <w:rFonts w:cs="Calibri"/>
          <w:color w:val="333333"/>
          <w:sz w:val="26"/>
          <w:szCs w:val="26"/>
          <w:lang w:eastAsia="ru-RU"/>
        </w:rPr>
        <w:t xml:space="preserve"> имеет </w:t>
      </w:r>
      <w:r w:rsidRPr="00D76E59">
        <w:rPr>
          <w:rFonts w:cs="Calibri"/>
          <w:b/>
          <w:color w:val="333333"/>
          <w:sz w:val="26"/>
          <w:szCs w:val="26"/>
          <w:lang w:eastAsia="ru-RU"/>
        </w:rPr>
        <w:t>ограниченное применение</w:t>
      </w:r>
      <w:r w:rsidRPr="00D76E59"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Pr="00101439" w:rsidRDefault="00587432" w:rsidP="00101439">
      <w:pPr>
        <w:spacing w:before="100" w:beforeAutospacing="1" w:after="100" w:afterAutospacing="1" w:line="336" w:lineRule="atLeast"/>
        <w:rPr>
          <w:rFonts w:cs="Calibri"/>
          <w:b/>
          <w:color w:val="333333"/>
          <w:sz w:val="28"/>
          <w:szCs w:val="28"/>
          <w:lang w:eastAsia="ru-RU"/>
        </w:rPr>
      </w:pPr>
      <w:r>
        <w:rPr>
          <w:rFonts w:cs="Calibri"/>
          <w:b/>
          <w:color w:val="333333"/>
          <w:sz w:val="28"/>
          <w:szCs w:val="28"/>
          <w:lang w:eastAsia="ru-RU"/>
        </w:rPr>
        <w:t xml:space="preserve">6 </w:t>
      </w:r>
      <w:r w:rsidRPr="00101439">
        <w:rPr>
          <w:rFonts w:cs="Calibri"/>
          <w:b/>
          <w:color w:val="333333"/>
          <w:sz w:val="28"/>
          <w:szCs w:val="28"/>
          <w:lang w:eastAsia="ru-RU"/>
        </w:rPr>
        <w:t>Влияние поляризации ионов на свойства веществ</w:t>
      </w:r>
      <w:r>
        <w:rPr>
          <w:rFonts w:cs="Calibri"/>
          <w:b/>
          <w:color w:val="333333"/>
          <w:sz w:val="28"/>
          <w:szCs w:val="28"/>
          <w:lang w:eastAsia="ru-RU"/>
        </w:rPr>
        <w:t xml:space="preserve"> и с</w:t>
      </w:r>
      <w:r w:rsidRPr="008025F6">
        <w:rPr>
          <w:rFonts w:cs="Calibri"/>
          <w:b/>
          <w:color w:val="333333"/>
          <w:sz w:val="28"/>
          <w:szCs w:val="28"/>
          <w:lang w:eastAsia="ru-RU"/>
        </w:rPr>
        <w:t>войства Ионной связи и ионных соединений</w:t>
      </w:r>
    </w:p>
    <w:p w:rsidR="00587432" w:rsidRDefault="00587432" w:rsidP="00101439">
      <w:pPr>
        <w:spacing w:before="100" w:beforeAutospacing="1" w:after="100" w:afterAutospacing="1" w:line="336" w:lineRule="atLeast"/>
        <w:rPr>
          <w:rFonts w:cs="Calibri"/>
          <w:b/>
          <w:color w:val="333333"/>
          <w:sz w:val="26"/>
          <w:szCs w:val="26"/>
          <w:lang w:eastAsia="ru-RU"/>
        </w:rPr>
      </w:pPr>
      <w:r w:rsidRPr="00101439">
        <w:rPr>
          <w:rFonts w:cs="Calibri"/>
          <w:color w:val="333333"/>
          <w:sz w:val="26"/>
          <w:szCs w:val="26"/>
          <w:lang w:eastAsia="ru-RU"/>
        </w:rPr>
        <w:t xml:space="preserve">Представления о </w:t>
      </w:r>
      <w:r w:rsidRPr="005C1D90">
        <w:rPr>
          <w:rFonts w:cs="Calibri"/>
          <w:b/>
          <w:color w:val="333333"/>
          <w:sz w:val="26"/>
          <w:szCs w:val="26"/>
          <w:lang w:eastAsia="ru-RU"/>
        </w:rPr>
        <w:t>поляризации ионов помогают объяснить различия в свойствах многих однотипных веществ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. Например, сравнение </w:t>
      </w:r>
      <w:r w:rsidRPr="002C69F7">
        <w:rPr>
          <w:rFonts w:cs="Calibri"/>
          <w:b/>
          <w:color w:val="333333"/>
          <w:sz w:val="26"/>
          <w:szCs w:val="26"/>
          <w:lang w:eastAsia="ru-RU"/>
        </w:rPr>
        <w:t>хлоридов натрия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2C69F7">
        <w:rPr>
          <w:rFonts w:cs="Calibri"/>
          <w:b/>
          <w:color w:val="333333"/>
          <w:sz w:val="26"/>
          <w:szCs w:val="26"/>
          <w:lang w:eastAsia="ru-RU"/>
        </w:rPr>
        <w:t>калия с хлоридом серебра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 показывает, что при </w:t>
      </w:r>
      <w:r w:rsidRPr="000B450E">
        <w:rPr>
          <w:rFonts w:cs="Calibri"/>
          <w:b/>
          <w:color w:val="333333"/>
          <w:sz w:val="26"/>
          <w:szCs w:val="26"/>
          <w:lang w:eastAsia="ru-RU"/>
        </w:rPr>
        <w:t>близких ионных радиусах</w:t>
      </w:r>
    </w:p>
    <w:p w:rsidR="00587432" w:rsidRDefault="00587432" w:rsidP="0010143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0B450E">
        <w:rPr>
          <w:rFonts w:cs="Calibri"/>
          <w:b/>
          <w:color w:val="333333"/>
          <w:sz w:val="26"/>
          <w:szCs w:val="26"/>
          <w:lang w:eastAsia="ru-RU"/>
        </w:rPr>
        <w:t>поляризуемость катиона Ag+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имеющего </w:t>
      </w:r>
      <w:r w:rsidRPr="000B450E">
        <w:rPr>
          <w:rFonts w:cs="Calibri"/>
          <w:b/>
          <w:color w:val="333333"/>
          <w:sz w:val="26"/>
          <w:szCs w:val="26"/>
          <w:lang w:eastAsia="ru-RU"/>
        </w:rPr>
        <w:t>18-электронную внешнюю оболочку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</w:t>
      </w:r>
      <w:r w:rsidRPr="000B450E">
        <w:rPr>
          <w:rFonts w:cs="Calibri"/>
          <w:b/>
          <w:color w:val="333333"/>
          <w:sz w:val="26"/>
          <w:szCs w:val="26"/>
          <w:lang w:eastAsia="ru-RU"/>
        </w:rPr>
        <w:t>выше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что </w:t>
      </w:r>
      <w:r w:rsidRPr="000B450E">
        <w:rPr>
          <w:rFonts w:cs="Calibri"/>
          <w:b/>
          <w:color w:val="333333"/>
          <w:sz w:val="26"/>
          <w:szCs w:val="26"/>
          <w:lang w:eastAsia="ru-RU"/>
        </w:rPr>
        <w:t>приводит к увеличению прочности связи металл-хлор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 и </w:t>
      </w:r>
      <w:r w:rsidRPr="000B450E">
        <w:rPr>
          <w:rFonts w:cs="Calibri"/>
          <w:b/>
          <w:color w:val="333333"/>
          <w:sz w:val="26"/>
          <w:szCs w:val="26"/>
          <w:lang w:eastAsia="ru-RU"/>
        </w:rPr>
        <w:t>меньшей растворимости хлорида серебра в воде</w:t>
      </w:r>
      <w:r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Pr="00101439" w:rsidRDefault="00587432" w:rsidP="0010143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101439">
        <w:rPr>
          <w:rFonts w:cs="Calibri"/>
          <w:color w:val="333333"/>
          <w:sz w:val="26"/>
          <w:szCs w:val="26"/>
          <w:lang w:eastAsia="ru-RU"/>
        </w:rPr>
        <w:t xml:space="preserve">Взаимная </w:t>
      </w:r>
      <w:r w:rsidRPr="003130E4">
        <w:rPr>
          <w:rFonts w:cs="Calibri"/>
          <w:b/>
          <w:color w:val="333333"/>
          <w:sz w:val="26"/>
          <w:szCs w:val="26"/>
          <w:lang w:eastAsia="ru-RU"/>
        </w:rPr>
        <w:t>поляризация ионов облегчает разрушение кристаллов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что приводит к </w:t>
      </w:r>
      <w:r w:rsidRPr="003130E4">
        <w:rPr>
          <w:rFonts w:cs="Calibri"/>
          <w:b/>
          <w:color w:val="333333"/>
          <w:sz w:val="26"/>
          <w:szCs w:val="26"/>
          <w:lang w:eastAsia="ru-RU"/>
        </w:rPr>
        <w:t>понижению температур плавления веществ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. По этой причине </w:t>
      </w:r>
      <w:r w:rsidRPr="006E39D7">
        <w:rPr>
          <w:rFonts w:cs="Calibri"/>
          <w:b/>
          <w:color w:val="333333"/>
          <w:sz w:val="26"/>
          <w:szCs w:val="26"/>
          <w:lang w:eastAsia="ru-RU"/>
        </w:rPr>
        <w:t>температура плавления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 TlF (327 oС) </w:t>
      </w:r>
      <w:r w:rsidRPr="006E39D7">
        <w:rPr>
          <w:rFonts w:cs="Calibri"/>
          <w:b/>
          <w:color w:val="333333"/>
          <w:sz w:val="26"/>
          <w:szCs w:val="26"/>
          <w:lang w:eastAsia="ru-RU"/>
        </w:rPr>
        <w:t>существенно ниже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чем RbF (798 oC). </w:t>
      </w:r>
      <w:r w:rsidRPr="006E39D7">
        <w:rPr>
          <w:rFonts w:cs="Calibri"/>
          <w:b/>
          <w:color w:val="333333"/>
          <w:sz w:val="26"/>
          <w:szCs w:val="26"/>
          <w:lang w:eastAsia="ru-RU"/>
        </w:rPr>
        <w:t>Температура разложения веществ также понижатся с усилением взаимной поляризации ионов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. Поэтому </w:t>
      </w:r>
      <w:r w:rsidRPr="00954DF9">
        <w:rPr>
          <w:rFonts w:cs="Calibri"/>
          <w:b/>
          <w:color w:val="333333"/>
          <w:sz w:val="26"/>
          <w:szCs w:val="26"/>
          <w:lang w:eastAsia="ru-RU"/>
        </w:rPr>
        <w:t>иодиды обычно разлагаются при более низких температурах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чем </w:t>
      </w:r>
      <w:r w:rsidRPr="00954DF9">
        <w:rPr>
          <w:rFonts w:cs="Calibri"/>
          <w:b/>
          <w:color w:val="333333"/>
          <w:sz w:val="26"/>
          <w:szCs w:val="26"/>
          <w:lang w:eastAsia="ru-RU"/>
        </w:rPr>
        <w:t>остальные галогениды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а </w:t>
      </w:r>
      <w:r w:rsidRPr="00954DF9">
        <w:rPr>
          <w:rFonts w:cs="Calibri"/>
          <w:b/>
          <w:color w:val="333333"/>
          <w:sz w:val="26"/>
          <w:szCs w:val="26"/>
          <w:lang w:eastAsia="ru-RU"/>
        </w:rPr>
        <w:t>соединения лития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 - </w:t>
      </w:r>
      <w:r w:rsidRPr="00954DF9">
        <w:rPr>
          <w:rFonts w:cs="Calibri"/>
          <w:b/>
          <w:color w:val="333333"/>
          <w:sz w:val="26"/>
          <w:szCs w:val="26"/>
          <w:lang w:eastAsia="ru-RU"/>
        </w:rPr>
        <w:t>термически менее устойчивы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</w:t>
      </w:r>
      <w:r w:rsidRPr="00954DF9">
        <w:rPr>
          <w:rFonts w:cs="Calibri"/>
          <w:b/>
          <w:color w:val="333333"/>
          <w:sz w:val="26"/>
          <w:szCs w:val="26"/>
          <w:lang w:eastAsia="ru-RU"/>
        </w:rPr>
        <w:t>чем соединения других щелочных элементов</w:t>
      </w:r>
      <w:r w:rsidRPr="00101439"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Pr="00101439" w:rsidRDefault="00587432" w:rsidP="00101439">
      <w:pPr>
        <w:spacing w:before="100" w:beforeAutospacing="1" w:after="100" w:afterAutospacing="1" w:line="336" w:lineRule="atLeast"/>
        <w:rPr>
          <w:rFonts w:cs="Calibri"/>
          <w:color w:val="333333"/>
          <w:sz w:val="26"/>
          <w:szCs w:val="26"/>
          <w:lang w:eastAsia="ru-RU"/>
        </w:rPr>
      </w:pPr>
      <w:r w:rsidRPr="00A50B5A">
        <w:rPr>
          <w:rFonts w:cs="Calibri"/>
          <w:b/>
          <w:color w:val="333333"/>
          <w:sz w:val="26"/>
          <w:szCs w:val="26"/>
          <w:lang w:eastAsia="ru-RU"/>
        </w:rPr>
        <w:t>Деформируемость электронных оболочек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 </w:t>
      </w:r>
      <w:r w:rsidRPr="00A50B5A">
        <w:rPr>
          <w:rFonts w:cs="Calibri"/>
          <w:b/>
          <w:color w:val="333333"/>
          <w:sz w:val="26"/>
          <w:szCs w:val="26"/>
          <w:lang w:eastAsia="ru-RU"/>
        </w:rPr>
        <w:t>сказывается и на оптических свойствах веществ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. Чем </w:t>
      </w:r>
      <w:r w:rsidRPr="00A50B5A">
        <w:rPr>
          <w:rFonts w:cs="Calibri"/>
          <w:b/>
          <w:color w:val="333333"/>
          <w:sz w:val="26"/>
          <w:szCs w:val="26"/>
          <w:lang w:eastAsia="ru-RU"/>
        </w:rPr>
        <w:t>более поляризована частица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</w:t>
      </w:r>
      <w:r w:rsidRPr="00A50B5A">
        <w:rPr>
          <w:rFonts w:cs="Calibri"/>
          <w:b/>
          <w:color w:val="333333"/>
          <w:sz w:val="26"/>
          <w:szCs w:val="26"/>
          <w:lang w:eastAsia="ru-RU"/>
        </w:rPr>
        <w:t>тем ниже энергия электронных переходов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. Если </w:t>
      </w:r>
      <w:r w:rsidRPr="00A50B5A">
        <w:rPr>
          <w:rFonts w:cs="Calibri"/>
          <w:b/>
          <w:color w:val="333333"/>
          <w:sz w:val="26"/>
          <w:szCs w:val="26"/>
          <w:lang w:eastAsia="ru-RU"/>
        </w:rPr>
        <w:t>поляризация мала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</w:t>
      </w:r>
      <w:r w:rsidRPr="00A50B5A">
        <w:rPr>
          <w:rFonts w:cs="Calibri"/>
          <w:b/>
          <w:color w:val="333333"/>
          <w:sz w:val="26"/>
          <w:szCs w:val="26"/>
          <w:lang w:eastAsia="ru-RU"/>
        </w:rPr>
        <w:t>возбуждение электронов требует более высокой энергии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что отвечает </w:t>
      </w:r>
      <w:r w:rsidRPr="00A50B5A">
        <w:rPr>
          <w:rFonts w:cs="Calibri"/>
          <w:b/>
          <w:color w:val="333333"/>
          <w:sz w:val="26"/>
          <w:szCs w:val="26"/>
          <w:lang w:eastAsia="ru-RU"/>
        </w:rPr>
        <w:t>ультрафиолетовой части спектра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. Такие вещества обычно </w:t>
      </w:r>
      <w:r w:rsidRPr="00A50B5A">
        <w:rPr>
          <w:rFonts w:cs="Calibri"/>
          <w:b/>
          <w:color w:val="333333"/>
          <w:sz w:val="26"/>
          <w:szCs w:val="26"/>
          <w:lang w:eastAsia="ru-RU"/>
        </w:rPr>
        <w:t>бесцветны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. В случае </w:t>
      </w:r>
      <w:r w:rsidRPr="007F1293">
        <w:rPr>
          <w:rFonts w:cs="Calibri"/>
          <w:b/>
          <w:color w:val="333333"/>
          <w:sz w:val="26"/>
          <w:szCs w:val="26"/>
          <w:lang w:eastAsia="ru-RU"/>
        </w:rPr>
        <w:t>сильной поляризации ионов возбуждение электронов происходит при поглощении электромагнитного излучения видимой области спектра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. Поэтому </w:t>
      </w:r>
      <w:r w:rsidRPr="007F1293">
        <w:rPr>
          <w:rFonts w:cs="Calibri"/>
          <w:b/>
          <w:color w:val="333333"/>
          <w:sz w:val="26"/>
          <w:szCs w:val="26"/>
          <w:lang w:eastAsia="ru-RU"/>
        </w:rPr>
        <w:t>некоторые вещества</w:t>
      </w:r>
      <w:r w:rsidRPr="00101439">
        <w:rPr>
          <w:rFonts w:cs="Calibri"/>
          <w:color w:val="333333"/>
          <w:sz w:val="26"/>
          <w:szCs w:val="26"/>
          <w:lang w:eastAsia="ru-RU"/>
        </w:rPr>
        <w:t xml:space="preserve">, образованные </w:t>
      </w:r>
      <w:r w:rsidRPr="007F1293">
        <w:rPr>
          <w:rFonts w:cs="Calibri"/>
          <w:b/>
          <w:color w:val="333333"/>
          <w:sz w:val="26"/>
          <w:szCs w:val="26"/>
          <w:lang w:eastAsia="ru-RU"/>
        </w:rPr>
        <w:t>бесцветными ионами, окрашены</w:t>
      </w:r>
      <w:r w:rsidRPr="00101439">
        <w:rPr>
          <w:rFonts w:cs="Calibri"/>
          <w:color w:val="333333"/>
          <w:sz w:val="26"/>
          <w:szCs w:val="26"/>
          <w:lang w:eastAsia="ru-RU"/>
        </w:rPr>
        <w:t>.</w:t>
      </w:r>
    </w:p>
    <w:p w:rsidR="00587432" w:rsidRPr="00E54EB9" w:rsidRDefault="00587432" w:rsidP="00BD5180">
      <w:pPr>
        <w:rPr>
          <w:rFonts w:cs="Calibri"/>
          <w:sz w:val="26"/>
          <w:szCs w:val="26"/>
        </w:rPr>
      </w:pPr>
      <w:r w:rsidRPr="00070B58">
        <w:rPr>
          <w:rFonts w:cs="Calibri"/>
          <w:sz w:val="26"/>
          <w:szCs w:val="26"/>
        </w:rPr>
        <w:t xml:space="preserve">Характеристикой </w:t>
      </w:r>
      <w:r w:rsidRPr="00531DF8">
        <w:rPr>
          <w:rFonts w:cs="Calibri"/>
          <w:b/>
          <w:sz w:val="26"/>
          <w:szCs w:val="26"/>
        </w:rPr>
        <w:t>ионных соединений</w:t>
      </w:r>
      <w:r w:rsidRPr="00070B58">
        <w:rPr>
          <w:rFonts w:cs="Calibri"/>
          <w:sz w:val="26"/>
          <w:szCs w:val="26"/>
        </w:rPr>
        <w:t xml:space="preserve"> служит </w:t>
      </w:r>
      <w:r w:rsidRPr="00070B58">
        <w:rPr>
          <w:rFonts w:cs="Calibri"/>
          <w:b/>
          <w:sz w:val="26"/>
          <w:szCs w:val="26"/>
        </w:rPr>
        <w:t>хорошая растворимость</w:t>
      </w:r>
      <w:r w:rsidRPr="00070B58">
        <w:rPr>
          <w:rFonts w:cs="Calibri"/>
          <w:sz w:val="26"/>
          <w:szCs w:val="26"/>
        </w:rPr>
        <w:t xml:space="preserve"> </w:t>
      </w:r>
      <w:r w:rsidRPr="00070B58">
        <w:rPr>
          <w:rFonts w:cs="Calibri"/>
          <w:b/>
          <w:sz w:val="26"/>
          <w:szCs w:val="26"/>
        </w:rPr>
        <w:t>в полярных растворителях (вода, кислоты и т. д.)</w:t>
      </w:r>
      <w:r w:rsidRPr="00070B58">
        <w:rPr>
          <w:rFonts w:cs="Calibri"/>
          <w:sz w:val="26"/>
          <w:szCs w:val="26"/>
        </w:rPr>
        <w:t xml:space="preserve">. Это происходит из-за </w:t>
      </w:r>
      <w:r w:rsidRPr="00070B58">
        <w:rPr>
          <w:rFonts w:cs="Calibri"/>
          <w:b/>
          <w:sz w:val="26"/>
          <w:szCs w:val="26"/>
        </w:rPr>
        <w:t>заряженности частей молекулы</w:t>
      </w:r>
      <w:r w:rsidRPr="00070B58">
        <w:rPr>
          <w:rFonts w:cs="Calibri"/>
          <w:sz w:val="26"/>
          <w:szCs w:val="26"/>
        </w:rPr>
        <w:t xml:space="preserve">. При этом </w:t>
      </w:r>
      <w:r w:rsidRPr="00070B58">
        <w:rPr>
          <w:rFonts w:cs="Calibri"/>
          <w:b/>
          <w:sz w:val="26"/>
          <w:szCs w:val="26"/>
        </w:rPr>
        <w:t>диполи растворителя притягиваются к заряженным</w:t>
      </w:r>
      <w:r w:rsidRPr="00E54EB9">
        <w:rPr>
          <w:rFonts w:cs="Calibri"/>
          <w:b/>
          <w:sz w:val="26"/>
          <w:szCs w:val="26"/>
        </w:rPr>
        <w:t xml:space="preserve"> концам молекулы</w:t>
      </w:r>
      <w:r w:rsidRPr="00E54EB9">
        <w:rPr>
          <w:rFonts w:cs="Calibri"/>
          <w:sz w:val="26"/>
          <w:szCs w:val="26"/>
        </w:rPr>
        <w:t xml:space="preserve">, и, в результате </w:t>
      </w:r>
      <w:r w:rsidRPr="00E54EB9">
        <w:rPr>
          <w:rFonts w:cs="Calibri"/>
          <w:b/>
          <w:sz w:val="26"/>
          <w:szCs w:val="26"/>
        </w:rPr>
        <w:t>Броуновского движения</w:t>
      </w:r>
      <w:r w:rsidRPr="00E54EB9">
        <w:rPr>
          <w:rFonts w:cs="Calibri"/>
          <w:sz w:val="26"/>
          <w:szCs w:val="26"/>
        </w:rPr>
        <w:t>, «</w:t>
      </w:r>
      <w:r w:rsidRPr="00E54EB9">
        <w:rPr>
          <w:rFonts w:cs="Calibri"/>
          <w:b/>
          <w:sz w:val="26"/>
          <w:szCs w:val="26"/>
        </w:rPr>
        <w:t>растаскивают</w:t>
      </w:r>
      <w:r w:rsidRPr="00E54EB9">
        <w:rPr>
          <w:rFonts w:cs="Calibri"/>
          <w:sz w:val="26"/>
          <w:szCs w:val="26"/>
        </w:rPr>
        <w:t xml:space="preserve">» молекулу </w:t>
      </w:r>
      <w:r w:rsidRPr="00E54EB9">
        <w:rPr>
          <w:rFonts w:cs="Calibri"/>
          <w:b/>
          <w:sz w:val="26"/>
          <w:szCs w:val="26"/>
        </w:rPr>
        <w:t>вещества на части и окружают их</w:t>
      </w:r>
      <w:r w:rsidRPr="00E54EB9">
        <w:rPr>
          <w:rFonts w:cs="Calibri"/>
          <w:sz w:val="26"/>
          <w:szCs w:val="26"/>
        </w:rPr>
        <w:t xml:space="preserve">, </w:t>
      </w:r>
      <w:r w:rsidRPr="00E54EB9">
        <w:rPr>
          <w:rFonts w:cs="Calibri"/>
          <w:b/>
          <w:sz w:val="26"/>
          <w:szCs w:val="26"/>
        </w:rPr>
        <w:t>не давая соединиться вновь</w:t>
      </w:r>
      <w:r w:rsidRPr="00E54EB9">
        <w:rPr>
          <w:rFonts w:cs="Calibri"/>
          <w:sz w:val="26"/>
          <w:szCs w:val="26"/>
        </w:rPr>
        <w:t xml:space="preserve">. В итоге получаются ионы окружённые </w:t>
      </w:r>
      <w:r w:rsidRPr="00E54EB9">
        <w:rPr>
          <w:rFonts w:cs="Calibri"/>
          <w:b/>
          <w:sz w:val="26"/>
          <w:szCs w:val="26"/>
        </w:rPr>
        <w:t>диполями растворителя</w:t>
      </w:r>
      <w:r w:rsidRPr="00E54EB9">
        <w:rPr>
          <w:rFonts w:cs="Calibri"/>
          <w:sz w:val="26"/>
          <w:szCs w:val="26"/>
        </w:rPr>
        <w:t>.</w:t>
      </w:r>
    </w:p>
    <w:p w:rsidR="00587432" w:rsidRDefault="00587432" w:rsidP="00BD5180">
      <w:pPr>
        <w:rPr>
          <w:rFonts w:cs="Calibri"/>
          <w:sz w:val="26"/>
          <w:szCs w:val="26"/>
        </w:rPr>
      </w:pPr>
      <w:r w:rsidRPr="00E54EB9">
        <w:rPr>
          <w:rFonts w:cs="Calibri"/>
          <w:sz w:val="26"/>
          <w:szCs w:val="26"/>
        </w:rPr>
        <w:t xml:space="preserve">При растворении подобных соединений, как правило, </w:t>
      </w:r>
      <w:r w:rsidRPr="00E54EB9">
        <w:rPr>
          <w:rFonts w:cs="Calibri"/>
          <w:b/>
          <w:sz w:val="26"/>
          <w:szCs w:val="26"/>
        </w:rPr>
        <w:t>выделяется энергия</w:t>
      </w:r>
      <w:r w:rsidRPr="00E54EB9">
        <w:rPr>
          <w:rFonts w:cs="Calibri"/>
          <w:sz w:val="26"/>
          <w:szCs w:val="26"/>
        </w:rPr>
        <w:t xml:space="preserve">, так как суммарная энергия образованных связей </w:t>
      </w:r>
      <w:r w:rsidRPr="00E54EB9">
        <w:rPr>
          <w:rFonts w:cs="Calibri"/>
          <w:b/>
          <w:sz w:val="26"/>
          <w:szCs w:val="26"/>
        </w:rPr>
        <w:t>растворитель-ион больше энергии связи анион-катион</w:t>
      </w:r>
      <w:r w:rsidRPr="00E54EB9">
        <w:rPr>
          <w:rFonts w:cs="Calibri"/>
          <w:sz w:val="26"/>
          <w:szCs w:val="26"/>
        </w:rPr>
        <w:t xml:space="preserve">. Исключения составляют многие </w:t>
      </w:r>
      <w:r w:rsidRPr="00E54EB9">
        <w:rPr>
          <w:rFonts w:cs="Calibri"/>
          <w:b/>
          <w:sz w:val="26"/>
          <w:szCs w:val="26"/>
        </w:rPr>
        <w:t>соли азотной кислоты (нитраты)</w:t>
      </w:r>
      <w:r w:rsidRPr="00E54EB9">
        <w:rPr>
          <w:rFonts w:cs="Calibri"/>
          <w:sz w:val="26"/>
          <w:szCs w:val="26"/>
        </w:rPr>
        <w:t xml:space="preserve">, которые </w:t>
      </w:r>
      <w:r w:rsidRPr="00E54EB9">
        <w:rPr>
          <w:rFonts w:cs="Calibri"/>
          <w:b/>
          <w:sz w:val="26"/>
          <w:szCs w:val="26"/>
        </w:rPr>
        <w:t>при растворении поглощают тепло</w:t>
      </w:r>
      <w:r w:rsidRPr="00E54EB9">
        <w:rPr>
          <w:rFonts w:cs="Calibri"/>
          <w:sz w:val="26"/>
          <w:szCs w:val="26"/>
        </w:rPr>
        <w:t xml:space="preserve"> (</w:t>
      </w:r>
      <w:r w:rsidRPr="00E54EB9">
        <w:rPr>
          <w:rFonts w:cs="Calibri"/>
          <w:b/>
          <w:sz w:val="26"/>
          <w:szCs w:val="26"/>
        </w:rPr>
        <w:t>растворы охлаждаются</w:t>
      </w:r>
      <w:r w:rsidRPr="00E54EB9">
        <w:rPr>
          <w:rFonts w:cs="Calibri"/>
          <w:sz w:val="26"/>
          <w:szCs w:val="26"/>
        </w:rPr>
        <w:t xml:space="preserve">). Последний факт объясняется на основе законов, которые </w:t>
      </w:r>
      <w:r w:rsidRPr="00E54EB9">
        <w:rPr>
          <w:rFonts w:cs="Calibri"/>
          <w:b/>
          <w:sz w:val="26"/>
          <w:szCs w:val="26"/>
        </w:rPr>
        <w:t>рассматриваются в физической химии</w:t>
      </w:r>
      <w:r w:rsidRPr="00E54EB9">
        <w:rPr>
          <w:rFonts w:cs="Calibri"/>
          <w:sz w:val="26"/>
          <w:szCs w:val="26"/>
        </w:rPr>
        <w:t>.</w:t>
      </w:r>
    </w:p>
    <w:p w:rsidR="00587432" w:rsidRPr="00D76E59" w:rsidRDefault="00587432" w:rsidP="00D76E59">
      <w:pPr>
        <w:spacing w:before="100" w:beforeAutospacing="1" w:after="100" w:afterAutospacing="1" w:line="336" w:lineRule="atLeast"/>
        <w:rPr>
          <w:rFonts w:cs="Calibri"/>
          <w:b/>
          <w:color w:val="333333"/>
          <w:sz w:val="28"/>
          <w:szCs w:val="28"/>
          <w:lang w:eastAsia="ru-RU"/>
        </w:rPr>
      </w:pPr>
      <w:r>
        <w:rPr>
          <w:rFonts w:cs="Calibri"/>
          <w:b/>
          <w:color w:val="333333"/>
          <w:sz w:val="28"/>
          <w:szCs w:val="28"/>
          <w:lang w:eastAsia="ru-RU"/>
        </w:rPr>
        <w:t>7</w:t>
      </w:r>
      <w:r w:rsidRPr="003D3F3F">
        <w:rPr>
          <w:rFonts w:cs="Calibri"/>
          <w:b/>
          <w:color w:val="333333"/>
          <w:sz w:val="28"/>
          <w:szCs w:val="28"/>
          <w:lang w:eastAsia="ru-RU"/>
        </w:rPr>
        <w:t xml:space="preserve"> Кристаллическая решётка</w:t>
      </w:r>
    </w:p>
    <w:p w:rsidR="00587432" w:rsidRDefault="00587432" w:rsidP="009E03BD">
      <w:pPr>
        <w:pStyle w:val="a5"/>
        <w:rPr>
          <w:rFonts w:ascii="Calibri" w:hAnsi="Calibri" w:cs="Calibri"/>
          <w:sz w:val="26"/>
          <w:szCs w:val="26"/>
        </w:rPr>
      </w:pPr>
      <w:r w:rsidRPr="00416C9A">
        <w:rPr>
          <w:rFonts w:ascii="Calibri" w:hAnsi="Calibri" w:cs="Calibri"/>
          <w:b/>
          <w:sz w:val="26"/>
          <w:szCs w:val="26"/>
        </w:rPr>
        <w:t>Ионные соединения</w:t>
      </w:r>
      <w:r w:rsidRPr="009E03BD">
        <w:rPr>
          <w:rFonts w:ascii="Calibri" w:hAnsi="Calibri" w:cs="Calibri"/>
          <w:sz w:val="26"/>
          <w:szCs w:val="26"/>
        </w:rPr>
        <w:t xml:space="preserve"> (например, хлорид натрия NaCl) - </w:t>
      </w:r>
      <w:r w:rsidRPr="00416C9A">
        <w:rPr>
          <w:rFonts w:ascii="Calibri" w:hAnsi="Calibri" w:cs="Calibri"/>
          <w:b/>
          <w:sz w:val="26"/>
          <w:szCs w:val="26"/>
        </w:rPr>
        <w:t xml:space="preserve">твердые </w:t>
      </w:r>
      <w:r w:rsidRPr="009E03BD">
        <w:rPr>
          <w:rFonts w:ascii="Calibri" w:hAnsi="Calibri" w:cs="Calibri"/>
          <w:sz w:val="26"/>
          <w:szCs w:val="26"/>
        </w:rPr>
        <w:t xml:space="preserve">и </w:t>
      </w:r>
      <w:r w:rsidRPr="00416C9A">
        <w:rPr>
          <w:rFonts w:ascii="Calibri" w:hAnsi="Calibri" w:cs="Calibri"/>
          <w:b/>
          <w:sz w:val="26"/>
          <w:szCs w:val="26"/>
        </w:rPr>
        <w:t>тугоплавкие</w:t>
      </w:r>
      <w:r w:rsidRPr="009E03BD">
        <w:rPr>
          <w:rFonts w:ascii="Calibri" w:hAnsi="Calibri" w:cs="Calibri"/>
          <w:sz w:val="26"/>
          <w:szCs w:val="26"/>
        </w:rPr>
        <w:t xml:space="preserve"> от того, что </w:t>
      </w:r>
      <w:r w:rsidRPr="00416C9A">
        <w:rPr>
          <w:rFonts w:ascii="Calibri" w:hAnsi="Calibri" w:cs="Calibri"/>
          <w:b/>
          <w:sz w:val="26"/>
          <w:szCs w:val="26"/>
        </w:rPr>
        <w:t>между зарядами их ионов</w:t>
      </w:r>
      <w:r w:rsidRPr="009E03BD">
        <w:rPr>
          <w:rFonts w:ascii="Calibri" w:hAnsi="Calibri" w:cs="Calibri"/>
          <w:sz w:val="26"/>
          <w:szCs w:val="26"/>
        </w:rPr>
        <w:t xml:space="preserve"> ("+" и "–") существуют </w:t>
      </w:r>
      <w:r w:rsidRPr="00416C9A">
        <w:rPr>
          <w:rFonts w:ascii="Calibri" w:hAnsi="Calibri" w:cs="Calibri"/>
          <w:b/>
          <w:sz w:val="26"/>
          <w:szCs w:val="26"/>
        </w:rPr>
        <w:t>мощные силы электростатического притяжения</w:t>
      </w:r>
      <w:r w:rsidRPr="009E03BD">
        <w:rPr>
          <w:rFonts w:ascii="Calibri" w:hAnsi="Calibri" w:cs="Calibri"/>
          <w:sz w:val="26"/>
          <w:szCs w:val="26"/>
        </w:rPr>
        <w:t>.</w:t>
      </w:r>
    </w:p>
    <w:p w:rsidR="00587432" w:rsidRPr="009E03BD" w:rsidRDefault="00587432" w:rsidP="009E03BD">
      <w:pPr>
        <w:pStyle w:val="a5"/>
        <w:rPr>
          <w:rFonts w:ascii="Calibri" w:hAnsi="Calibri" w:cs="Calibri"/>
          <w:sz w:val="26"/>
          <w:szCs w:val="26"/>
        </w:rPr>
      </w:pPr>
      <w:r w:rsidRPr="000C3A1F">
        <w:rPr>
          <w:rFonts w:ascii="Calibri" w:hAnsi="Calibri" w:cs="Calibri"/>
          <w:b/>
          <w:sz w:val="26"/>
          <w:szCs w:val="26"/>
        </w:rPr>
        <w:t xml:space="preserve">Отрицательно заряженный ион хлора притягивает </w:t>
      </w:r>
      <w:r w:rsidRPr="009E03BD">
        <w:rPr>
          <w:rFonts w:ascii="Calibri" w:hAnsi="Calibri" w:cs="Calibri"/>
          <w:sz w:val="26"/>
          <w:szCs w:val="26"/>
        </w:rPr>
        <w:t>не только "</w:t>
      </w:r>
      <w:r w:rsidRPr="000C3A1F">
        <w:rPr>
          <w:rFonts w:ascii="Calibri" w:hAnsi="Calibri" w:cs="Calibri"/>
          <w:b/>
          <w:sz w:val="26"/>
          <w:szCs w:val="26"/>
        </w:rPr>
        <w:t>свой</w:t>
      </w:r>
      <w:r w:rsidRPr="009E03BD">
        <w:rPr>
          <w:rFonts w:ascii="Calibri" w:hAnsi="Calibri" w:cs="Calibri"/>
          <w:sz w:val="26"/>
          <w:szCs w:val="26"/>
        </w:rPr>
        <w:t xml:space="preserve">" </w:t>
      </w:r>
      <w:r w:rsidRPr="000C3A1F">
        <w:rPr>
          <w:rFonts w:ascii="Calibri" w:hAnsi="Calibri" w:cs="Calibri"/>
          <w:b/>
          <w:sz w:val="26"/>
          <w:szCs w:val="26"/>
        </w:rPr>
        <w:t>ион Na+</w:t>
      </w:r>
      <w:r w:rsidRPr="009E03BD">
        <w:rPr>
          <w:rFonts w:ascii="Calibri" w:hAnsi="Calibri" w:cs="Calibri"/>
          <w:sz w:val="26"/>
          <w:szCs w:val="26"/>
        </w:rPr>
        <w:t xml:space="preserve">, но и </w:t>
      </w:r>
      <w:r w:rsidRPr="000C3A1F">
        <w:rPr>
          <w:rFonts w:ascii="Calibri" w:hAnsi="Calibri" w:cs="Calibri"/>
          <w:b/>
          <w:sz w:val="26"/>
          <w:szCs w:val="26"/>
        </w:rPr>
        <w:t>другие ионы натрия вокруг себя</w:t>
      </w:r>
      <w:r w:rsidRPr="009E03BD">
        <w:rPr>
          <w:rFonts w:ascii="Calibri" w:hAnsi="Calibri" w:cs="Calibri"/>
          <w:sz w:val="26"/>
          <w:szCs w:val="26"/>
        </w:rPr>
        <w:t xml:space="preserve">. Это </w:t>
      </w:r>
      <w:r w:rsidRPr="000C3A1F">
        <w:rPr>
          <w:rFonts w:ascii="Calibri" w:hAnsi="Calibri" w:cs="Calibri"/>
          <w:b/>
          <w:sz w:val="26"/>
          <w:szCs w:val="26"/>
        </w:rPr>
        <w:t>приводит к тому</w:t>
      </w:r>
      <w:r w:rsidRPr="009E03BD">
        <w:rPr>
          <w:rFonts w:ascii="Calibri" w:hAnsi="Calibri" w:cs="Calibri"/>
          <w:sz w:val="26"/>
          <w:szCs w:val="26"/>
        </w:rPr>
        <w:t xml:space="preserve">, что </w:t>
      </w:r>
      <w:r w:rsidRPr="000C3A1F">
        <w:rPr>
          <w:rFonts w:ascii="Calibri" w:hAnsi="Calibri" w:cs="Calibri"/>
          <w:b/>
          <w:sz w:val="26"/>
          <w:szCs w:val="26"/>
        </w:rPr>
        <w:t>около любого из ионов находится не один ион с противоположным знаком</w:t>
      </w:r>
      <w:r w:rsidRPr="009E03BD">
        <w:rPr>
          <w:rFonts w:ascii="Calibri" w:hAnsi="Calibri" w:cs="Calibri"/>
          <w:sz w:val="26"/>
          <w:szCs w:val="26"/>
        </w:rPr>
        <w:t xml:space="preserve">, </w:t>
      </w:r>
      <w:r w:rsidRPr="000C3A1F">
        <w:rPr>
          <w:rFonts w:ascii="Calibri" w:hAnsi="Calibri" w:cs="Calibri"/>
          <w:b/>
          <w:sz w:val="26"/>
          <w:szCs w:val="26"/>
        </w:rPr>
        <w:t>а несколько</w:t>
      </w:r>
      <w:r w:rsidRPr="009E03BD">
        <w:rPr>
          <w:rFonts w:ascii="Calibri" w:hAnsi="Calibri" w:cs="Calibri"/>
          <w:sz w:val="26"/>
          <w:szCs w:val="26"/>
        </w:rPr>
        <w:t xml:space="preserve"> (рис. </w:t>
      </w:r>
      <w:r>
        <w:rPr>
          <w:rFonts w:ascii="Calibri" w:hAnsi="Calibri" w:cs="Calibri"/>
          <w:sz w:val="26"/>
          <w:szCs w:val="26"/>
        </w:rPr>
        <w:t>1</w:t>
      </w:r>
      <w:r w:rsidRPr="009E03BD">
        <w:rPr>
          <w:rFonts w:ascii="Calibri" w:hAnsi="Calibri" w:cs="Calibri"/>
          <w:sz w:val="26"/>
          <w:szCs w:val="26"/>
        </w:rPr>
        <w:t>).</w:t>
      </w:r>
    </w:p>
    <w:p w:rsidR="00587432" w:rsidRPr="009E03BD" w:rsidRDefault="00307C3B" w:rsidP="009E03BD">
      <w:pPr>
        <w:pStyle w:val="a5"/>
        <w:jc w:val="center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</w:rPr>
        <w:pict>
          <v:shape id="Рисунок 3" o:spid="_x0000_i1028" type="#_x0000_t75" alt="http://www.hemi.nsu.ru/120.jpg" style="width:180pt;height:184.5pt;visibility:visible">
            <v:imagedata r:id="rId7" o:title=""/>
          </v:shape>
        </w:pict>
      </w:r>
    </w:p>
    <w:p w:rsidR="00587432" w:rsidRDefault="00587432" w:rsidP="009E03BD">
      <w:pPr>
        <w:pStyle w:val="a5"/>
        <w:rPr>
          <w:rFonts w:ascii="Calibri" w:hAnsi="Calibri" w:cs="Calibri"/>
          <w:sz w:val="26"/>
          <w:szCs w:val="26"/>
        </w:rPr>
      </w:pPr>
      <w:r w:rsidRPr="009E03BD">
        <w:rPr>
          <w:rFonts w:ascii="Calibri" w:hAnsi="Calibri" w:cs="Calibri"/>
          <w:sz w:val="26"/>
          <w:szCs w:val="26"/>
        </w:rPr>
        <w:t xml:space="preserve">Рис. </w:t>
      </w:r>
      <w:r>
        <w:rPr>
          <w:rFonts w:ascii="Calibri" w:hAnsi="Calibri" w:cs="Calibri"/>
          <w:sz w:val="26"/>
          <w:szCs w:val="26"/>
        </w:rPr>
        <w:t>1</w:t>
      </w:r>
      <w:r w:rsidRPr="009E03BD">
        <w:rPr>
          <w:rFonts w:ascii="Calibri" w:hAnsi="Calibri" w:cs="Calibri"/>
          <w:sz w:val="26"/>
          <w:szCs w:val="26"/>
        </w:rPr>
        <w:t xml:space="preserve">. </w:t>
      </w:r>
      <w:r w:rsidRPr="00686584">
        <w:rPr>
          <w:rFonts w:ascii="Calibri" w:hAnsi="Calibri" w:cs="Calibri"/>
          <w:b/>
          <w:sz w:val="26"/>
          <w:szCs w:val="26"/>
        </w:rPr>
        <w:t>Строение кристалла</w:t>
      </w:r>
      <w:r w:rsidRPr="009E03BD">
        <w:rPr>
          <w:rFonts w:ascii="Calibri" w:hAnsi="Calibri" w:cs="Calibri"/>
          <w:sz w:val="26"/>
          <w:szCs w:val="26"/>
        </w:rPr>
        <w:t xml:space="preserve"> </w:t>
      </w:r>
      <w:r w:rsidRPr="00686584">
        <w:rPr>
          <w:rFonts w:ascii="Calibri" w:hAnsi="Calibri" w:cs="Calibri"/>
          <w:b/>
          <w:sz w:val="26"/>
          <w:szCs w:val="26"/>
        </w:rPr>
        <w:t>поваренной соли NaCl</w:t>
      </w:r>
      <w:r w:rsidRPr="009E03BD">
        <w:rPr>
          <w:rFonts w:ascii="Calibri" w:hAnsi="Calibri" w:cs="Calibri"/>
          <w:sz w:val="26"/>
          <w:szCs w:val="26"/>
        </w:rPr>
        <w:t>.</w:t>
      </w:r>
    </w:p>
    <w:p w:rsidR="00587432" w:rsidRPr="00957F51" w:rsidRDefault="00587432" w:rsidP="00957F51">
      <w:pPr>
        <w:rPr>
          <w:rFonts w:cs="Calibri"/>
          <w:sz w:val="26"/>
          <w:szCs w:val="26"/>
        </w:rPr>
      </w:pPr>
      <w:r w:rsidRPr="00957F51">
        <w:rPr>
          <w:rFonts w:cs="Calibri"/>
          <w:sz w:val="26"/>
          <w:szCs w:val="26"/>
        </w:rPr>
        <w:t xml:space="preserve">Фактически, около каждого </w:t>
      </w:r>
      <w:r w:rsidRPr="001178DE">
        <w:rPr>
          <w:rFonts w:cs="Calibri"/>
          <w:b/>
          <w:sz w:val="26"/>
          <w:szCs w:val="26"/>
        </w:rPr>
        <w:t>иона хлора располагается 6 ионов натрия</w:t>
      </w:r>
      <w:r w:rsidRPr="00957F51">
        <w:rPr>
          <w:rFonts w:cs="Calibri"/>
          <w:sz w:val="26"/>
          <w:szCs w:val="26"/>
        </w:rPr>
        <w:t xml:space="preserve">, а около </w:t>
      </w:r>
      <w:r w:rsidRPr="001178DE">
        <w:rPr>
          <w:rFonts w:cs="Calibri"/>
          <w:b/>
          <w:sz w:val="26"/>
          <w:szCs w:val="26"/>
        </w:rPr>
        <w:t>каждого иона натрия - 6 ионов хлора</w:t>
      </w:r>
      <w:r w:rsidRPr="00957F51">
        <w:rPr>
          <w:rFonts w:cs="Calibri"/>
          <w:sz w:val="26"/>
          <w:szCs w:val="26"/>
        </w:rPr>
        <w:t>.</w:t>
      </w:r>
    </w:p>
    <w:p w:rsidR="00587432" w:rsidRDefault="00587432" w:rsidP="009A6DF7">
      <w:pPr>
        <w:rPr>
          <w:rFonts w:cs="Calibri"/>
          <w:sz w:val="26"/>
          <w:szCs w:val="26"/>
        </w:rPr>
      </w:pPr>
      <w:r w:rsidRPr="00957F51">
        <w:rPr>
          <w:rFonts w:cs="Calibri"/>
          <w:sz w:val="26"/>
          <w:szCs w:val="26"/>
        </w:rPr>
        <w:t xml:space="preserve">Такая упорядоченная упаковка ионов называется </w:t>
      </w:r>
      <w:r w:rsidRPr="00293C8A">
        <w:rPr>
          <w:rFonts w:cs="Calibri"/>
          <w:b/>
          <w:sz w:val="26"/>
          <w:szCs w:val="26"/>
        </w:rPr>
        <w:t>ионным кристаллом</w:t>
      </w:r>
      <w:r w:rsidRPr="00957F51">
        <w:rPr>
          <w:rFonts w:cs="Calibri"/>
          <w:sz w:val="26"/>
          <w:szCs w:val="26"/>
        </w:rPr>
        <w:t xml:space="preserve">. Если в кристалле выделить отдельный </w:t>
      </w:r>
      <w:r w:rsidRPr="00293C8A">
        <w:rPr>
          <w:rFonts w:cs="Calibri"/>
          <w:b/>
          <w:sz w:val="26"/>
          <w:szCs w:val="26"/>
        </w:rPr>
        <w:t>атом хлора</w:t>
      </w:r>
      <w:r w:rsidRPr="00957F51">
        <w:rPr>
          <w:rFonts w:cs="Calibri"/>
          <w:sz w:val="26"/>
          <w:szCs w:val="26"/>
        </w:rPr>
        <w:t xml:space="preserve">, то среди </w:t>
      </w:r>
      <w:r w:rsidRPr="00293C8A">
        <w:rPr>
          <w:rFonts w:cs="Calibri"/>
          <w:b/>
          <w:sz w:val="26"/>
          <w:szCs w:val="26"/>
        </w:rPr>
        <w:t xml:space="preserve">окружающих его атомов натрия </w:t>
      </w:r>
      <w:r w:rsidRPr="00957F51">
        <w:rPr>
          <w:rFonts w:cs="Calibri"/>
          <w:sz w:val="26"/>
          <w:szCs w:val="26"/>
        </w:rPr>
        <w:t xml:space="preserve">уже </w:t>
      </w:r>
      <w:r w:rsidRPr="00293C8A">
        <w:rPr>
          <w:rFonts w:cs="Calibri"/>
          <w:b/>
          <w:sz w:val="26"/>
          <w:szCs w:val="26"/>
        </w:rPr>
        <w:t>невозможно найти тот</w:t>
      </w:r>
      <w:r w:rsidRPr="00957F51">
        <w:rPr>
          <w:rFonts w:cs="Calibri"/>
          <w:sz w:val="26"/>
          <w:szCs w:val="26"/>
        </w:rPr>
        <w:t xml:space="preserve">, с которым </w:t>
      </w:r>
      <w:r w:rsidRPr="00293C8A">
        <w:rPr>
          <w:rFonts w:cs="Calibri"/>
          <w:b/>
          <w:sz w:val="26"/>
          <w:szCs w:val="26"/>
        </w:rPr>
        <w:t>хлор вступал в реакцию</w:t>
      </w:r>
      <w:r w:rsidRPr="00957F51">
        <w:rPr>
          <w:rFonts w:cs="Calibri"/>
          <w:sz w:val="26"/>
          <w:szCs w:val="26"/>
        </w:rPr>
        <w:t xml:space="preserve">. Притянутые друг к другу </w:t>
      </w:r>
      <w:r w:rsidRPr="00293C8A">
        <w:rPr>
          <w:rFonts w:cs="Calibri"/>
          <w:b/>
          <w:sz w:val="26"/>
          <w:szCs w:val="26"/>
        </w:rPr>
        <w:t>электростатическими силами</w:t>
      </w:r>
      <w:r w:rsidRPr="00957F51">
        <w:rPr>
          <w:rFonts w:cs="Calibri"/>
          <w:sz w:val="26"/>
          <w:szCs w:val="26"/>
        </w:rPr>
        <w:t xml:space="preserve">, </w:t>
      </w:r>
      <w:r w:rsidRPr="00293C8A">
        <w:rPr>
          <w:rFonts w:cs="Calibri"/>
          <w:b/>
          <w:sz w:val="26"/>
          <w:szCs w:val="26"/>
        </w:rPr>
        <w:t>ионы крайне неохотно меняют свое местоположение под влиянием внешнего усилия</w:t>
      </w:r>
      <w:r w:rsidRPr="00957F51">
        <w:rPr>
          <w:rFonts w:cs="Calibri"/>
          <w:sz w:val="26"/>
          <w:szCs w:val="26"/>
        </w:rPr>
        <w:t xml:space="preserve"> или </w:t>
      </w:r>
      <w:r w:rsidRPr="00293C8A">
        <w:rPr>
          <w:rFonts w:cs="Calibri"/>
          <w:b/>
          <w:sz w:val="26"/>
          <w:szCs w:val="26"/>
        </w:rPr>
        <w:t>повышения температуры</w:t>
      </w:r>
      <w:r w:rsidRPr="00957F51">
        <w:rPr>
          <w:rFonts w:cs="Calibri"/>
          <w:sz w:val="26"/>
          <w:szCs w:val="26"/>
        </w:rPr>
        <w:t xml:space="preserve">. Но если </w:t>
      </w:r>
      <w:r w:rsidRPr="00546C69">
        <w:rPr>
          <w:rFonts w:cs="Calibri"/>
          <w:b/>
          <w:sz w:val="26"/>
          <w:szCs w:val="26"/>
        </w:rPr>
        <w:t>температура очень велика</w:t>
      </w:r>
      <w:r w:rsidRPr="00957F51">
        <w:rPr>
          <w:rFonts w:cs="Calibri"/>
          <w:sz w:val="26"/>
          <w:szCs w:val="26"/>
        </w:rPr>
        <w:t xml:space="preserve"> (</w:t>
      </w:r>
      <w:r w:rsidRPr="00546C69">
        <w:rPr>
          <w:rFonts w:cs="Calibri"/>
          <w:b/>
          <w:sz w:val="26"/>
          <w:szCs w:val="26"/>
        </w:rPr>
        <w:t>примерно 1500°C</w:t>
      </w:r>
      <w:r w:rsidRPr="00957F51">
        <w:rPr>
          <w:rFonts w:cs="Calibri"/>
          <w:sz w:val="26"/>
          <w:szCs w:val="26"/>
        </w:rPr>
        <w:t xml:space="preserve">), то </w:t>
      </w:r>
      <w:r w:rsidRPr="00546C69">
        <w:rPr>
          <w:rFonts w:cs="Calibri"/>
          <w:b/>
          <w:sz w:val="26"/>
          <w:szCs w:val="26"/>
        </w:rPr>
        <w:t>NaCl</w:t>
      </w:r>
      <w:r w:rsidRPr="00957F51">
        <w:rPr>
          <w:rFonts w:cs="Calibri"/>
          <w:sz w:val="26"/>
          <w:szCs w:val="26"/>
        </w:rPr>
        <w:t xml:space="preserve"> </w:t>
      </w:r>
      <w:r w:rsidRPr="00546C69">
        <w:rPr>
          <w:rFonts w:cs="Calibri"/>
          <w:b/>
          <w:sz w:val="26"/>
          <w:szCs w:val="26"/>
        </w:rPr>
        <w:t>испаряется</w:t>
      </w:r>
      <w:r w:rsidRPr="00957F51">
        <w:rPr>
          <w:rFonts w:cs="Calibri"/>
          <w:sz w:val="26"/>
          <w:szCs w:val="26"/>
        </w:rPr>
        <w:t xml:space="preserve">, образуя </w:t>
      </w:r>
      <w:r w:rsidRPr="00546C69">
        <w:rPr>
          <w:rFonts w:cs="Calibri"/>
          <w:b/>
          <w:sz w:val="26"/>
          <w:szCs w:val="26"/>
        </w:rPr>
        <w:t>двухатомные молекулы</w:t>
      </w:r>
      <w:r w:rsidRPr="00957F51">
        <w:rPr>
          <w:rFonts w:cs="Calibri"/>
          <w:sz w:val="26"/>
          <w:szCs w:val="26"/>
        </w:rPr>
        <w:t xml:space="preserve">. Это говорит о том, что </w:t>
      </w:r>
      <w:r w:rsidRPr="00546C69">
        <w:rPr>
          <w:rFonts w:cs="Calibri"/>
          <w:b/>
          <w:sz w:val="26"/>
          <w:szCs w:val="26"/>
        </w:rPr>
        <w:t>силы ковалентного связывания</w:t>
      </w:r>
      <w:r w:rsidRPr="00957F51">
        <w:rPr>
          <w:rFonts w:cs="Calibri"/>
          <w:sz w:val="26"/>
          <w:szCs w:val="26"/>
        </w:rPr>
        <w:t xml:space="preserve"> </w:t>
      </w:r>
      <w:r w:rsidRPr="00546C69">
        <w:rPr>
          <w:rFonts w:cs="Calibri"/>
          <w:b/>
          <w:sz w:val="26"/>
          <w:szCs w:val="26"/>
        </w:rPr>
        <w:t>никогда не выключаются полностью</w:t>
      </w:r>
      <w:r>
        <w:rPr>
          <w:rFonts w:cs="Calibri"/>
          <w:sz w:val="26"/>
          <w:szCs w:val="26"/>
        </w:rPr>
        <w:t>.</w:t>
      </w:r>
    </w:p>
    <w:p w:rsidR="00587432" w:rsidRPr="009A6DF7" w:rsidRDefault="00587432" w:rsidP="009A6DF7">
      <w:pPr>
        <w:rPr>
          <w:rFonts w:cs="Calibri"/>
          <w:sz w:val="26"/>
          <w:szCs w:val="26"/>
        </w:rPr>
      </w:pPr>
      <w:r w:rsidRPr="009A6DF7">
        <w:rPr>
          <w:rFonts w:cs="Calibri"/>
          <w:b/>
          <w:sz w:val="26"/>
          <w:szCs w:val="26"/>
        </w:rPr>
        <w:t>Ионные кристаллы</w:t>
      </w:r>
      <w:r w:rsidRPr="009A6DF7">
        <w:rPr>
          <w:rFonts w:cs="Calibri"/>
          <w:sz w:val="26"/>
          <w:szCs w:val="26"/>
        </w:rPr>
        <w:t xml:space="preserve"> отличаются </w:t>
      </w:r>
      <w:r w:rsidRPr="004F399E">
        <w:rPr>
          <w:rFonts w:cs="Calibri"/>
          <w:b/>
          <w:sz w:val="26"/>
          <w:szCs w:val="26"/>
        </w:rPr>
        <w:t xml:space="preserve">высокими </w:t>
      </w:r>
      <w:r>
        <w:rPr>
          <w:rFonts w:cs="Calibri"/>
          <w:b/>
          <w:sz w:val="26"/>
          <w:szCs w:val="26"/>
        </w:rPr>
        <w:t>темпертур</w:t>
      </w:r>
      <w:r w:rsidRPr="009A6DF7">
        <w:rPr>
          <w:rFonts w:cs="Calibri"/>
          <w:b/>
          <w:sz w:val="26"/>
          <w:szCs w:val="26"/>
        </w:rPr>
        <w:t>ами плавления</w:t>
      </w:r>
      <w:r>
        <w:rPr>
          <w:rFonts w:cs="Calibri"/>
          <w:sz w:val="26"/>
          <w:szCs w:val="26"/>
        </w:rPr>
        <w:t xml:space="preserve">, обычно </w:t>
      </w:r>
      <w:r w:rsidRPr="002910A2">
        <w:rPr>
          <w:rFonts w:cs="Calibri"/>
          <w:b/>
          <w:sz w:val="26"/>
          <w:szCs w:val="26"/>
        </w:rPr>
        <w:t>значительной шириной запрещенной зоны</w:t>
      </w:r>
      <w:r w:rsidRPr="009A6DF7">
        <w:rPr>
          <w:rFonts w:cs="Calibri"/>
          <w:sz w:val="26"/>
          <w:szCs w:val="26"/>
        </w:rPr>
        <w:t xml:space="preserve">, обладают </w:t>
      </w:r>
      <w:r w:rsidRPr="002910A2">
        <w:rPr>
          <w:rFonts w:cs="Calibri"/>
          <w:b/>
          <w:sz w:val="26"/>
          <w:szCs w:val="26"/>
        </w:rPr>
        <w:t>ионной проводимостью</w:t>
      </w:r>
      <w:r>
        <w:rPr>
          <w:rFonts w:cs="Calibri"/>
          <w:sz w:val="26"/>
          <w:szCs w:val="26"/>
        </w:rPr>
        <w:t xml:space="preserve"> при </w:t>
      </w:r>
      <w:r w:rsidRPr="002910A2">
        <w:rPr>
          <w:rFonts w:cs="Calibri"/>
          <w:b/>
          <w:sz w:val="26"/>
          <w:szCs w:val="26"/>
        </w:rPr>
        <w:t>высоких температурах</w:t>
      </w:r>
      <w:r w:rsidRPr="009A6DF7">
        <w:rPr>
          <w:rFonts w:cs="Calibri"/>
          <w:sz w:val="26"/>
          <w:szCs w:val="26"/>
        </w:rPr>
        <w:t xml:space="preserve"> и </w:t>
      </w:r>
      <w:r w:rsidRPr="002910A2">
        <w:rPr>
          <w:rFonts w:cs="Calibri"/>
          <w:b/>
          <w:sz w:val="26"/>
          <w:szCs w:val="26"/>
        </w:rPr>
        <w:t>рядом специфических оптических свойств</w:t>
      </w:r>
      <w:r w:rsidRPr="009A6DF7">
        <w:rPr>
          <w:rFonts w:cs="Calibri"/>
          <w:sz w:val="26"/>
          <w:szCs w:val="26"/>
        </w:rPr>
        <w:t xml:space="preserve"> (напр</w:t>
      </w:r>
      <w:r>
        <w:rPr>
          <w:rFonts w:cs="Calibri"/>
          <w:sz w:val="26"/>
          <w:szCs w:val="26"/>
        </w:rPr>
        <w:t>имер</w:t>
      </w:r>
      <w:r w:rsidRPr="009A6DF7">
        <w:rPr>
          <w:rFonts w:cs="Calibri"/>
          <w:sz w:val="26"/>
          <w:szCs w:val="26"/>
        </w:rPr>
        <w:t xml:space="preserve">, </w:t>
      </w:r>
      <w:r w:rsidRPr="004F399E">
        <w:rPr>
          <w:rFonts w:cs="Calibri"/>
          <w:b/>
          <w:sz w:val="26"/>
          <w:szCs w:val="26"/>
        </w:rPr>
        <w:t>прозрачностью в ближней области ИК спектра</w:t>
      </w:r>
      <w:r w:rsidRPr="009A6DF7">
        <w:rPr>
          <w:rFonts w:cs="Calibri"/>
          <w:sz w:val="26"/>
          <w:szCs w:val="26"/>
        </w:rPr>
        <w:t>). Они м</w:t>
      </w:r>
      <w:r>
        <w:rPr>
          <w:rFonts w:cs="Calibri"/>
          <w:sz w:val="26"/>
          <w:szCs w:val="26"/>
        </w:rPr>
        <w:t>огут быть</w:t>
      </w:r>
      <w:r w:rsidRPr="009A6DF7">
        <w:rPr>
          <w:rFonts w:cs="Calibri"/>
          <w:sz w:val="26"/>
          <w:szCs w:val="26"/>
        </w:rPr>
        <w:t xml:space="preserve"> построены как из </w:t>
      </w:r>
      <w:r w:rsidRPr="00636CA8">
        <w:rPr>
          <w:rFonts w:cs="Calibri"/>
          <w:b/>
          <w:sz w:val="26"/>
          <w:szCs w:val="26"/>
        </w:rPr>
        <w:t>одноатомных</w:t>
      </w:r>
      <w:r w:rsidRPr="009A6DF7">
        <w:rPr>
          <w:rFonts w:cs="Calibri"/>
          <w:sz w:val="26"/>
          <w:szCs w:val="26"/>
        </w:rPr>
        <w:t xml:space="preserve">, так и из </w:t>
      </w:r>
      <w:r w:rsidRPr="00636CA8">
        <w:rPr>
          <w:rFonts w:cs="Calibri"/>
          <w:b/>
          <w:sz w:val="26"/>
          <w:szCs w:val="26"/>
        </w:rPr>
        <w:t>многоатомных ионов</w:t>
      </w:r>
      <w:r w:rsidRPr="009A6DF7">
        <w:rPr>
          <w:rFonts w:cs="Calibri"/>
          <w:sz w:val="26"/>
          <w:szCs w:val="26"/>
        </w:rPr>
        <w:t xml:space="preserve">. Пример </w:t>
      </w:r>
      <w:r w:rsidRPr="00636CA8">
        <w:rPr>
          <w:rFonts w:cs="Calibri"/>
          <w:b/>
          <w:sz w:val="26"/>
          <w:szCs w:val="26"/>
        </w:rPr>
        <w:t>ионных кристаллов первого типа</w:t>
      </w:r>
      <w:r w:rsidRPr="009A6DF7">
        <w:rPr>
          <w:rFonts w:cs="Calibri"/>
          <w:sz w:val="26"/>
          <w:szCs w:val="26"/>
        </w:rPr>
        <w:t xml:space="preserve"> - </w:t>
      </w:r>
      <w:r w:rsidRPr="00636CA8">
        <w:rPr>
          <w:rFonts w:cs="Calibri"/>
          <w:b/>
          <w:sz w:val="26"/>
          <w:szCs w:val="26"/>
        </w:rPr>
        <w:t xml:space="preserve">кристаллы галогенидов щелочных </w:t>
      </w:r>
      <w:r>
        <w:rPr>
          <w:rFonts w:cs="Calibri"/>
          <w:sz w:val="26"/>
          <w:szCs w:val="26"/>
        </w:rPr>
        <w:t xml:space="preserve">и </w:t>
      </w:r>
      <w:r w:rsidRPr="00636CA8">
        <w:rPr>
          <w:rFonts w:cs="Calibri"/>
          <w:b/>
          <w:sz w:val="26"/>
          <w:szCs w:val="26"/>
        </w:rPr>
        <w:t>щелочно-земельных металлов</w:t>
      </w:r>
      <w:r w:rsidRPr="009A6DF7">
        <w:rPr>
          <w:rFonts w:cs="Calibri"/>
          <w:sz w:val="26"/>
          <w:szCs w:val="26"/>
        </w:rPr>
        <w:t xml:space="preserve">; </w:t>
      </w:r>
      <w:r w:rsidRPr="00636CA8">
        <w:rPr>
          <w:rFonts w:cs="Calibri"/>
          <w:b/>
          <w:sz w:val="26"/>
          <w:szCs w:val="26"/>
        </w:rPr>
        <w:t>анионы располагаются по закону плотнейшей шаровой упаковки</w:t>
      </w:r>
      <w:r w:rsidRPr="009A6DF7">
        <w:rPr>
          <w:rFonts w:cs="Calibri"/>
          <w:sz w:val="26"/>
          <w:szCs w:val="26"/>
        </w:rPr>
        <w:t xml:space="preserve"> или </w:t>
      </w:r>
      <w:r w:rsidRPr="00636CA8">
        <w:rPr>
          <w:rFonts w:cs="Calibri"/>
          <w:b/>
          <w:sz w:val="26"/>
          <w:szCs w:val="26"/>
        </w:rPr>
        <w:t>плотной шаровой кладки</w:t>
      </w:r>
      <w:r w:rsidRPr="009A6DF7">
        <w:rPr>
          <w:rFonts w:cs="Calibri"/>
          <w:sz w:val="26"/>
          <w:szCs w:val="26"/>
        </w:rPr>
        <w:t xml:space="preserve">, </w:t>
      </w:r>
      <w:r w:rsidRPr="007A2340">
        <w:rPr>
          <w:rFonts w:cs="Calibri"/>
          <w:b/>
          <w:sz w:val="26"/>
          <w:szCs w:val="26"/>
        </w:rPr>
        <w:t>катионы занимают соответствующие пустоты</w:t>
      </w:r>
      <w:r w:rsidRPr="009A6DF7">
        <w:rPr>
          <w:rFonts w:cs="Calibri"/>
          <w:sz w:val="26"/>
          <w:szCs w:val="26"/>
        </w:rPr>
        <w:t>. Наиб</w:t>
      </w:r>
      <w:r>
        <w:rPr>
          <w:rFonts w:cs="Calibri"/>
          <w:sz w:val="26"/>
          <w:szCs w:val="26"/>
        </w:rPr>
        <w:t>олее</w:t>
      </w:r>
      <w:r w:rsidRPr="009A6DF7">
        <w:rPr>
          <w:rFonts w:cs="Calibri"/>
          <w:sz w:val="26"/>
          <w:szCs w:val="26"/>
        </w:rPr>
        <w:t xml:space="preserve"> </w:t>
      </w:r>
      <w:r w:rsidRPr="007A2340">
        <w:rPr>
          <w:rFonts w:cs="Calibri"/>
          <w:b/>
          <w:sz w:val="26"/>
          <w:szCs w:val="26"/>
        </w:rPr>
        <w:t>характерные</w:t>
      </w:r>
      <w:r w:rsidRPr="009A6DF7">
        <w:rPr>
          <w:rFonts w:cs="Calibri"/>
          <w:sz w:val="26"/>
          <w:szCs w:val="26"/>
        </w:rPr>
        <w:t xml:space="preserve"> структуры такого типа - NaCl, CsCl, CaF2. </w:t>
      </w:r>
      <w:r w:rsidRPr="007A2340">
        <w:rPr>
          <w:rFonts w:cs="Calibri"/>
          <w:b/>
          <w:sz w:val="26"/>
          <w:szCs w:val="26"/>
        </w:rPr>
        <w:t>Ионные кристаллы второго типа</w:t>
      </w:r>
      <w:r w:rsidRPr="009A6DF7">
        <w:rPr>
          <w:rFonts w:cs="Calibri"/>
          <w:sz w:val="26"/>
          <w:szCs w:val="26"/>
        </w:rPr>
        <w:t xml:space="preserve"> построены из </w:t>
      </w:r>
      <w:r w:rsidRPr="007A2340">
        <w:rPr>
          <w:rFonts w:cs="Calibri"/>
          <w:b/>
          <w:sz w:val="26"/>
          <w:szCs w:val="26"/>
        </w:rPr>
        <w:t>одноатомных катионов тех же металлов и конечных или бесконечных анионных фрагментов</w:t>
      </w:r>
      <w:r w:rsidRPr="009A6DF7">
        <w:rPr>
          <w:rFonts w:cs="Calibri"/>
          <w:sz w:val="26"/>
          <w:szCs w:val="26"/>
        </w:rPr>
        <w:t xml:space="preserve">. </w:t>
      </w:r>
      <w:r w:rsidRPr="006F29E7">
        <w:rPr>
          <w:rFonts w:cs="Calibri"/>
          <w:b/>
          <w:sz w:val="26"/>
          <w:szCs w:val="26"/>
        </w:rPr>
        <w:t>Конечные анионы</w:t>
      </w:r>
      <w:r w:rsidRPr="009A6DF7">
        <w:rPr>
          <w:rFonts w:cs="Calibri"/>
          <w:sz w:val="26"/>
          <w:szCs w:val="26"/>
        </w:rPr>
        <w:t xml:space="preserve"> (кислотные остатки) - </w:t>
      </w:r>
      <w:r w:rsidRPr="006F29E7">
        <w:rPr>
          <w:rFonts w:cs="Calibri"/>
          <w:b/>
          <w:sz w:val="26"/>
          <w:szCs w:val="26"/>
        </w:rPr>
        <w:t>NO3-, SO42-, СО32- и др</w:t>
      </w:r>
      <w:r w:rsidRPr="009A6DF7">
        <w:rPr>
          <w:rFonts w:cs="Calibri"/>
          <w:sz w:val="26"/>
          <w:szCs w:val="26"/>
        </w:rPr>
        <w:t xml:space="preserve">. </w:t>
      </w:r>
      <w:r w:rsidRPr="006F29E7">
        <w:rPr>
          <w:rFonts w:cs="Calibri"/>
          <w:b/>
          <w:sz w:val="26"/>
          <w:szCs w:val="26"/>
        </w:rPr>
        <w:t>Кислотные остатки могут соединяться в бесконечные цепи</w:t>
      </w:r>
      <w:r w:rsidRPr="009A6DF7">
        <w:rPr>
          <w:rFonts w:cs="Calibri"/>
          <w:sz w:val="26"/>
          <w:szCs w:val="26"/>
        </w:rPr>
        <w:t xml:space="preserve">, </w:t>
      </w:r>
      <w:r w:rsidRPr="006F29E7">
        <w:rPr>
          <w:rFonts w:cs="Calibri"/>
          <w:b/>
          <w:sz w:val="26"/>
          <w:szCs w:val="26"/>
        </w:rPr>
        <w:t xml:space="preserve">слои </w:t>
      </w:r>
      <w:r w:rsidRPr="009A6DF7">
        <w:rPr>
          <w:rFonts w:cs="Calibri"/>
          <w:sz w:val="26"/>
          <w:szCs w:val="26"/>
        </w:rPr>
        <w:t xml:space="preserve">или </w:t>
      </w:r>
      <w:r w:rsidRPr="006F29E7">
        <w:rPr>
          <w:rFonts w:cs="Calibri"/>
          <w:b/>
          <w:sz w:val="26"/>
          <w:szCs w:val="26"/>
        </w:rPr>
        <w:t>образовывать трехмерный каркас</w:t>
      </w:r>
      <w:r>
        <w:rPr>
          <w:rFonts w:cs="Calibri"/>
          <w:sz w:val="26"/>
          <w:szCs w:val="26"/>
        </w:rPr>
        <w:t>, в полостях кото</w:t>
      </w:r>
      <w:r w:rsidRPr="009A6DF7">
        <w:rPr>
          <w:rFonts w:cs="Calibri"/>
          <w:sz w:val="26"/>
          <w:szCs w:val="26"/>
        </w:rPr>
        <w:t xml:space="preserve">рого </w:t>
      </w:r>
      <w:r w:rsidRPr="006F29E7">
        <w:rPr>
          <w:rFonts w:cs="Calibri"/>
          <w:b/>
          <w:sz w:val="26"/>
          <w:szCs w:val="26"/>
        </w:rPr>
        <w:t>располагаются катионы</w:t>
      </w:r>
      <w:r>
        <w:rPr>
          <w:rFonts w:cs="Calibri"/>
          <w:sz w:val="26"/>
          <w:szCs w:val="26"/>
        </w:rPr>
        <w:t>, как, например</w:t>
      </w:r>
      <w:r w:rsidRPr="009A6DF7">
        <w:rPr>
          <w:rFonts w:cs="Calibri"/>
          <w:sz w:val="26"/>
          <w:szCs w:val="26"/>
        </w:rPr>
        <w:t xml:space="preserve">, в </w:t>
      </w:r>
      <w:r w:rsidRPr="006F29E7">
        <w:rPr>
          <w:rFonts w:cs="Calibri"/>
          <w:b/>
          <w:sz w:val="26"/>
          <w:szCs w:val="26"/>
        </w:rPr>
        <w:t>кристаллических структурах силикатов</w:t>
      </w:r>
      <w:r w:rsidRPr="009A6DF7">
        <w:rPr>
          <w:rFonts w:cs="Calibri"/>
          <w:sz w:val="26"/>
          <w:szCs w:val="26"/>
        </w:rPr>
        <w:t xml:space="preserve">. Для </w:t>
      </w:r>
      <w:r w:rsidRPr="002E22DD">
        <w:rPr>
          <w:rFonts w:cs="Calibri"/>
          <w:b/>
          <w:sz w:val="26"/>
          <w:szCs w:val="26"/>
        </w:rPr>
        <w:t>ионных кристаллов</w:t>
      </w:r>
      <w:r w:rsidRPr="009A6DF7">
        <w:rPr>
          <w:rFonts w:cs="Calibri"/>
          <w:sz w:val="26"/>
          <w:szCs w:val="26"/>
        </w:rPr>
        <w:t xml:space="preserve"> </w:t>
      </w:r>
      <w:r w:rsidRPr="002E22DD">
        <w:rPr>
          <w:rFonts w:cs="Calibri"/>
          <w:b/>
          <w:sz w:val="26"/>
          <w:szCs w:val="26"/>
        </w:rPr>
        <w:t>можно</w:t>
      </w:r>
      <w:r>
        <w:rPr>
          <w:rFonts w:cs="Calibri"/>
          <w:b/>
          <w:sz w:val="26"/>
          <w:szCs w:val="26"/>
        </w:rPr>
        <w:t xml:space="preserve"> рассчитать энергию кристаллической </w:t>
      </w:r>
      <w:r w:rsidRPr="002E22DD">
        <w:rPr>
          <w:rFonts w:cs="Calibri"/>
          <w:b/>
          <w:sz w:val="26"/>
          <w:szCs w:val="26"/>
        </w:rPr>
        <w:t xml:space="preserve">структуры </w:t>
      </w:r>
      <w:r w:rsidRPr="002E22DD">
        <w:rPr>
          <w:rFonts w:cs="Calibri"/>
          <w:b/>
          <w:sz w:val="32"/>
          <w:szCs w:val="32"/>
        </w:rPr>
        <w:t>U</w:t>
      </w:r>
      <w:r w:rsidRPr="009A6DF7">
        <w:rPr>
          <w:rFonts w:cs="Calibri"/>
          <w:sz w:val="26"/>
          <w:szCs w:val="26"/>
        </w:rPr>
        <w:t xml:space="preserve"> (см. табл.), приближенно равную </w:t>
      </w:r>
      <w:r w:rsidRPr="002E22DD">
        <w:rPr>
          <w:rFonts w:cs="Calibri"/>
          <w:b/>
          <w:sz w:val="26"/>
          <w:szCs w:val="26"/>
        </w:rPr>
        <w:t>энтальпии сублимации</w:t>
      </w:r>
      <w:r w:rsidRPr="009A6DF7">
        <w:rPr>
          <w:rFonts w:cs="Calibri"/>
          <w:sz w:val="26"/>
          <w:szCs w:val="26"/>
        </w:rPr>
        <w:t xml:space="preserve">; результаты </w:t>
      </w:r>
      <w:r w:rsidRPr="002E22DD">
        <w:rPr>
          <w:rFonts w:cs="Calibri"/>
          <w:b/>
          <w:sz w:val="26"/>
          <w:szCs w:val="26"/>
        </w:rPr>
        <w:t>хорошо согласуются с эксперим</w:t>
      </w:r>
      <w:r>
        <w:rPr>
          <w:rFonts w:cs="Calibri"/>
          <w:b/>
          <w:sz w:val="26"/>
          <w:szCs w:val="26"/>
        </w:rPr>
        <w:t>ентальными</w:t>
      </w:r>
      <w:r w:rsidRPr="002E22DD">
        <w:rPr>
          <w:rFonts w:cs="Calibri"/>
          <w:b/>
          <w:sz w:val="26"/>
          <w:szCs w:val="26"/>
        </w:rPr>
        <w:t xml:space="preserve"> данными</w:t>
      </w:r>
      <w:r>
        <w:rPr>
          <w:rFonts w:cs="Calibri"/>
          <w:sz w:val="26"/>
          <w:szCs w:val="26"/>
        </w:rPr>
        <w:t>. Согласно уравне</w:t>
      </w:r>
      <w:r w:rsidRPr="009A6DF7">
        <w:rPr>
          <w:rFonts w:cs="Calibri"/>
          <w:sz w:val="26"/>
          <w:szCs w:val="26"/>
        </w:rPr>
        <w:t xml:space="preserve">нию </w:t>
      </w:r>
      <w:r w:rsidRPr="002E22DD">
        <w:rPr>
          <w:rFonts w:cs="Calibri"/>
          <w:b/>
          <w:sz w:val="26"/>
          <w:szCs w:val="26"/>
        </w:rPr>
        <w:t>Борна-Майера</w:t>
      </w:r>
      <w:r w:rsidRPr="009A6DF7">
        <w:rPr>
          <w:rFonts w:cs="Calibri"/>
          <w:sz w:val="26"/>
          <w:szCs w:val="26"/>
        </w:rPr>
        <w:t xml:space="preserve">, для </w:t>
      </w:r>
      <w:r w:rsidRPr="002E22DD">
        <w:rPr>
          <w:rFonts w:cs="Calibri"/>
          <w:b/>
          <w:sz w:val="26"/>
          <w:szCs w:val="26"/>
        </w:rPr>
        <w:t>кристалла</w:t>
      </w:r>
      <w:r w:rsidRPr="009A6DF7">
        <w:rPr>
          <w:rFonts w:cs="Calibri"/>
          <w:sz w:val="26"/>
          <w:szCs w:val="26"/>
        </w:rPr>
        <w:t xml:space="preserve">, состоящего из </w:t>
      </w:r>
      <w:r w:rsidRPr="002E22DD">
        <w:rPr>
          <w:rFonts w:cs="Calibri"/>
          <w:b/>
          <w:sz w:val="26"/>
          <w:szCs w:val="26"/>
        </w:rPr>
        <w:t>формально однозарядных ионов</w:t>
      </w:r>
      <w:r w:rsidRPr="009A6DF7">
        <w:rPr>
          <w:rFonts w:cs="Calibri"/>
          <w:sz w:val="26"/>
          <w:szCs w:val="26"/>
        </w:rPr>
        <w:t xml:space="preserve">: </w:t>
      </w:r>
    </w:p>
    <w:p w:rsidR="00587432" w:rsidRPr="0086628B" w:rsidRDefault="00587432" w:rsidP="009A6DF7">
      <w:pPr>
        <w:rPr>
          <w:rFonts w:cs="Calibri"/>
          <w:sz w:val="40"/>
          <w:szCs w:val="40"/>
          <w:lang w:val="en-US"/>
        </w:rPr>
      </w:pPr>
      <w:r w:rsidRPr="0086628B">
        <w:rPr>
          <w:rFonts w:cs="Calibri"/>
          <w:sz w:val="40"/>
          <w:szCs w:val="40"/>
          <w:lang w:val="en-US"/>
        </w:rPr>
        <w:t xml:space="preserve">U = -A/R + </w:t>
      </w:r>
      <w:r w:rsidRPr="0086628B">
        <w:rPr>
          <w:rFonts w:cs="Calibri"/>
          <w:sz w:val="40"/>
          <w:szCs w:val="40"/>
        </w:rPr>
        <w:t>Ве</w:t>
      </w:r>
      <w:r w:rsidRPr="0086628B">
        <w:rPr>
          <w:rFonts w:cs="Calibri"/>
          <w:sz w:val="40"/>
          <w:szCs w:val="40"/>
          <w:lang w:val="en-US"/>
        </w:rPr>
        <w:t>-R/r - C/R6 - D/R8 + E</w:t>
      </w:r>
      <w:r w:rsidRPr="00C75A37">
        <w:rPr>
          <w:rFonts w:cs="Calibri"/>
          <w:sz w:val="28"/>
          <w:szCs w:val="28"/>
          <w:lang w:val="en-US"/>
        </w:rPr>
        <w:t>0</w:t>
      </w:r>
      <w:r w:rsidRPr="0086628B">
        <w:rPr>
          <w:rFonts w:cs="Calibri"/>
          <w:sz w:val="40"/>
          <w:szCs w:val="40"/>
          <w:lang w:val="en-US"/>
        </w:rPr>
        <w:t xml:space="preserve"> </w:t>
      </w:r>
    </w:p>
    <w:p w:rsidR="00587432" w:rsidRPr="009A6DF7" w:rsidRDefault="00587432" w:rsidP="009A6DF7">
      <w:pPr>
        <w:rPr>
          <w:rFonts w:cs="Calibri"/>
          <w:sz w:val="26"/>
          <w:szCs w:val="26"/>
        </w:rPr>
      </w:pPr>
      <w:r w:rsidRPr="009A6DF7">
        <w:rPr>
          <w:rFonts w:cs="Calibri"/>
          <w:sz w:val="26"/>
          <w:szCs w:val="26"/>
        </w:rPr>
        <w:t>(</w:t>
      </w:r>
      <w:r w:rsidRPr="0086628B">
        <w:rPr>
          <w:rFonts w:cs="Calibri"/>
          <w:b/>
          <w:sz w:val="32"/>
          <w:szCs w:val="32"/>
        </w:rPr>
        <w:t>R</w:t>
      </w:r>
      <w:r w:rsidRPr="009A6DF7">
        <w:rPr>
          <w:rFonts w:cs="Calibri"/>
          <w:sz w:val="26"/>
          <w:szCs w:val="26"/>
        </w:rPr>
        <w:t xml:space="preserve"> - </w:t>
      </w:r>
      <w:r w:rsidRPr="0086628B">
        <w:rPr>
          <w:rFonts w:cs="Calibri"/>
          <w:b/>
          <w:sz w:val="26"/>
          <w:szCs w:val="26"/>
        </w:rPr>
        <w:t>кратчайшее межионное расстояние</w:t>
      </w:r>
      <w:r w:rsidRPr="009A6DF7">
        <w:rPr>
          <w:rFonts w:cs="Calibri"/>
          <w:sz w:val="26"/>
          <w:szCs w:val="26"/>
        </w:rPr>
        <w:t xml:space="preserve">, </w:t>
      </w:r>
      <w:r w:rsidRPr="0086628B">
        <w:rPr>
          <w:rFonts w:cs="Calibri"/>
          <w:b/>
          <w:sz w:val="32"/>
          <w:szCs w:val="32"/>
        </w:rPr>
        <w:t>А</w:t>
      </w:r>
      <w:r w:rsidRPr="009A6DF7">
        <w:rPr>
          <w:rFonts w:cs="Calibri"/>
          <w:sz w:val="26"/>
          <w:szCs w:val="26"/>
        </w:rPr>
        <w:t xml:space="preserve"> - </w:t>
      </w:r>
      <w:r w:rsidRPr="0086628B">
        <w:rPr>
          <w:rFonts w:cs="Calibri"/>
          <w:b/>
          <w:sz w:val="26"/>
          <w:szCs w:val="26"/>
        </w:rPr>
        <w:t>константа Маделунга</w:t>
      </w:r>
      <w:r w:rsidRPr="009A6DF7">
        <w:rPr>
          <w:rFonts w:cs="Calibri"/>
          <w:sz w:val="26"/>
          <w:szCs w:val="26"/>
        </w:rPr>
        <w:t xml:space="preserve">, </w:t>
      </w:r>
      <w:r w:rsidRPr="0086628B">
        <w:rPr>
          <w:rFonts w:cs="Calibri"/>
          <w:b/>
          <w:sz w:val="26"/>
          <w:szCs w:val="26"/>
        </w:rPr>
        <w:t>зависящая</w:t>
      </w:r>
      <w:r w:rsidRPr="009A6DF7">
        <w:rPr>
          <w:rFonts w:cs="Calibri"/>
          <w:sz w:val="26"/>
          <w:szCs w:val="26"/>
        </w:rPr>
        <w:t xml:space="preserve"> от </w:t>
      </w:r>
      <w:r w:rsidRPr="0086628B">
        <w:rPr>
          <w:rFonts w:cs="Calibri"/>
          <w:b/>
          <w:sz w:val="26"/>
          <w:szCs w:val="26"/>
        </w:rPr>
        <w:t>геометрии структуры</w:t>
      </w:r>
      <w:r w:rsidRPr="009A6DF7">
        <w:rPr>
          <w:rFonts w:cs="Calibri"/>
          <w:sz w:val="26"/>
          <w:szCs w:val="26"/>
        </w:rPr>
        <w:t xml:space="preserve">, </w:t>
      </w:r>
      <w:r w:rsidRPr="0086628B">
        <w:rPr>
          <w:rFonts w:cs="Calibri"/>
          <w:b/>
          <w:sz w:val="32"/>
          <w:szCs w:val="32"/>
        </w:rPr>
        <w:t>В</w:t>
      </w:r>
      <w:r w:rsidRPr="009A6DF7">
        <w:rPr>
          <w:rFonts w:cs="Calibri"/>
          <w:sz w:val="26"/>
          <w:szCs w:val="26"/>
        </w:rPr>
        <w:t xml:space="preserve"> и </w:t>
      </w:r>
      <w:r w:rsidRPr="0086628B">
        <w:rPr>
          <w:rFonts w:cs="Calibri"/>
          <w:b/>
          <w:sz w:val="32"/>
          <w:szCs w:val="32"/>
        </w:rPr>
        <w:t>r</w:t>
      </w:r>
      <w:r w:rsidRPr="009A6DF7">
        <w:rPr>
          <w:rFonts w:cs="Calibri"/>
          <w:sz w:val="26"/>
          <w:szCs w:val="26"/>
        </w:rPr>
        <w:t xml:space="preserve"> - </w:t>
      </w:r>
      <w:r w:rsidRPr="0086628B">
        <w:rPr>
          <w:rFonts w:cs="Calibri"/>
          <w:b/>
          <w:sz w:val="26"/>
          <w:szCs w:val="26"/>
        </w:rPr>
        <w:t>параметры</w:t>
      </w:r>
      <w:r w:rsidRPr="009A6DF7">
        <w:rPr>
          <w:rFonts w:cs="Calibri"/>
          <w:sz w:val="26"/>
          <w:szCs w:val="26"/>
        </w:rPr>
        <w:t xml:space="preserve">, </w:t>
      </w:r>
      <w:r w:rsidRPr="0086628B">
        <w:rPr>
          <w:rFonts w:cs="Calibri"/>
          <w:b/>
          <w:sz w:val="26"/>
          <w:szCs w:val="26"/>
        </w:rPr>
        <w:t>описывающие отталкивание между частицами</w:t>
      </w:r>
      <w:r w:rsidRPr="009A6DF7">
        <w:rPr>
          <w:rFonts w:cs="Calibri"/>
          <w:sz w:val="26"/>
          <w:szCs w:val="26"/>
        </w:rPr>
        <w:t xml:space="preserve">, </w:t>
      </w:r>
      <w:r w:rsidRPr="0086628B">
        <w:rPr>
          <w:rFonts w:cs="Calibri"/>
          <w:b/>
          <w:sz w:val="32"/>
          <w:szCs w:val="32"/>
        </w:rPr>
        <w:t>C/R6</w:t>
      </w:r>
      <w:r w:rsidRPr="009A6DF7">
        <w:rPr>
          <w:rFonts w:cs="Calibri"/>
          <w:sz w:val="26"/>
          <w:szCs w:val="26"/>
        </w:rPr>
        <w:t xml:space="preserve"> и </w:t>
      </w:r>
      <w:r w:rsidRPr="0086628B">
        <w:rPr>
          <w:rFonts w:cs="Calibri"/>
          <w:b/>
          <w:sz w:val="32"/>
          <w:szCs w:val="32"/>
        </w:rPr>
        <w:t>D/R8</w:t>
      </w:r>
      <w:r w:rsidRPr="009A6DF7">
        <w:rPr>
          <w:rFonts w:cs="Calibri"/>
          <w:sz w:val="26"/>
          <w:szCs w:val="26"/>
        </w:rPr>
        <w:t xml:space="preserve"> характеризуют соотв</w:t>
      </w:r>
      <w:r>
        <w:rPr>
          <w:rFonts w:cs="Calibri"/>
          <w:sz w:val="26"/>
          <w:szCs w:val="26"/>
        </w:rPr>
        <w:t>етствующие</w:t>
      </w:r>
      <w:r w:rsidRPr="009A6DF7">
        <w:rPr>
          <w:rFonts w:cs="Calibri"/>
          <w:sz w:val="26"/>
          <w:szCs w:val="26"/>
        </w:rPr>
        <w:t xml:space="preserve"> </w:t>
      </w:r>
      <w:r w:rsidRPr="0086628B">
        <w:rPr>
          <w:rFonts w:cs="Calibri"/>
          <w:b/>
          <w:sz w:val="26"/>
          <w:szCs w:val="26"/>
        </w:rPr>
        <w:t>диполь-дипольное и диполь-квадрупольное взаимод</w:t>
      </w:r>
      <w:r>
        <w:rPr>
          <w:rFonts w:cs="Calibri"/>
          <w:b/>
          <w:sz w:val="26"/>
          <w:szCs w:val="26"/>
        </w:rPr>
        <w:t>ействие</w:t>
      </w:r>
      <w:r w:rsidRPr="0086628B">
        <w:rPr>
          <w:rFonts w:cs="Calibri"/>
          <w:b/>
          <w:sz w:val="26"/>
          <w:szCs w:val="26"/>
        </w:rPr>
        <w:t xml:space="preserve"> ионов</w:t>
      </w:r>
      <w:r w:rsidRPr="009A6DF7">
        <w:rPr>
          <w:rFonts w:cs="Calibri"/>
          <w:sz w:val="26"/>
          <w:szCs w:val="26"/>
        </w:rPr>
        <w:t xml:space="preserve">, </w:t>
      </w:r>
      <w:r w:rsidRPr="00C75A37">
        <w:rPr>
          <w:rFonts w:cs="Calibri"/>
          <w:b/>
          <w:sz w:val="32"/>
          <w:szCs w:val="32"/>
        </w:rPr>
        <w:t>E</w:t>
      </w:r>
      <w:r w:rsidRPr="00C75A37">
        <w:rPr>
          <w:rFonts w:cs="Calibri"/>
          <w:b/>
          <w:sz w:val="20"/>
          <w:szCs w:val="20"/>
        </w:rPr>
        <w:t>0</w:t>
      </w:r>
      <w:r w:rsidRPr="009A6DF7">
        <w:rPr>
          <w:rFonts w:cs="Calibri"/>
          <w:sz w:val="26"/>
          <w:szCs w:val="26"/>
        </w:rPr>
        <w:t xml:space="preserve"> - </w:t>
      </w:r>
      <w:r w:rsidRPr="00C42762">
        <w:rPr>
          <w:rFonts w:cs="Calibri"/>
          <w:b/>
          <w:sz w:val="26"/>
          <w:szCs w:val="26"/>
        </w:rPr>
        <w:t>энергия нулевых колебаний</w:t>
      </w:r>
      <w:r w:rsidRPr="009A6DF7">
        <w:rPr>
          <w:rFonts w:cs="Calibri"/>
          <w:sz w:val="26"/>
          <w:szCs w:val="26"/>
        </w:rPr>
        <w:t xml:space="preserve">, </w:t>
      </w:r>
      <w:r w:rsidRPr="00C42762">
        <w:rPr>
          <w:rFonts w:cs="Calibri"/>
          <w:b/>
          <w:sz w:val="32"/>
          <w:szCs w:val="32"/>
        </w:rPr>
        <w:t>е</w:t>
      </w:r>
      <w:r w:rsidRPr="00C42762">
        <w:rPr>
          <w:rFonts w:cs="Calibri"/>
          <w:b/>
          <w:sz w:val="26"/>
          <w:szCs w:val="26"/>
        </w:rPr>
        <w:t xml:space="preserve"> - заряд электрона</w:t>
      </w:r>
      <w:r w:rsidRPr="009A6DF7">
        <w:rPr>
          <w:rFonts w:cs="Calibri"/>
          <w:sz w:val="26"/>
          <w:szCs w:val="26"/>
        </w:rPr>
        <w:t xml:space="preserve">). С </w:t>
      </w:r>
      <w:r w:rsidRPr="00C42762">
        <w:rPr>
          <w:rFonts w:cs="Calibri"/>
          <w:b/>
          <w:sz w:val="26"/>
          <w:szCs w:val="26"/>
        </w:rPr>
        <w:t>укрупнением катиона возрастает вклад диполь-дипольных взаимодействий</w:t>
      </w:r>
      <w:r w:rsidRPr="009A6DF7">
        <w:rPr>
          <w:rFonts w:cs="Calibri"/>
          <w:sz w:val="26"/>
          <w:szCs w:val="26"/>
        </w:rPr>
        <w:t xml:space="preserve">. </w:t>
      </w:r>
    </w:p>
    <w:p w:rsidR="00587432" w:rsidRPr="009E03BD" w:rsidRDefault="00587432" w:rsidP="00553BA5">
      <w:pPr>
        <w:rPr>
          <w:rFonts w:cs="Calibri"/>
          <w:b/>
          <w:sz w:val="26"/>
          <w:szCs w:val="26"/>
        </w:rPr>
      </w:pPr>
      <w:bookmarkStart w:id="2" w:name="_GoBack"/>
      <w:bookmarkEnd w:id="2"/>
    </w:p>
    <w:sectPr w:rsidR="00587432" w:rsidRPr="009E03BD" w:rsidSect="009E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E6F"/>
    <w:rsid w:val="00011D40"/>
    <w:rsid w:val="00047CFB"/>
    <w:rsid w:val="00070B58"/>
    <w:rsid w:val="0009033A"/>
    <w:rsid w:val="00096A71"/>
    <w:rsid w:val="000B450E"/>
    <w:rsid w:val="000C3A1F"/>
    <w:rsid w:val="000C4FF8"/>
    <w:rsid w:val="000D2E6F"/>
    <w:rsid w:val="000E194C"/>
    <w:rsid w:val="000F1310"/>
    <w:rsid w:val="000F72F5"/>
    <w:rsid w:val="00101439"/>
    <w:rsid w:val="00114C6D"/>
    <w:rsid w:val="0011528F"/>
    <w:rsid w:val="001178DE"/>
    <w:rsid w:val="0012264F"/>
    <w:rsid w:val="001358D9"/>
    <w:rsid w:val="0015169D"/>
    <w:rsid w:val="001878CA"/>
    <w:rsid w:val="001D2CAB"/>
    <w:rsid w:val="001F099D"/>
    <w:rsid w:val="002649C8"/>
    <w:rsid w:val="0027575B"/>
    <w:rsid w:val="002864D6"/>
    <w:rsid w:val="002910A2"/>
    <w:rsid w:val="00293C8A"/>
    <w:rsid w:val="00293CEF"/>
    <w:rsid w:val="002A1407"/>
    <w:rsid w:val="002A2BBA"/>
    <w:rsid w:val="002C69F7"/>
    <w:rsid w:val="002D4870"/>
    <w:rsid w:val="002E22DD"/>
    <w:rsid w:val="00307C3B"/>
    <w:rsid w:val="003130E4"/>
    <w:rsid w:val="00326F92"/>
    <w:rsid w:val="0036294E"/>
    <w:rsid w:val="003629E2"/>
    <w:rsid w:val="003647DD"/>
    <w:rsid w:val="003B0C04"/>
    <w:rsid w:val="003B2E3B"/>
    <w:rsid w:val="003D3F3F"/>
    <w:rsid w:val="003E1B06"/>
    <w:rsid w:val="003E48B6"/>
    <w:rsid w:val="00413CE1"/>
    <w:rsid w:val="00416C9A"/>
    <w:rsid w:val="00442E35"/>
    <w:rsid w:val="00446EE7"/>
    <w:rsid w:val="00457D57"/>
    <w:rsid w:val="0047499D"/>
    <w:rsid w:val="004861B7"/>
    <w:rsid w:val="004B2463"/>
    <w:rsid w:val="004D37C5"/>
    <w:rsid w:val="004F399E"/>
    <w:rsid w:val="00502EEC"/>
    <w:rsid w:val="00531DF8"/>
    <w:rsid w:val="00546C69"/>
    <w:rsid w:val="00550D18"/>
    <w:rsid w:val="00553BA5"/>
    <w:rsid w:val="00587432"/>
    <w:rsid w:val="005C1D90"/>
    <w:rsid w:val="00636CA8"/>
    <w:rsid w:val="00642498"/>
    <w:rsid w:val="006506F9"/>
    <w:rsid w:val="00686584"/>
    <w:rsid w:val="00691AE6"/>
    <w:rsid w:val="006959D8"/>
    <w:rsid w:val="006A0878"/>
    <w:rsid w:val="006C64A0"/>
    <w:rsid w:val="006D4289"/>
    <w:rsid w:val="006E2D38"/>
    <w:rsid w:val="006E39D7"/>
    <w:rsid w:val="006F29E7"/>
    <w:rsid w:val="00712463"/>
    <w:rsid w:val="00717E92"/>
    <w:rsid w:val="007811AB"/>
    <w:rsid w:val="00782B19"/>
    <w:rsid w:val="007A2340"/>
    <w:rsid w:val="007B3301"/>
    <w:rsid w:val="007C57F9"/>
    <w:rsid w:val="007F1293"/>
    <w:rsid w:val="008025F6"/>
    <w:rsid w:val="00837DA5"/>
    <w:rsid w:val="0086628B"/>
    <w:rsid w:val="00867171"/>
    <w:rsid w:val="00892588"/>
    <w:rsid w:val="008D0F21"/>
    <w:rsid w:val="008D51AB"/>
    <w:rsid w:val="008E7567"/>
    <w:rsid w:val="008F7CF3"/>
    <w:rsid w:val="009050A0"/>
    <w:rsid w:val="009259FC"/>
    <w:rsid w:val="00954DF9"/>
    <w:rsid w:val="00957F51"/>
    <w:rsid w:val="00971C33"/>
    <w:rsid w:val="00987599"/>
    <w:rsid w:val="009A4FCB"/>
    <w:rsid w:val="009A6DF7"/>
    <w:rsid w:val="009E03BD"/>
    <w:rsid w:val="009E2EAA"/>
    <w:rsid w:val="009E3D9C"/>
    <w:rsid w:val="00A150AB"/>
    <w:rsid w:val="00A50B5A"/>
    <w:rsid w:val="00A608E9"/>
    <w:rsid w:val="00A857A1"/>
    <w:rsid w:val="00AF4599"/>
    <w:rsid w:val="00B43069"/>
    <w:rsid w:val="00B94223"/>
    <w:rsid w:val="00B94FC4"/>
    <w:rsid w:val="00BD5180"/>
    <w:rsid w:val="00BF0A90"/>
    <w:rsid w:val="00C255C7"/>
    <w:rsid w:val="00C34CE5"/>
    <w:rsid w:val="00C42762"/>
    <w:rsid w:val="00C75A37"/>
    <w:rsid w:val="00CF5864"/>
    <w:rsid w:val="00D76E59"/>
    <w:rsid w:val="00DB06D6"/>
    <w:rsid w:val="00DB1204"/>
    <w:rsid w:val="00E47B71"/>
    <w:rsid w:val="00E505D0"/>
    <w:rsid w:val="00E54EB9"/>
    <w:rsid w:val="00EA20B0"/>
    <w:rsid w:val="00EB2CAB"/>
    <w:rsid w:val="00F450F3"/>
    <w:rsid w:val="00FD0D46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0BE1E4DC-73F6-4BE4-851A-A519DED7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EA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53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553BA5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rsid w:val="009E03BD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2795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Ионная связь</vt:lpstr>
    </vt:vector>
  </TitlesOfParts>
  <Company/>
  <LinksUpToDate>false</LinksUpToDate>
  <CharactersWithSpaces>18696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Ионная связь</dc:title>
  <dc:subject/>
  <dc:creator>drZlo</dc:creator>
  <cp:keywords/>
  <dc:description/>
  <cp:lastModifiedBy>Irina</cp:lastModifiedBy>
  <cp:revision>2</cp:revision>
  <dcterms:created xsi:type="dcterms:W3CDTF">2014-08-29T07:08:00Z</dcterms:created>
  <dcterms:modified xsi:type="dcterms:W3CDTF">2014-08-29T07:08:00Z</dcterms:modified>
</cp:coreProperties>
</file>