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F6D" w:rsidRPr="00F05F6D" w:rsidRDefault="00F05F6D" w:rsidP="00F05F6D">
      <w:pPr>
        <w:jc w:val="center"/>
        <w:rPr>
          <w:i/>
        </w:rPr>
      </w:pPr>
      <w:r>
        <w:rPr>
          <w:i/>
        </w:rPr>
        <w:t>Курсовая работа</w:t>
      </w:r>
    </w:p>
    <w:p w:rsidR="0076479C" w:rsidRDefault="0076479C">
      <w:pPr>
        <w:rPr>
          <w:rFonts w:ascii="Tahoma" w:hAnsi="Tahoma" w:cs="Tahoma"/>
          <w:sz w:val="20"/>
          <w:szCs w:val="20"/>
        </w:rPr>
      </w:pPr>
    </w:p>
    <w:p w:rsidR="00403C85" w:rsidRDefault="00403C85" w:rsidP="0076479C">
      <w:r>
        <w:t xml:space="preserve">Прежде </w:t>
      </w:r>
      <w:r w:rsidR="00247E63">
        <w:t>всего,</w:t>
      </w:r>
      <w:r>
        <w:t xml:space="preserve"> нужно </w:t>
      </w:r>
      <w:r w:rsidR="00247E63">
        <w:t>понимать,</w:t>
      </w:r>
      <w:r>
        <w:t xml:space="preserve"> чем курсовая отличается от реферата.</w:t>
      </w:r>
    </w:p>
    <w:p w:rsidR="00403C85" w:rsidRPr="00403C85" w:rsidRDefault="00403C85" w:rsidP="0076479C">
      <w:r w:rsidRPr="001A6ABF">
        <w:rPr>
          <w:b/>
        </w:rPr>
        <w:t>Курсовая работа</w:t>
      </w:r>
      <w:r>
        <w:t xml:space="preserve"> -  </w:t>
      </w:r>
      <w:r w:rsidR="00247E63">
        <w:t>это,</w:t>
      </w:r>
      <w:r w:rsidR="001A6ABF">
        <w:t xml:space="preserve"> прежде всего исследовательская работа, проводимая</w:t>
      </w:r>
      <w:r>
        <w:t xml:space="preserve"> студентами самостоятельно под руководством  преподавателя - научного руководителя, тематика которых предлагается и утверждается на заседании кафедры.</w:t>
      </w:r>
    </w:p>
    <w:p w:rsidR="0076479C" w:rsidRDefault="00403C85" w:rsidP="0076479C">
      <w:r w:rsidRPr="001A6ABF">
        <w:rPr>
          <w:b/>
          <w:i/>
        </w:rPr>
        <w:t xml:space="preserve"> </w:t>
      </w:r>
      <w:r w:rsidR="0076479C" w:rsidRPr="001A6ABF">
        <w:rPr>
          <w:b/>
        </w:rPr>
        <w:t>В курсовой работе студент должен показать свои способности по следующим направлениям</w:t>
      </w:r>
      <w:r w:rsidR="0076479C">
        <w:t>:</w:t>
      </w:r>
    </w:p>
    <w:p w:rsidR="0076479C" w:rsidRDefault="0076479C" w:rsidP="0076479C">
      <w:r>
        <w:t>* формулирование задач исследования;</w:t>
      </w:r>
    </w:p>
    <w:p w:rsidR="0076479C" w:rsidRDefault="0076479C" w:rsidP="0076479C">
      <w:r>
        <w:t>* разработка плана исследования;</w:t>
      </w:r>
    </w:p>
    <w:p w:rsidR="0076479C" w:rsidRDefault="0076479C" w:rsidP="0076479C">
      <w:r>
        <w:t>* проведение библиографического поиска с привлечением современных информационных технологий;</w:t>
      </w:r>
    </w:p>
    <w:p w:rsidR="0076479C" w:rsidRDefault="0076479C" w:rsidP="0076479C">
      <w:r>
        <w:t>* выбор необходимых методов исследования, модификация существующих и разработка новых методов, исходя из задач конкретного исследования;</w:t>
      </w:r>
    </w:p>
    <w:p w:rsidR="0076479C" w:rsidRDefault="0076479C" w:rsidP="0076479C">
      <w:r>
        <w:t>* обработка полученных результатов, анализ и осмысление их с учетом имеющихся литературных данных;</w:t>
      </w:r>
    </w:p>
    <w:p w:rsidR="0076479C" w:rsidRDefault="0076479C" w:rsidP="0076479C">
      <w:r>
        <w:t xml:space="preserve">* представление итогов проделанной работы в письменной форме, оформленных в соответствии с имеющимися требованиями, с привлечением научного аппарата и использованием современных средств редактирования и печати; </w:t>
      </w:r>
    </w:p>
    <w:p w:rsidR="0076479C" w:rsidRDefault="0076479C" w:rsidP="0076479C">
      <w:r>
        <w:t>* защита результатов выполненной работы.</w:t>
      </w:r>
    </w:p>
    <w:p w:rsidR="0076479C" w:rsidRDefault="0076479C" w:rsidP="0076479C">
      <w:r w:rsidRPr="001A6ABF">
        <w:rPr>
          <w:b/>
        </w:rPr>
        <w:t>Основными требованиями, предъявляемыми к курсовой работе, являются следующие</w:t>
      </w:r>
      <w:r>
        <w:t>:</w:t>
      </w:r>
    </w:p>
    <w:p w:rsidR="0076479C" w:rsidRDefault="0076479C" w:rsidP="0076479C">
      <w:r>
        <w:t xml:space="preserve">* актуальность и высокий теоретический уровень исследования конкретной научной проблемы; </w:t>
      </w:r>
    </w:p>
    <w:p w:rsidR="0076479C" w:rsidRDefault="0076479C" w:rsidP="0076479C">
      <w:r>
        <w:t>* наличие элементов самостоятельного творческого научно-практического исследования, которое содержит конкретное и точное изложение рассматриваемой проблемы, обоснование собственных  подходов и выводов;</w:t>
      </w:r>
    </w:p>
    <w:p w:rsidR="0076479C" w:rsidRDefault="0076479C" w:rsidP="0076479C">
      <w:r>
        <w:t>* использование элементов сбора,  обработки и критического анализа специальной научной, статистической, аналитической информации, оригинальных зарубежных источников;</w:t>
      </w:r>
    </w:p>
    <w:p w:rsidR="0076479C" w:rsidRDefault="0076479C" w:rsidP="0076479C">
      <w:r>
        <w:t xml:space="preserve"> применение соответствующего понятийного и терминологического аппарата , а также действующих административно-правовых актов;</w:t>
      </w:r>
    </w:p>
    <w:p w:rsidR="0076479C" w:rsidRDefault="0076479C" w:rsidP="0076479C">
      <w:r>
        <w:t>* грамотность, аккуратность и качество оформления, включая владение функциональным стилем научного изложения с  использованием современных средств компьютерного набора текста.</w:t>
      </w:r>
    </w:p>
    <w:p w:rsidR="0076479C" w:rsidRPr="001A6ABF" w:rsidRDefault="0076479C" w:rsidP="0076479C">
      <w:pPr>
        <w:rPr>
          <w:b/>
        </w:rPr>
      </w:pPr>
      <w:r w:rsidRPr="001A6ABF">
        <w:rPr>
          <w:b/>
        </w:rPr>
        <w:t xml:space="preserve">          Источниками информационного материала для выполнения курсовой работы служат:</w:t>
      </w:r>
    </w:p>
    <w:p w:rsidR="0076479C" w:rsidRDefault="0076479C" w:rsidP="0076479C">
      <w:r>
        <w:t>1) отечественная и зарубежная литература (монографии, брошюры, учебные пособия), нормативно-правовые акты (законы, указы, постановления, инструкции и т.д.), периодические издания, статистические отчеты и сборники, материалы производственной и преддипломной практики;</w:t>
      </w:r>
    </w:p>
    <w:p w:rsidR="0076479C" w:rsidRDefault="0076479C" w:rsidP="0076479C">
      <w:r>
        <w:t>2) библиографические указатели по различным темам, выпускаемые библиотекой СПбГУ им. А.М. Горького и библиотекой экономического факультета, другими библиотеками города. Заказ на получение списка литературы по теме дипломной работы студент может сделать в библиотеке экономического факультета СПбГУ.</w:t>
      </w:r>
    </w:p>
    <w:p w:rsidR="0076479C" w:rsidRDefault="0076479C" w:rsidP="0076479C">
      <w:r>
        <w:t>3) материалы ведущих газет, научных конференций и семинаров;</w:t>
      </w:r>
    </w:p>
    <w:p w:rsidR="0076479C" w:rsidRDefault="0076479C" w:rsidP="0076479C">
      <w:r>
        <w:t>4) информационно-правовые системы "Грант", "Кодекс", "Консультант плюс";</w:t>
      </w:r>
    </w:p>
    <w:p w:rsidR="0076479C" w:rsidRDefault="0076479C" w:rsidP="0076479C">
      <w:r>
        <w:t xml:space="preserve">5) научные труды НИИ РАН (например, реферативные сборники ИНИОН РАН), обзоры и аналитические данные научно-исследовательские центров. </w:t>
      </w:r>
    </w:p>
    <w:p w:rsidR="0076479C" w:rsidRDefault="0076479C" w:rsidP="0076479C">
      <w:r>
        <w:t>6) материалы сети Интернет, электронных изданий.</w:t>
      </w:r>
    </w:p>
    <w:p w:rsidR="001A6ABF" w:rsidRDefault="001A6ABF" w:rsidP="0076479C"/>
    <w:p w:rsidR="005F5EE4" w:rsidRDefault="005F5EE4" w:rsidP="005F5EE4">
      <w:r>
        <w:t>Существует несколько вариантов последовательности написания исследовательских работ. Первый - по плану ( структуре) работы, а второй - более целесообразный - по тем разделам, которые студенту легче написать, а потом - по остальным.</w:t>
      </w:r>
    </w:p>
    <w:p w:rsidR="005F5EE4" w:rsidRDefault="005F5EE4" w:rsidP="0076479C"/>
    <w:p w:rsidR="0076479C" w:rsidRPr="001A6ABF" w:rsidRDefault="0076479C" w:rsidP="0076479C">
      <w:pPr>
        <w:rPr>
          <w:b/>
        </w:rPr>
      </w:pPr>
      <w:r w:rsidRPr="001A6ABF">
        <w:rPr>
          <w:b/>
        </w:rPr>
        <w:t>Структура и объем курсовой работы</w:t>
      </w:r>
    </w:p>
    <w:p w:rsidR="0076479C" w:rsidRDefault="0076479C" w:rsidP="0076479C">
      <w:r>
        <w:t xml:space="preserve">     Основными обязательными элементами курсовой работы являются:</w:t>
      </w:r>
    </w:p>
    <w:p w:rsidR="0076479C" w:rsidRDefault="0076479C" w:rsidP="0076479C">
      <w:r>
        <w:t xml:space="preserve"> титульный лист;</w:t>
      </w:r>
    </w:p>
    <w:p w:rsidR="0076479C" w:rsidRDefault="0076479C" w:rsidP="0076479C">
      <w:r>
        <w:t xml:space="preserve"> содержание;</w:t>
      </w:r>
    </w:p>
    <w:p w:rsidR="0076479C" w:rsidRDefault="0076479C" w:rsidP="0076479C">
      <w:r>
        <w:t xml:space="preserve"> введение;</w:t>
      </w:r>
    </w:p>
    <w:p w:rsidR="0076479C" w:rsidRDefault="0076479C" w:rsidP="0076479C">
      <w:r>
        <w:t xml:space="preserve"> основная часть;</w:t>
      </w:r>
    </w:p>
    <w:p w:rsidR="0076479C" w:rsidRDefault="0076479C" w:rsidP="0076479C">
      <w:r>
        <w:t xml:space="preserve"> заключение;</w:t>
      </w:r>
    </w:p>
    <w:p w:rsidR="0076479C" w:rsidRDefault="0076479C" w:rsidP="0076479C">
      <w:r>
        <w:t xml:space="preserve"> список использованной литературы;</w:t>
      </w:r>
    </w:p>
    <w:p w:rsidR="0076479C" w:rsidRDefault="0076479C" w:rsidP="0076479C">
      <w:r>
        <w:t xml:space="preserve"> приложения. </w:t>
      </w:r>
    </w:p>
    <w:p w:rsidR="001A6ABF" w:rsidRDefault="001A6ABF" w:rsidP="0076479C"/>
    <w:p w:rsidR="0076479C" w:rsidRDefault="0076479C" w:rsidP="0076479C">
      <w:r w:rsidRPr="001A6ABF">
        <w:rPr>
          <w:b/>
          <w:i/>
        </w:rPr>
        <w:t>Объем курсовой работы</w:t>
      </w:r>
      <w:r>
        <w:t xml:space="preserve"> не должен превышать 25 - 30 машинописных страниц (без списка использованной литературы и приложений), напечатанных через 1,5 интервала с использованием 12 шрифта с соблюдением полей: левое - 3,0 см; правое - 1,5 см; верхнее - 2,5 см; нижнее - 2,5 см.  Объем приложений и другой сопроводительной информации не ограничивается. Объем отдельных глав и параграфов работы может быть неодинаковым.</w:t>
      </w:r>
    </w:p>
    <w:p w:rsidR="001A6ABF" w:rsidRDefault="001A6ABF" w:rsidP="0076479C"/>
    <w:p w:rsidR="0076479C" w:rsidRDefault="0076479C" w:rsidP="0076479C">
      <w:pPr>
        <w:rPr>
          <w:b/>
        </w:rPr>
      </w:pPr>
      <w:r w:rsidRPr="001A6ABF">
        <w:rPr>
          <w:b/>
        </w:rPr>
        <w:t>Требования к структурным элементам курсовой работы, общие указания по ее содержанию и оформлению</w:t>
      </w:r>
      <w:r w:rsidR="001A6ABF">
        <w:rPr>
          <w:b/>
        </w:rPr>
        <w:t>:</w:t>
      </w:r>
    </w:p>
    <w:p w:rsidR="0059243A" w:rsidRPr="00D86042" w:rsidRDefault="0059243A" w:rsidP="0076479C">
      <w:pPr>
        <w:rPr>
          <w:b/>
          <w:color w:val="808000"/>
        </w:rPr>
      </w:pPr>
    </w:p>
    <w:p w:rsidR="0076479C" w:rsidRPr="00D86042" w:rsidRDefault="0076479C" w:rsidP="0076479C">
      <w:pPr>
        <w:rPr>
          <w:color w:val="808000"/>
        </w:rPr>
      </w:pPr>
      <w:r w:rsidRPr="00D86042">
        <w:rPr>
          <w:color w:val="808000"/>
        </w:rPr>
        <w:t>1</w:t>
      </w:r>
      <w:r w:rsidR="007B672B" w:rsidRPr="00D86042">
        <w:rPr>
          <w:color w:val="808000"/>
        </w:rPr>
        <w:t>)</w:t>
      </w:r>
      <w:r w:rsidRPr="00D86042">
        <w:rPr>
          <w:color w:val="808000"/>
        </w:rPr>
        <w:t xml:space="preserve"> Титульный лист</w:t>
      </w:r>
    </w:p>
    <w:p w:rsidR="00FF76F1" w:rsidRDefault="0076479C" w:rsidP="0076479C">
      <w:r>
        <w:t xml:space="preserve">             Титульный лист курсовой работы является ее первой страницей и служит источником информации, необходимой для поиска документа. Эта страница работы не нумеруется, но включается в общую нумерацию страниц</w:t>
      </w:r>
      <w:r w:rsidR="00FF76F1">
        <w:t>.</w:t>
      </w:r>
    </w:p>
    <w:p w:rsidR="0076479C" w:rsidRPr="00D86042" w:rsidRDefault="007B672B" w:rsidP="0076479C">
      <w:pPr>
        <w:rPr>
          <w:color w:val="808000"/>
        </w:rPr>
      </w:pPr>
      <w:r w:rsidRPr="00D86042">
        <w:rPr>
          <w:color w:val="808000"/>
        </w:rPr>
        <w:t>2)</w:t>
      </w:r>
      <w:r w:rsidR="00D86042" w:rsidRPr="00D86042">
        <w:rPr>
          <w:color w:val="808000"/>
        </w:rPr>
        <w:t xml:space="preserve"> </w:t>
      </w:r>
      <w:r w:rsidR="0076479C" w:rsidRPr="00D86042">
        <w:rPr>
          <w:color w:val="808000"/>
        </w:rPr>
        <w:t>Содержание</w:t>
      </w:r>
    </w:p>
    <w:p w:rsidR="0076479C" w:rsidRDefault="0076479C" w:rsidP="0076479C">
      <w:r>
        <w:t xml:space="preserve">            Содержание размещается на следующей, после титульного листа странице курсовой работы. Оно включает введение, наименование всех глав, параграфов и подразделов ( если они имеют наименование),  заключение, список литературы, приложения с указанием номеров страниц, с которой начинаются эти разделы курсовой работы. </w:t>
      </w:r>
    </w:p>
    <w:p w:rsidR="0059243A" w:rsidRDefault="0059243A" w:rsidP="0076479C"/>
    <w:p w:rsidR="0076479C" w:rsidRDefault="0076479C" w:rsidP="0076479C">
      <w:r>
        <w:t xml:space="preserve"> </w:t>
      </w:r>
      <w:r w:rsidR="00840B48" w:rsidRPr="00D86042">
        <w:rPr>
          <w:color w:val="808000"/>
        </w:rPr>
        <w:t>3</w:t>
      </w:r>
      <w:r w:rsidR="007B672B" w:rsidRPr="00D86042">
        <w:rPr>
          <w:color w:val="808000"/>
        </w:rPr>
        <w:t>)</w:t>
      </w:r>
      <w:r>
        <w:t xml:space="preserve"> Во </w:t>
      </w:r>
      <w:r w:rsidRPr="00DD195A">
        <w:rPr>
          <w:color w:val="808000"/>
        </w:rPr>
        <w:t>Введении</w:t>
      </w:r>
      <w:r>
        <w:t xml:space="preserve"> должно быть отражено следующее:</w:t>
      </w:r>
    </w:p>
    <w:p w:rsidR="0076479C" w:rsidRDefault="0076479C" w:rsidP="0076479C">
      <w:r>
        <w:t>* актуальность темы;</w:t>
      </w:r>
    </w:p>
    <w:p w:rsidR="0076479C" w:rsidRDefault="0076479C" w:rsidP="0076479C">
      <w:r>
        <w:t>* предмет исследования;</w:t>
      </w:r>
    </w:p>
    <w:p w:rsidR="0076479C" w:rsidRDefault="0076479C" w:rsidP="0076479C">
      <w:r>
        <w:t>* объект исследования;</w:t>
      </w:r>
    </w:p>
    <w:p w:rsidR="0076479C" w:rsidRDefault="0076479C" w:rsidP="0076479C">
      <w:r>
        <w:t>* задачи исследования;</w:t>
      </w:r>
    </w:p>
    <w:p w:rsidR="0076479C" w:rsidRDefault="0076479C" w:rsidP="0076479C">
      <w:r>
        <w:t>* структура работы;</w:t>
      </w:r>
    </w:p>
    <w:p w:rsidR="0076479C" w:rsidRDefault="0076479C" w:rsidP="0076479C">
      <w:r>
        <w:t>* методология и методика исследования</w:t>
      </w:r>
    </w:p>
    <w:p w:rsidR="00DD195A" w:rsidRPr="00DD195A" w:rsidRDefault="00DD195A" w:rsidP="0076479C">
      <w:pPr>
        <w:rPr>
          <w:b/>
          <w:sz w:val="22"/>
          <w:szCs w:val="22"/>
        </w:rPr>
      </w:pPr>
      <w:r w:rsidRPr="00DD195A">
        <w:rPr>
          <w:b/>
          <w:sz w:val="22"/>
          <w:szCs w:val="22"/>
        </w:rPr>
        <w:t>Требования к Введению</w:t>
      </w:r>
      <w:r>
        <w:rPr>
          <w:b/>
          <w:sz w:val="22"/>
          <w:szCs w:val="22"/>
        </w:rPr>
        <w:t>:</w:t>
      </w:r>
    </w:p>
    <w:p w:rsidR="0076479C" w:rsidRDefault="0076479C" w:rsidP="0076479C">
      <w:r w:rsidRPr="00E75836">
        <w:rPr>
          <w:b/>
        </w:rPr>
        <w:t>1.</w:t>
      </w:r>
      <w:r>
        <w:t xml:space="preserve"> "Введение" должно быть кратким и четким - 1-3 страницы в зависимости от объема  </w:t>
      </w:r>
    </w:p>
    <w:p w:rsidR="0076479C" w:rsidRDefault="0076479C" w:rsidP="0076479C">
      <w:r>
        <w:t xml:space="preserve">всей работы. </w:t>
      </w:r>
    </w:p>
    <w:p w:rsidR="0076479C" w:rsidRDefault="00DD195A" w:rsidP="0076479C">
      <w:r w:rsidRPr="00E75836">
        <w:rPr>
          <w:b/>
        </w:rPr>
        <w:t>2</w:t>
      </w:r>
      <w:r w:rsidR="0076479C" w:rsidRPr="00E75836">
        <w:rPr>
          <w:b/>
        </w:rPr>
        <w:t>.</w:t>
      </w:r>
      <w:r w:rsidR="0076479C">
        <w:t xml:space="preserve"> Актуальными признаются темы, недостаточно разработанные теоретически и практически, решение которых дает значительный социально-экономический эффект </w:t>
      </w:r>
    </w:p>
    <w:p w:rsidR="0076479C" w:rsidRDefault="00DD195A" w:rsidP="0076479C">
      <w:r w:rsidRPr="00E75836">
        <w:rPr>
          <w:b/>
        </w:rPr>
        <w:t>3</w:t>
      </w:r>
      <w:r w:rsidR="0076479C" w:rsidRPr="00E75836">
        <w:rPr>
          <w:b/>
        </w:rPr>
        <w:t>.</w:t>
      </w:r>
      <w:r w:rsidR="0076479C">
        <w:t xml:space="preserve"> Цель работы надо формулировать кратко и конкретно. Она должна вытекать из характеристики актуальности темы.</w:t>
      </w:r>
    </w:p>
    <w:p w:rsidR="0076479C" w:rsidRDefault="00DD195A" w:rsidP="0076479C">
      <w:r w:rsidRPr="00E75836">
        <w:rPr>
          <w:b/>
        </w:rPr>
        <w:t>4</w:t>
      </w:r>
      <w:r w:rsidR="0076479C" w:rsidRPr="00E75836">
        <w:rPr>
          <w:b/>
        </w:rPr>
        <w:t>.</w:t>
      </w:r>
      <w:r w:rsidR="0076479C">
        <w:t xml:space="preserve"> Предмет исследования определяется его темой, которая во "Введении" должна быть коротко раскрыта.</w:t>
      </w:r>
    </w:p>
    <w:p w:rsidR="0076479C" w:rsidRDefault="00DD195A" w:rsidP="0076479C">
      <w:r w:rsidRPr="00E75836">
        <w:rPr>
          <w:b/>
        </w:rPr>
        <w:t>5</w:t>
      </w:r>
      <w:r w:rsidR="0076479C" w:rsidRPr="00E75836">
        <w:rPr>
          <w:b/>
        </w:rPr>
        <w:t>.</w:t>
      </w:r>
      <w:r w:rsidR="0076479C">
        <w:t xml:space="preserve"> Объект исследования - предприятие, организация, отрасль, регион, на материалах которых выполняется данная работа.  Рекомендуется отметить, в какой степени связанные с этой проблемой вопросы рассмотрены в научной литературе, выделить основную литературу по данной теме. Если в специальной литературе исследуемая проблема рассмотрена в недостаточной степени, то желательно указать, какие вопросы решены не полностью и каким вопросам в работе уделено особое внимание. </w:t>
      </w:r>
    </w:p>
    <w:p w:rsidR="0076479C" w:rsidRDefault="00DD195A" w:rsidP="0076479C">
      <w:r w:rsidRPr="00E75836">
        <w:rPr>
          <w:b/>
        </w:rPr>
        <w:t>6</w:t>
      </w:r>
      <w:r w:rsidR="0076479C" w:rsidRPr="00E75836">
        <w:rPr>
          <w:b/>
        </w:rPr>
        <w:t>.</w:t>
      </w:r>
      <w:r w:rsidR="0076479C">
        <w:t xml:space="preserve"> Задачи исследования - это теоретические и практические результаты, которые должны быть получены в курсовой работе.</w:t>
      </w:r>
    </w:p>
    <w:p w:rsidR="0076479C" w:rsidRDefault="00DD195A" w:rsidP="0076479C">
      <w:r w:rsidRPr="00E75836">
        <w:rPr>
          <w:b/>
        </w:rPr>
        <w:t>7</w:t>
      </w:r>
      <w:r w:rsidR="0076479C" w:rsidRPr="00E75836">
        <w:rPr>
          <w:b/>
        </w:rPr>
        <w:t>.</w:t>
      </w:r>
      <w:r w:rsidR="0076479C">
        <w:t xml:space="preserve"> Структура работы - ее главы, параграфы, их последовательность с обоснованием отражает логику исследования. При обосновании структуры работы желательно указать, почему в текст были включены именно эти главы и параграфы и почему в них рассмотрены именно эти конкретные вопросы. Обоснование структуры работы не является пересказом ее глав. Полезно обосновывать, какие предпосылки определили именно такую последовательность изложения материала в тексте курсовой  работы, новизну исследования.</w:t>
      </w:r>
    </w:p>
    <w:p w:rsidR="0076479C" w:rsidRDefault="00DD195A" w:rsidP="0076479C">
      <w:r w:rsidRPr="00E75836">
        <w:rPr>
          <w:b/>
        </w:rPr>
        <w:t>8</w:t>
      </w:r>
      <w:r w:rsidR="0076479C" w:rsidRPr="00E75836">
        <w:rPr>
          <w:b/>
        </w:rPr>
        <w:t>.</w:t>
      </w:r>
      <w:r w:rsidR="0076479C">
        <w:t xml:space="preserve"> Методология и методика исследования - это теория познания, на основе которой проводится исследование. Например, диалектический метод познания. В этом же разделе  курсовой работы приводятся конкретные методы исследования, которые применены при его написании.</w:t>
      </w:r>
    </w:p>
    <w:p w:rsidR="0076479C" w:rsidRDefault="00DD195A" w:rsidP="0076479C">
      <w:r w:rsidRPr="00E75836">
        <w:rPr>
          <w:b/>
        </w:rPr>
        <w:t>9</w:t>
      </w:r>
      <w:r w:rsidR="0076479C" w:rsidRPr="00E75836">
        <w:rPr>
          <w:b/>
        </w:rPr>
        <w:t>.</w:t>
      </w:r>
      <w:r w:rsidR="0076479C">
        <w:t xml:space="preserve"> В конце "Введения" желательно перечислить работы, которые студент выполнил самостоятельно, а также кратко сформулировать элементы практического или научного вклада, полученные им.</w:t>
      </w:r>
    </w:p>
    <w:p w:rsidR="0059243A" w:rsidRDefault="0059243A" w:rsidP="0076479C"/>
    <w:p w:rsidR="0076479C" w:rsidRDefault="007B672B" w:rsidP="0076479C">
      <w:r w:rsidRPr="00D86042">
        <w:rPr>
          <w:color w:val="808000"/>
        </w:rPr>
        <w:t>4</w:t>
      </w:r>
      <w:r w:rsidRPr="00D86042">
        <w:rPr>
          <w:b/>
          <w:color w:val="808000"/>
        </w:rPr>
        <w:t>)</w:t>
      </w:r>
      <w:r>
        <w:rPr>
          <w:b/>
        </w:rPr>
        <w:t xml:space="preserve"> </w:t>
      </w:r>
      <w:r w:rsidR="0076479C" w:rsidRPr="007B672B">
        <w:rPr>
          <w:color w:val="808000"/>
        </w:rPr>
        <w:t>Основная исследовательская часть курсовой работы</w:t>
      </w:r>
      <w:r w:rsidR="0076479C">
        <w:t xml:space="preserve"> должна:</w:t>
      </w:r>
    </w:p>
    <w:p w:rsidR="0076479C" w:rsidRDefault="0076479C" w:rsidP="0076479C">
      <w:r>
        <w:t>- делиться на главы и параграфы;</w:t>
      </w:r>
    </w:p>
    <w:p w:rsidR="0076479C" w:rsidRDefault="0076479C" w:rsidP="0076479C">
      <w:r>
        <w:t>- в достаточной мере раскрывать название работы;</w:t>
      </w:r>
    </w:p>
    <w:p w:rsidR="0076479C" w:rsidRDefault="0076479C" w:rsidP="0076479C">
      <w:r>
        <w:t>- показать глубокое знание студентом исследуемой проблемы и содержать ее теоретическое обоснование, а также самостоятельно проведенные студентом работы и результаты;</w:t>
      </w:r>
    </w:p>
    <w:p w:rsidR="0076479C" w:rsidRDefault="0076479C" w:rsidP="0076479C">
      <w:r>
        <w:t>- нецелесообразно в главе иметь много мелких параграфов;</w:t>
      </w:r>
    </w:p>
    <w:p w:rsidR="0076479C" w:rsidRDefault="0076479C" w:rsidP="0076479C">
      <w:r>
        <w:t>- все параграфы целесообразно строить  в зависимости от одного избранного признака, чтобы избежать дублирования;</w:t>
      </w:r>
    </w:p>
    <w:p w:rsidR="0076479C" w:rsidRDefault="0076479C" w:rsidP="0076479C">
      <w:r>
        <w:t>- в конце каждой главы можно дать короткое обобщение ее содержания.</w:t>
      </w:r>
    </w:p>
    <w:p w:rsidR="0076479C" w:rsidRDefault="0076479C" w:rsidP="0076479C">
      <w:r>
        <w:t xml:space="preserve">             Недопустимо, когда название какой-либо главы полностью совпадает с названием курсовой работы, а название какого-то параграфа дублирует название главы.</w:t>
      </w:r>
    </w:p>
    <w:p w:rsidR="0076479C" w:rsidRDefault="0076479C" w:rsidP="0076479C">
      <w:r>
        <w:t xml:space="preserve"> Как уже отмечалось, главное требование к написанию и оформлению основного текста работы - это полное раскрытие темы. Число глав, параграфов, пунктов не регламентировано. Это зависит от объема и содержания работы. В конце каждой главы можно дать короткое обобщение ее содержания. В основной части работы необходимо рассмотреть теоретическое обоснование исследуемой проблемы, а также содержание проводимых студентом работ и результатов.</w:t>
      </w:r>
    </w:p>
    <w:p w:rsidR="0076479C" w:rsidRDefault="0076479C" w:rsidP="0076479C"/>
    <w:p w:rsidR="0076479C" w:rsidRDefault="0076479C" w:rsidP="0076479C">
      <w:r>
        <w:t>Перед тем, как пр</w:t>
      </w:r>
      <w:r w:rsidR="00603343">
        <w:t>и</w:t>
      </w:r>
      <w:r>
        <w:t xml:space="preserve">йти к написанию чистового варианта работы, следует еще раз продумать логику изложения, систему аргументов для доказательства главной мысли. Важные рекомендации здесь можно получить, консультируясь с научным руководителем. </w:t>
      </w:r>
    </w:p>
    <w:p w:rsidR="00603343" w:rsidRDefault="0076479C" w:rsidP="0076479C">
      <w:pPr>
        <w:rPr>
          <w:b/>
        </w:rPr>
      </w:pPr>
      <w:r>
        <w:t xml:space="preserve">     Чистовой вариант теста является итоговым. Он должен быть аккуратно и верно оформленным</w:t>
      </w:r>
      <w:r w:rsidRPr="00603343">
        <w:rPr>
          <w:b/>
        </w:rPr>
        <w:t xml:space="preserve">. </w:t>
      </w:r>
    </w:p>
    <w:p w:rsidR="001A11E8" w:rsidRDefault="001A11E8" w:rsidP="0076479C">
      <w:pPr>
        <w:rPr>
          <w:b/>
        </w:rPr>
      </w:pPr>
    </w:p>
    <w:p w:rsidR="0076479C" w:rsidRPr="00603343" w:rsidRDefault="0076479C" w:rsidP="0076479C">
      <w:pPr>
        <w:rPr>
          <w:b/>
        </w:rPr>
      </w:pPr>
      <w:r w:rsidRPr="00603343">
        <w:rPr>
          <w:b/>
        </w:rPr>
        <w:t>Основные требования</w:t>
      </w:r>
      <w:r w:rsidR="00603343" w:rsidRPr="00603343">
        <w:rPr>
          <w:b/>
        </w:rPr>
        <w:t xml:space="preserve"> к основной части</w:t>
      </w:r>
      <w:r w:rsidRPr="00603343">
        <w:rPr>
          <w:b/>
        </w:rPr>
        <w:t xml:space="preserve"> здесь следующие:</w:t>
      </w:r>
    </w:p>
    <w:p w:rsidR="0076479C" w:rsidRDefault="0076479C" w:rsidP="0076479C">
      <w:r w:rsidRPr="006836C9">
        <w:rPr>
          <w:b/>
        </w:rPr>
        <w:t xml:space="preserve">1. </w:t>
      </w:r>
      <w:r>
        <w:t>Каждая глава должна иметь свой номер и заглавие.</w:t>
      </w:r>
    </w:p>
    <w:p w:rsidR="0076479C" w:rsidRDefault="0076479C" w:rsidP="0076479C">
      <w:r w:rsidRPr="00E75836">
        <w:rPr>
          <w:b/>
        </w:rPr>
        <w:t>2.</w:t>
      </w:r>
      <w:r>
        <w:t xml:space="preserve"> Текст каждой главы работы следует разбить на параграфы, каждый из которых должен иметь свой номер и название.</w:t>
      </w:r>
    </w:p>
    <w:p w:rsidR="0076479C" w:rsidRDefault="0076479C" w:rsidP="0076479C">
      <w:r w:rsidRPr="006836C9">
        <w:rPr>
          <w:b/>
        </w:rPr>
        <w:t>3.</w:t>
      </w:r>
      <w:r>
        <w:t xml:space="preserve"> Для организации ссылок на некоторые участки текста параграф можно разбивать на пункты. В этом случае их удобно нумеровать внутри параграфа, каждый пункт должен иметь название, которое необходимо выделить.</w:t>
      </w:r>
    </w:p>
    <w:p w:rsidR="0076479C" w:rsidRDefault="0076479C" w:rsidP="0076479C">
      <w:r w:rsidRPr="006836C9">
        <w:rPr>
          <w:b/>
        </w:rPr>
        <w:t>4.</w:t>
      </w:r>
      <w:r>
        <w:t xml:space="preserve"> </w:t>
      </w:r>
      <w:r w:rsidR="00603343">
        <w:t>К</w:t>
      </w:r>
      <w:r>
        <w:t>аждый пункт должен содержать законченную информацию.</w:t>
      </w:r>
    </w:p>
    <w:p w:rsidR="0076479C" w:rsidRDefault="0076479C" w:rsidP="0076479C">
      <w:r w:rsidRPr="006836C9">
        <w:rPr>
          <w:b/>
        </w:rPr>
        <w:t>5.</w:t>
      </w:r>
      <w:r>
        <w:t xml:space="preserve"> Каждую главу следует начинать с новой страницы. Каждый следующий параграф и пункт начинают на той же странице, где закончен предыдущий параграф или пункт. Между пунктами промежутки не оставляют. Для выделения  параграфов между ними оставляют некоторый промежуток.</w:t>
      </w:r>
    </w:p>
    <w:p w:rsidR="0076479C" w:rsidRDefault="0076479C" w:rsidP="0076479C">
      <w:r w:rsidRPr="006836C9">
        <w:rPr>
          <w:b/>
        </w:rPr>
        <w:t>6.</w:t>
      </w:r>
      <w:r>
        <w:t xml:space="preserve"> Расстояние между названием главы и текстом должно быть равно трем интервалам. Такое же расстояние делают между названием главы и параграфа.</w:t>
      </w:r>
    </w:p>
    <w:p w:rsidR="0076479C" w:rsidRDefault="0076479C" w:rsidP="0076479C">
      <w:r w:rsidRPr="006836C9">
        <w:rPr>
          <w:b/>
        </w:rPr>
        <w:t>7.</w:t>
      </w:r>
      <w:r>
        <w:t xml:space="preserve"> Не рекомендуется в тексте использовать чрезмерно крупные или очень дробные абзацы. Абзац - это синтаксическое целое, завершенная мысль, определенная смысловая часть текста. Его начинают с новой, красной строки, с отступом, равным пяти интервалам. </w:t>
      </w:r>
    </w:p>
    <w:p w:rsidR="0076479C" w:rsidRDefault="0076479C" w:rsidP="0076479C">
      <w:r w:rsidRPr="006836C9">
        <w:rPr>
          <w:b/>
        </w:rPr>
        <w:t>8.</w:t>
      </w:r>
      <w:r>
        <w:t xml:space="preserve"> Не допускаются самовольные сокращения слов кроме общепринятых (НТП, РФ, КПД и т.п.).</w:t>
      </w:r>
    </w:p>
    <w:p w:rsidR="0076479C" w:rsidRDefault="0076479C" w:rsidP="0076479C">
      <w:r w:rsidRPr="006836C9">
        <w:rPr>
          <w:b/>
        </w:rPr>
        <w:t>9.</w:t>
      </w:r>
      <w:r>
        <w:t xml:space="preserve"> Стиль курсовой работы должен быть деловым, без излишней эмоциональной окраски. Не рекомендуется использовать местоимения и глаголы в первом лице. Так, например, вместо выражения "я считаю", "по моему мнению", следует писать: "автор считает", "по мнению автора", "полагаем", "на наш взгляд" и т.д. </w:t>
      </w:r>
    </w:p>
    <w:p w:rsidR="0076479C" w:rsidRDefault="0076479C" w:rsidP="0076479C">
      <w:r w:rsidRPr="006836C9">
        <w:rPr>
          <w:b/>
        </w:rPr>
        <w:t>10.</w:t>
      </w:r>
      <w:r>
        <w:t xml:space="preserve"> Страницы текста следует пронумеровать, а потом в соответствии с ними указать страницы глав и параграфов в "Содержании" курсовой работы. (См. Приложение 2).</w:t>
      </w:r>
    </w:p>
    <w:p w:rsidR="0076479C" w:rsidRDefault="0076479C" w:rsidP="0076479C">
      <w:r w:rsidRPr="006836C9">
        <w:rPr>
          <w:b/>
        </w:rPr>
        <w:t>11.</w:t>
      </w:r>
      <w:r>
        <w:t xml:space="preserve"> Кроме титульного листа все страницы работы нумеруются арабскими цифрами, которые ставятся вверху в центре страницы. Первой страницей является титульный лист. (См. раздел 5.1).</w:t>
      </w:r>
    </w:p>
    <w:p w:rsidR="0076479C" w:rsidRDefault="0076479C" w:rsidP="0076479C">
      <w:r w:rsidRPr="006836C9">
        <w:rPr>
          <w:b/>
        </w:rPr>
        <w:t>12.</w:t>
      </w:r>
      <w:r>
        <w:t xml:space="preserve"> Работа брошюруется в стандартной папке. </w:t>
      </w:r>
    </w:p>
    <w:p w:rsidR="0076479C" w:rsidRDefault="0076479C" w:rsidP="0076479C">
      <w:r w:rsidRPr="006836C9">
        <w:rPr>
          <w:b/>
        </w:rPr>
        <w:t>13.</w:t>
      </w:r>
      <w:r>
        <w:t xml:space="preserve"> На кафедру сдается  дискета с компьютерной версией курсовой работы</w:t>
      </w:r>
    </w:p>
    <w:p w:rsidR="0076479C" w:rsidRDefault="0076479C" w:rsidP="0076479C"/>
    <w:p w:rsidR="0076479C" w:rsidRDefault="0076479C" w:rsidP="0076479C">
      <w:r w:rsidRPr="00D86042">
        <w:rPr>
          <w:color w:val="808000"/>
        </w:rPr>
        <w:t>5</w:t>
      </w:r>
      <w:r w:rsidR="00603343" w:rsidRPr="00D86042">
        <w:rPr>
          <w:color w:val="808000"/>
        </w:rPr>
        <w:t>)</w:t>
      </w:r>
      <w:r>
        <w:t xml:space="preserve"> </w:t>
      </w:r>
      <w:r w:rsidRPr="00603343">
        <w:rPr>
          <w:color w:val="808000"/>
        </w:rPr>
        <w:t>Заключение</w:t>
      </w:r>
    </w:p>
    <w:p w:rsidR="0076479C" w:rsidRDefault="0076479C" w:rsidP="0076479C">
      <w:r>
        <w:t xml:space="preserve">    </w:t>
      </w:r>
      <w:r w:rsidR="00603343">
        <w:t>В «з</w:t>
      </w:r>
      <w:r>
        <w:t>аключени</w:t>
      </w:r>
      <w:r w:rsidR="00603343">
        <w:t>и» должны</w:t>
      </w:r>
      <w:r>
        <w:t xml:space="preserve"> </w:t>
      </w:r>
      <w:r w:rsidR="00603343">
        <w:t>иметь место</w:t>
      </w:r>
      <w:r>
        <w:t>:</w:t>
      </w:r>
    </w:p>
    <w:p w:rsidR="0076479C" w:rsidRDefault="0076479C" w:rsidP="0076479C">
      <w:r>
        <w:t>* краткие выводы по результатам выполненной работы;</w:t>
      </w:r>
    </w:p>
    <w:p w:rsidR="0076479C" w:rsidRDefault="0076479C" w:rsidP="0076479C">
      <w:r>
        <w:t>* оценку полноты решений поставленных при написании работы задач;</w:t>
      </w:r>
    </w:p>
    <w:p w:rsidR="0076479C" w:rsidRDefault="0076479C" w:rsidP="0076479C">
      <w:r>
        <w:t>* разработку рекомендаций по конкретному использованию результатов выполненного исследования;</w:t>
      </w:r>
    </w:p>
    <w:p w:rsidR="0076479C" w:rsidRDefault="0076479C" w:rsidP="0076479C">
      <w:r>
        <w:t xml:space="preserve"> оценку возможностей применения результатов, полученных в курсовой работе.</w:t>
      </w:r>
    </w:p>
    <w:p w:rsidR="0076479C" w:rsidRDefault="0076479C" w:rsidP="0076479C">
      <w:r>
        <w:t xml:space="preserve">Таким образом, </w:t>
      </w:r>
      <w:r w:rsidRPr="00CB15FF">
        <w:rPr>
          <w:b/>
        </w:rPr>
        <w:t>главная задача "Заключения" в курсовой работе</w:t>
      </w:r>
      <w:r>
        <w:t xml:space="preserve"> -  раскрыть основные выводы теоретического и предложения практического характера, которые получены в результате выполнения исследования по выбранной теме, а также наметить программу последующих исследований по выбранной теме. </w:t>
      </w:r>
    </w:p>
    <w:p w:rsidR="0076479C" w:rsidRDefault="0076479C" w:rsidP="0076479C"/>
    <w:p w:rsidR="00E17EAB" w:rsidRPr="00CB15FF" w:rsidRDefault="00E17EAB" w:rsidP="00E17EAB">
      <w:pPr>
        <w:rPr>
          <w:color w:val="808000"/>
        </w:rPr>
      </w:pPr>
      <w:r w:rsidRPr="00D86042">
        <w:rPr>
          <w:color w:val="808000"/>
        </w:rPr>
        <w:t>6</w:t>
      </w:r>
      <w:r w:rsidR="00CB15FF" w:rsidRPr="00D86042">
        <w:rPr>
          <w:color w:val="808000"/>
        </w:rPr>
        <w:t>)</w:t>
      </w:r>
      <w:r w:rsidR="00CB15FF" w:rsidRPr="00CB15FF">
        <w:rPr>
          <w:color w:val="808000"/>
        </w:rPr>
        <w:t xml:space="preserve"> </w:t>
      </w:r>
      <w:r w:rsidRPr="00CB15FF">
        <w:rPr>
          <w:color w:val="808000"/>
        </w:rPr>
        <w:t xml:space="preserve"> Список  использованной  литературы</w:t>
      </w:r>
    </w:p>
    <w:p w:rsidR="00E17EAB" w:rsidRDefault="00E17EAB" w:rsidP="00E17EAB"/>
    <w:p w:rsidR="00E17EAB" w:rsidRDefault="00E17EAB" w:rsidP="00E17EAB">
      <w:r>
        <w:t xml:space="preserve">      Список использованной литературы при написании курсовой работы составляется еще до непосредственного исследования, а в ходе его пополняется. Его основу составляют информационные материалы по выбранной теме исследования.</w:t>
      </w:r>
    </w:p>
    <w:p w:rsidR="00E17EAB" w:rsidRDefault="00E17EAB" w:rsidP="00E17EAB">
      <w:r w:rsidRPr="006836C9">
        <w:rPr>
          <w:b/>
        </w:rPr>
        <w:t>1.</w:t>
      </w:r>
      <w:r>
        <w:t xml:space="preserve"> В курсовой работе можно использовать упорядочение литературных источников по алфавиту или в таком порядке, как они упомянуты в тексте. При алфавитном упорядочении материал дают в алфавитной последовательности по фамилии авторов и названиям работ. Вначале дается литература на русском языке, а затем на иностранном.</w:t>
      </w:r>
    </w:p>
    <w:p w:rsidR="00E17EAB" w:rsidRDefault="00E17EAB" w:rsidP="00E17EAB">
      <w:r w:rsidRPr="006836C9">
        <w:rPr>
          <w:b/>
        </w:rPr>
        <w:t>2.</w:t>
      </w:r>
      <w:r>
        <w:t xml:space="preserve">  В список использованной литературы и источников должны быть включены все источники, на которые имеются ссылки в курсовой работе.</w:t>
      </w:r>
    </w:p>
    <w:p w:rsidR="00E17EAB" w:rsidRDefault="00E17EAB" w:rsidP="00E17EAB">
      <w:r w:rsidRPr="006836C9">
        <w:rPr>
          <w:b/>
        </w:rPr>
        <w:t>3.</w:t>
      </w:r>
      <w:r>
        <w:t xml:space="preserve"> В список включаются труды, прямо относящиеся к теме курсовой работы, и труды общего характера, в которых имеются разделы по теме исследования.</w:t>
      </w:r>
    </w:p>
    <w:p w:rsidR="00E17EAB" w:rsidRDefault="00E17EAB" w:rsidP="00E17EAB">
      <w:r w:rsidRPr="006836C9">
        <w:rPr>
          <w:b/>
        </w:rPr>
        <w:t>4.</w:t>
      </w:r>
      <w:r>
        <w:t xml:space="preserve"> Целесообразна следующая последовательность расположения источников в списке литературы:</w:t>
      </w:r>
    </w:p>
    <w:p w:rsidR="00E17EAB" w:rsidRDefault="00E17EAB" w:rsidP="00E17EAB">
      <w:r>
        <w:t>* нормативно-правовые акты;</w:t>
      </w:r>
    </w:p>
    <w:p w:rsidR="00E17EAB" w:rsidRDefault="00E17EAB" w:rsidP="00E17EAB">
      <w:r>
        <w:t xml:space="preserve"> отечественная литература;</w:t>
      </w:r>
    </w:p>
    <w:p w:rsidR="00E17EAB" w:rsidRDefault="00E17EAB" w:rsidP="00E17EAB">
      <w:r>
        <w:t xml:space="preserve"> иностранная литература.</w:t>
      </w:r>
    </w:p>
    <w:p w:rsidR="00E17EAB" w:rsidRDefault="00E17EAB" w:rsidP="00E17EAB">
      <w:r w:rsidRPr="006836C9">
        <w:rPr>
          <w:b/>
        </w:rPr>
        <w:t xml:space="preserve">5. </w:t>
      </w:r>
      <w:r>
        <w:t>Особую ценность представляют зарубежные издания, перевод на русский язык которых выполнил сам студент. Их следует привести в конце "Списка литературы" на соответствующем иностранном языке и указать в скобках - "перевод автора".</w:t>
      </w:r>
    </w:p>
    <w:p w:rsidR="00E17EAB" w:rsidRDefault="00E17EAB" w:rsidP="00E17EAB">
      <w:r w:rsidRPr="006836C9">
        <w:rPr>
          <w:b/>
        </w:rPr>
        <w:t>6.</w:t>
      </w:r>
      <w:r>
        <w:t xml:space="preserve"> Имеются специальные требования к библиографии по теме, оформлению журнальных статей, нормат</w:t>
      </w:r>
      <w:r w:rsidR="0059243A">
        <w:t>ивных источников.</w:t>
      </w:r>
    </w:p>
    <w:p w:rsidR="00E17EAB" w:rsidRDefault="00E17EAB" w:rsidP="00E17EAB">
      <w:r w:rsidRPr="006836C9">
        <w:rPr>
          <w:b/>
        </w:rPr>
        <w:t>7.</w:t>
      </w:r>
      <w:r>
        <w:t xml:space="preserve">  Список литературы необходимо составить так, чтобы материал был обозримым и мог быть использован как справочный по данной теме.</w:t>
      </w:r>
    </w:p>
    <w:p w:rsidR="0059243A" w:rsidRPr="00D86042" w:rsidRDefault="0059243A" w:rsidP="00E17EAB">
      <w:pPr>
        <w:rPr>
          <w:color w:val="808000"/>
        </w:rPr>
      </w:pPr>
    </w:p>
    <w:p w:rsidR="00E17EAB" w:rsidRDefault="00E17EAB" w:rsidP="00E17EAB">
      <w:r w:rsidRPr="00D86042">
        <w:rPr>
          <w:color w:val="808000"/>
        </w:rPr>
        <w:t>7</w:t>
      </w:r>
      <w:r w:rsidR="0059243A" w:rsidRPr="00D86042">
        <w:rPr>
          <w:color w:val="808000"/>
        </w:rPr>
        <w:t>)</w:t>
      </w:r>
      <w:r>
        <w:t xml:space="preserve"> </w:t>
      </w:r>
      <w:r w:rsidRPr="0059243A">
        <w:rPr>
          <w:color w:val="808000"/>
        </w:rPr>
        <w:t>Оформление приложений в курсовой работе</w:t>
      </w:r>
    </w:p>
    <w:p w:rsidR="00E17EAB" w:rsidRDefault="00E17EAB" w:rsidP="00E17EAB">
      <w:r>
        <w:t xml:space="preserve"> Приложение включает в основном крупные таблицы, ценные выписки из методических документов, применимых к теме исследования. </w:t>
      </w:r>
    </w:p>
    <w:p w:rsidR="0059243A" w:rsidRDefault="0059243A" w:rsidP="00E17EAB"/>
    <w:p w:rsidR="00E17EAB" w:rsidRDefault="00E17EAB" w:rsidP="00E17EAB">
      <w:r>
        <w:t xml:space="preserve"> Приложения нумеруются последовательно арабскими цифрами.</w:t>
      </w:r>
    </w:p>
    <w:p w:rsidR="0059243A" w:rsidRDefault="0059243A" w:rsidP="00E17EAB"/>
    <w:p w:rsidR="00E17EAB" w:rsidRDefault="00E17EAB" w:rsidP="00E17EAB">
      <w:r>
        <w:t xml:space="preserve"> Приложение может иметь заголовок.</w:t>
      </w:r>
    </w:p>
    <w:p w:rsidR="0059243A" w:rsidRDefault="0059243A" w:rsidP="00E17EAB"/>
    <w:p w:rsidR="00E17EAB" w:rsidRDefault="00E17EAB" w:rsidP="00E17EAB">
      <w:r>
        <w:t xml:space="preserve"> Каждое приложение начинают с новой страницы.</w:t>
      </w:r>
    </w:p>
    <w:p w:rsidR="0059243A" w:rsidRDefault="0059243A" w:rsidP="00E17EAB"/>
    <w:p w:rsidR="00E17EAB" w:rsidRDefault="00E17EAB" w:rsidP="00E17EAB">
      <w:r>
        <w:t xml:space="preserve"> Не следует заполнять приложения таблицами, которые содержатся в публикуемых и общедоступных статистических сборниках и отчетах.</w:t>
      </w:r>
    </w:p>
    <w:p w:rsidR="00E17EAB" w:rsidRDefault="00E17EAB" w:rsidP="00E17EAB">
      <w:r>
        <w:t>На все таблицы должны быть ссылки в тексте, которые делают либо в качестве заключенного в круглые скобки выражения "(таблица 2.1)", либо в виде выражения типа: "... по данным таблицы 2.1", а также при ссылке: см. Табл. 2.1.</w:t>
      </w:r>
    </w:p>
    <w:p w:rsidR="00E17EAB" w:rsidRDefault="00E17EAB" w:rsidP="00E17EAB">
      <w:r>
        <w:t>Таблицы большого размера размещают на нескольких страницах. В этом случае графы таблицы нумеруют. При продолжении на следующей странице не повторяют ни названия таблицы, ни граф - их обозначают только соответствующими цифрами. Такие таблицы большого размера рекомендуется давать в Приложении.</w:t>
      </w:r>
    </w:p>
    <w:p w:rsidR="0059243A" w:rsidRDefault="0059243A" w:rsidP="0059243A"/>
    <w:p w:rsidR="0059243A" w:rsidRDefault="0059243A" w:rsidP="0059243A">
      <w:r>
        <w:t>В соответствующих местах курсовой работы следует давать ссылки на "Приложение".</w:t>
      </w:r>
    </w:p>
    <w:p w:rsidR="0059243A" w:rsidRDefault="0059243A" w:rsidP="0059243A"/>
    <w:p w:rsidR="0059243A" w:rsidRDefault="0059243A" w:rsidP="0059243A">
      <w:r>
        <w:t xml:space="preserve"> В объем текста курсовой работы приложения не включаются.</w:t>
      </w:r>
    </w:p>
    <w:p w:rsidR="00247E63" w:rsidRDefault="00247E63" w:rsidP="0059243A"/>
    <w:p w:rsidR="0059243A" w:rsidRDefault="0059243A" w:rsidP="00E17EAB"/>
    <w:p w:rsidR="00E17EAB" w:rsidRDefault="00E17EAB" w:rsidP="0076479C"/>
    <w:p w:rsidR="00701CB4" w:rsidRDefault="00701CB4"/>
    <w:p w:rsidR="0076479C" w:rsidRDefault="0076479C"/>
    <w:p w:rsidR="0076479C" w:rsidRDefault="0076479C"/>
    <w:p w:rsidR="00BF2B60" w:rsidRPr="008C70E1" w:rsidRDefault="00BF2B60">
      <w:bookmarkStart w:id="0" w:name="_GoBack"/>
      <w:bookmarkEnd w:id="0"/>
    </w:p>
    <w:sectPr w:rsidR="00BF2B60" w:rsidRPr="008C7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6435"/>
    <w:rsid w:val="00056802"/>
    <w:rsid w:val="001573F3"/>
    <w:rsid w:val="001663F7"/>
    <w:rsid w:val="001A11E8"/>
    <w:rsid w:val="001A6ABF"/>
    <w:rsid w:val="001E200F"/>
    <w:rsid w:val="001E74EE"/>
    <w:rsid w:val="00247E63"/>
    <w:rsid w:val="00403C85"/>
    <w:rsid w:val="004235DA"/>
    <w:rsid w:val="004F6389"/>
    <w:rsid w:val="0059243A"/>
    <w:rsid w:val="00597AE6"/>
    <w:rsid w:val="005F5EE4"/>
    <w:rsid w:val="00603343"/>
    <w:rsid w:val="00605569"/>
    <w:rsid w:val="00636D3C"/>
    <w:rsid w:val="006836C9"/>
    <w:rsid w:val="006A4017"/>
    <w:rsid w:val="00700632"/>
    <w:rsid w:val="00701CB4"/>
    <w:rsid w:val="0076479C"/>
    <w:rsid w:val="007B672B"/>
    <w:rsid w:val="007C4B92"/>
    <w:rsid w:val="00821F47"/>
    <w:rsid w:val="008336B9"/>
    <w:rsid w:val="00840B48"/>
    <w:rsid w:val="00847B8D"/>
    <w:rsid w:val="008C70E1"/>
    <w:rsid w:val="008D6833"/>
    <w:rsid w:val="009E77D9"/>
    <w:rsid w:val="00B479C0"/>
    <w:rsid w:val="00BD7094"/>
    <w:rsid w:val="00BF2B60"/>
    <w:rsid w:val="00C36435"/>
    <w:rsid w:val="00C430B1"/>
    <w:rsid w:val="00C55E43"/>
    <w:rsid w:val="00CB15FF"/>
    <w:rsid w:val="00D225BA"/>
    <w:rsid w:val="00D73DC5"/>
    <w:rsid w:val="00D85FD1"/>
    <w:rsid w:val="00D86042"/>
    <w:rsid w:val="00DD195A"/>
    <w:rsid w:val="00E17EAB"/>
    <w:rsid w:val="00E75836"/>
    <w:rsid w:val="00E77130"/>
    <w:rsid w:val="00E94058"/>
    <w:rsid w:val="00F05F6D"/>
    <w:rsid w:val="00F42E9A"/>
    <w:rsid w:val="00F64BF5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76B50-F33F-4383-9AB4-37ED9860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1987</Words>
  <Characters>11331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Всем привет</vt:lpstr>
    </vt:vector>
  </TitlesOfParts>
  <Company>Дом</Company>
  <LinksUpToDate>false</LinksUpToDate>
  <CharactersWithSpaces>13292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Всем привет</dc:title>
  <dc:subject/>
  <dc:creator>Васенев</dc:creator>
  <cp:keywords/>
  <dc:description/>
  <cp:lastModifiedBy>Irina</cp:lastModifiedBy>
  <cp:revision>2</cp:revision>
  <dcterms:created xsi:type="dcterms:W3CDTF">2014-09-04T06:58:00Z</dcterms:created>
  <dcterms:modified xsi:type="dcterms:W3CDTF">2014-09-04T06:58:00Z</dcterms:modified>
</cp:coreProperties>
</file>