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Выборка банков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Таблица 1 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</w:rPr>
        <w:t>Список</w:t>
      </w:r>
      <w:r w:rsid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</w:rPr>
        <w:t>30</w:t>
      </w:r>
      <w:r w:rsid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</w:rPr>
        <w:t xml:space="preserve">крупнейших банков России по размеру </w:t>
      </w:r>
      <w:r w:rsidR="00111AB9" w:rsidRPr="00861440">
        <w:rPr>
          <w:color w:val="000000"/>
          <w:sz w:val="28"/>
          <w:szCs w:val="28"/>
        </w:rPr>
        <w:t>капитала</w:t>
      </w:r>
      <w:r w:rsidRPr="00861440">
        <w:rPr>
          <w:color w:val="000000"/>
          <w:sz w:val="28"/>
          <w:szCs w:val="28"/>
        </w:rPr>
        <w:t>, млн. руб.</w:t>
      </w:r>
    </w:p>
    <w:tbl>
      <w:tblPr>
        <w:tblW w:w="489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63"/>
        <w:gridCol w:w="3657"/>
        <w:gridCol w:w="1698"/>
        <w:gridCol w:w="1492"/>
        <w:gridCol w:w="1849"/>
      </w:tblGrid>
      <w:tr w:rsidR="00416D91" w:rsidRPr="00FF4DDA" w:rsidTr="00FF4DDA">
        <w:trPr>
          <w:cantSplit/>
          <w:trHeight w:val="539"/>
        </w:trPr>
        <w:tc>
          <w:tcPr>
            <w:tcW w:w="354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bookmarkStart w:id="0" w:name="OLE_LINK1"/>
            <w:bookmarkStart w:id="1" w:name="OLE_LINK2"/>
            <w:r w:rsidRPr="00FF4DDA">
              <w:rPr>
                <w:color w:val="000000"/>
                <w:sz w:val="20"/>
                <w:szCs w:val="22"/>
              </w:rPr>
              <w:t>Ранг</w:t>
            </w:r>
          </w:p>
        </w:tc>
        <w:tc>
          <w:tcPr>
            <w:tcW w:w="1954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4DDA">
              <w:rPr>
                <w:color w:val="000000"/>
                <w:sz w:val="20"/>
                <w:szCs w:val="22"/>
              </w:rPr>
              <w:t>Название банка</w:t>
            </w:r>
          </w:p>
        </w:tc>
        <w:tc>
          <w:tcPr>
            <w:tcW w:w="907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4DDA">
              <w:rPr>
                <w:color w:val="000000"/>
                <w:sz w:val="20"/>
                <w:szCs w:val="22"/>
              </w:rPr>
              <w:t>Город</w:t>
            </w:r>
          </w:p>
        </w:tc>
        <w:tc>
          <w:tcPr>
            <w:tcW w:w="797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4DDA">
              <w:rPr>
                <w:color w:val="000000"/>
                <w:sz w:val="20"/>
                <w:szCs w:val="22"/>
              </w:rPr>
              <w:t>Чистые активы</w:t>
            </w:r>
          </w:p>
        </w:tc>
        <w:tc>
          <w:tcPr>
            <w:tcW w:w="988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FF4DDA">
              <w:rPr>
                <w:color w:val="000000"/>
                <w:sz w:val="20"/>
                <w:szCs w:val="22"/>
              </w:rPr>
              <w:t>Прибыль</w:t>
            </w:r>
          </w:p>
        </w:tc>
      </w:tr>
      <w:tr w:rsidR="001B6CF5" w:rsidRPr="00FF4DDA" w:rsidTr="00FF4DDA">
        <w:trPr>
          <w:cantSplit/>
          <w:trHeight w:val="505"/>
        </w:trPr>
        <w:tc>
          <w:tcPr>
            <w:tcW w:w="354" w:type="pct"/>
            <w:shd w:val="clear" w:color="auto" w:fill="auto"/>
            <w:noWrap/>
          </w:tcPr>
          <w:p w:rsidR="001B6CF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54" w:type="pct"/>
            <w:shd w:val="clear" w:color="auto" w:fill="auto"/>
          </w:tcPr>
          <w:p w:rsidR="001B6CF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Внешторгбанк</w:t>
            </w:r>
          </w:p>
        </w:tc>
        <w:tc>
          <w:tcPr>
            <w:tcW w:w="907" w:type="pct"/>
            <w:shd w:val="clear" w:color="auto" w:fill="auto"/>
            <w:noWrap/>
          </w:tcPr>
          <w:p w:rsidR="001B6CF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1B6CF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25286</w:t>
            </w:r>
          </w:p>
        </w:tc>
        <w:tc>
          <w:tcPr>
            <w:tcW w:w="988" w:type="pct"/>
            <w:shd w:val="clear" w:color="auto" w:fill="auto"/>
            <w:noWrap/>
          </w:tcPr>
          <w:p w:rsidR="001B6CF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1962</w:t>
            </w:r>
          </w:p>
        </w:tc>
      </w:tr>
      <w:tr w:rsidR="001B6CF5" w:rsidRPr="00FF4DDA" w:rsidTr="00FF4DDA">
        <w:trPr>
          <w:cantSplit/>
          <w:trHeight w:val="341"/>
        </w:trPr>
        <w:tc>
          <w:tcPr>
            <w:tcW w:w="354" w:type="pct"/>
            <w:shd w:val="clear" w:color="auto" w:fill="auto"/>
            <w:noWrap/>
          </w:tcPr>
          <w:p w:rsidR="001B6CF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54" w:type="pct"/>
            <w:shd w:val="clear" w:color="auto" w:fill="auto"/>
          </w:tcPr>
          <w:p w:rsidR="001B6CF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ОНЭКСИМбанк</w:t>
            </w:r>
          </w:p>
        </w:tc>
        <w:tc>
          <w:tcPr>
            <w:tcW w:w="907" w:type="pct"/>
            <w:shd w:val="clear" w:color="auto" w:fill="auto"/>
            <w:noWrap/>
          </w:tcPr>
          <w:p w:rsidR="001B6CF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1B6CF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19221</w:t>
            </w:r>
          </w:p>
        </w:tc>
        <w:tc>
          <w:tcPr>
            <w:tcW w:w="988" w:type="pct"/>
            <w:shd w:val="clear" w:color="auto" w:fill="auto"/>
            <w:noWrap/>
          </w:tcPr>
          <w:p w:rsidR="001B6CF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266</w:t>
            </w:r>
          </w:p>
        </w:tc>
      </w:tr>
      <w:tr w:rsidR="005F1325" w:rsidRPr="00FF4DDA" w:rsidTr="00FF4DDA">
        <w:trPr>
          <w:cantSplit/>
          <w:trHeight w:val="331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Инкомбанк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17275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744</w:t>
            </w:r>
          </w:p>
        </w:tc>
      </w:tr>
      <w:tr w:rsidR="005F1325" w:rsidRPr="00FF4DDA" w:rsidTr="00FF4DDA">
        <w:trPr>
          <w:cantSplit/>
          <w:trHeight w:val="339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Империал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6649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429</w:t>
            </w:r>
          </w:p>
        </w:tc>
      </w:tr>
      <w:tr w:rsidR="005F1325" w:rsidRPr="00FF4DDA" w:rsidTr="00FF4DDA">
        <w:trPr>
          <w:cantSplit/>
          <w:trHeight w:val="305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Международный московский банк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7609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290</w:t>
            </w:r>
          </w:p>
        </w:tc>
      </w:tr>
      <w:tr w:rsidR="005F1325" w:rsidRPr="00FF4DDA" w:rsidTr="00FF4DDA">
        <w:trPr>
          <w:cantSplit/>
          <w:trHeight w:val="307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Международный промышленный банк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4887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18</w:t>
            </w:r>
          </w:p>
        </w:tc>
      </w:tr>
      <w:tr w:rsidR="005F1325" w:rsidRPr="00FF4DDA" w:rsidTr="00FF4DDA">
        <w:trPr>
          <w:cantSplit/>
          <w:trHeight w:val="302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Российский кредит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12278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367</w:t>
            </w:r>
          </w:p>
        </w:tc>
      </w:tr>
      <w:tr w:rsidR="005F1325" w:rsidRPr="00FF4DDA" w:rsidTr="00FF4DDA">
        <w:trPr>
          <w:cantSplit/>
          <w:trHeight w:val="305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МЕНАТЕП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11058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146</w:t>
            </w:r>
          </w:p>
        </w:tc>
      </w:tr>
      <w:tr w:rsidR="005F1325" w:rsidRPr="00FF4DDA" w:rsidTr="00FF4DDA">
        <w:trPr>
          <w:cantSplit/>
          <w:trHeight w:val="358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Промстройбанк России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5651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239</w:t>
            </w:r>
          </w:p>
        </w:tc>
      </w:tr>
      <w:tr w:rsidR="005F1325" w:rsidRPr="00FF4DDA" w:rsidTr="00FF4DDA">
        <w:trPr>
          <w:cantSplit/>
          <w:trHeight w:val="305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Уникомбанк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3743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57</w:t>
            </w:r>
          </w:p>
        </w:tc>
      </w:tr>
      <w:tr w:rsidR="00416D91" w:rsidRPr="00FF4DDA" w:rsidTr="00FF4DDA">
        <w:trPr>
          <w:cantSplit/>
          <w:trHeight w:val="305"/>
        </w:trPr>
        <w:tc>
          <w:tcPr>
            <w:tcW w:w="354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954" w:type="pct"/>
            <w:shd w:val="clear" w:color="auto" w:fill="auto"/>
          </w:tcPr>
          <w:p w:rsidR="00416D91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Возрождение</w:t>
            </w:r>
          </w:p>
        </w:tc>
        <w:tc>
          <w:tcPr>
            <w:tcW w:w="907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4079</w:t>
            </w:r>
          </w:p>
        </w:tc>
        <w:tc>
          <w:tcPr>
            <w:tcW w:w="988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158</w:t>
            </w:r>
          </w:p>
        </w:tc>
      </w:tr>
      <w:tr w:rsidR="00416D91" w:rsidRPr="00FF4DDA" w:rsidTr="00FF4DDA">
        <w:trPr>
          <w:cantSplit/>
          <w:trHeight w:val="305"/>
        </w:trPr>
        <w:tc>
          <w:tcPr>
            <w:tcW w:w="354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954" w:type="pct"/>
            <w:shd w:val="clear" w:color="auto" w:fill="auto"/>
          </w:tcPr>
          <w:p w:rsidR="00416D91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Московский деловой мир</w:t>
            </w:r>
          </w:p>
        </w:tc>
        <w:tc>
          <w:tcPr>
            <w:tcW w:w="907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1951</w:t>
            </w:r>
          </w:p>
        </w:tc>
        <w:tc>
          <w:tcPr>
            <w:tcW w:w="988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340</w:t>
            </w:r>
          </w:p>
        </w:tc>
      </w:tr>
      <w:tr w:rsidR="005F1325" w:rsidRPr="00FF4DDA" w:rsidTr="00FF4DDA">
        <w:trPr>
          <w:cantSplit/>
          <w:trHeight w:val="322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Нефтехимбанк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2568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41</w:t>
            </w:r>
          </w:p>
        </w:tc>
      </w:tr>
      <w:tr w:rsidR="005F1325" w:rsidRPr="00FF4DDA" w:rsidTr="00FF4DDA">
        <w:trPr>
          <w:cantSplit/>
          <w:trHeight w:val="259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Ланта-банк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35</w:t>
            </w:r>
          </w:p>
        </w:tc>
      </w:tr>
      <w:tr w:rsidR="00416D91" w:rsidRPr="00FF4DDA" w:rsidTr="00FF4DDA">
        <w:trPr>
          <w:cantSplit/>
          <w:trHeight w:val="259"/>
        </w:trPr>
        <w:tc>
          <w:tcPr>
            <w:tcW w:w="354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954" w:type="pct"/>
            <w:shd w:val="clear" w:color="auto" w:fill="auto"/>
          </w:tcPr>
          <w:p w:rsidR="00416D91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ИнтерТЭКбанк</w:t>
            </w:r>
          </w:p>
        </w:tc>
        <w:tc>
          <w:tcPr>
            <w:tcW w:w="907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1295</w:t>
            </w:r>
          </w:p>
        </w:tc>
        <w:tc>
          <w:tcPr>
            <w:tcW w:w="988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57</w:t>
            </w:r>
          </w:p>
        </w:tc>
      </w:tr>
      <w:tr w:rsidR="00416D91" w:rsidRPr="00FF4DDA" w:rsidTr="00FF4DDA">
        <w:trPr>
          <w:cantSplit/>
          <w:trHeight w:val="305"/>
        </w:trPr>
        <w:tc>
          <w:tcPr>
            <w:tcW w:w="354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954" w:type="pct"/>
            <w:shd w:val="clear" w:color="auto" w:fill="auto"/>
          </w:tcPr>
          <w:p w:rsidR="00416D91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Гута-банк</w:t>
            </w:r>
          </w:p>
        </w:tc>
        <w:tc>
          <w:tcPr>
            <w:tcW w:w="907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5636</w:t>
            </w:r>
          </w:p>
        </w:tc>
        <w:tc>
          <w:tcPr>
            <w:tcW w:w="988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66</w:t>
            </w:r>
          </w:p>
        </w:tc>
      </w:tr>
      <w:tr w:rsidR="00416D91" w:rsidRPr="00FF4DDA" w:rsidTr="00FF4DDA">
        <w:trPr>
          <w:cantSplit/>
          <w:trHeight w:val="305"/>
        </w:trPr>
        <w:tc>
          <w:tcPr>
            <w:tcW w:w="354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954" w:type="pct"/>
            <w:shd w:val="clear" w:color="auto" w:fill="auto"/>
          </w:tcPr>
          <w:p w:rsidR="00416D91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Совфинтрейд</w:t>
            </w:r>
          </w:p>
        </w:tc>
        <w:tc>
          <w:tcPr>
            <w:tcW w:w="907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1356</w:t>
            </w:r>
          </w:p>
        </w:tc>
        <w:tc>
          <w:tcPr>
            <w:tcW w:w="988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215</w:t>
            </w:r>
          </w:p>
        </w:tc>
      </w:tr>
      <w:tr w:rsidR="00416D91" w:rsidRPr="00FF4DDA" w:rsidTr="00FF4DDA">
        <w:trPr>
          <w:cantSplit/>
          <w:trHeight w:val="305"/>
        </w:trPr>
        <w:tc>
          <w:tcPr>
            <w:tcW w:w="354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954" w:type="pct"/>
            <w:shd w:val="clear" w:color="auto" w:fill="auto"/>
          </w:tcPr>
          <w:p w:rsidR="00416D91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Совиндбанк</w:t>
            </w:r>
          </w:p>
        </w:tc>
        <w:tc>
          <w:tcPr>
            <w:tcW w:w="907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811</w:t>
            </w:r>
          </w:p>
        </w:tc>
        <w:tc>
          <w:tcPr>
            <w:tcW w:w="988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301</w:t>
            </w:r>
          </w:p>
        </w:tc>
      </w:tr>
      <w:tr w:rsidR="00416D91" w:rsidRPr="00FF4DDA" w:rsidTr="00FF4DDA">
        <w:trPr>
          <w:cantSplit/>
          <w:trHeight w:val="305"/>
        </w:trPr>
        <w:tc>
          <w:tcPr>
            <w:tcW w:w="354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954" w:type="pct"/>
            <w:shd w:val="clear" w:color="auto" w:fill="auto"/>
          </w:tcPr>
          <w:p w:rsidR="00416D91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 xml:space="preserve">Русский банк </w:t>
            </w:r>
            <w:r w:rsidR="00861440" w:rsidRPr="00FF4DDA">
              <w:rPr>
                <w:color w:val="000000"/>
                <w:sz w:val="20"/>
                <w:szCs w:val="20"/>
              </w:rPr>
              <w:t>имущественной</w:t>
            </w:r>
            <w:r w:rsidRPr="00FF4DDA">
              <w:rPr>
                <w:color w:val="000000"/>
                <w:sz w:val="20"/>
                <w:szCs w:val="20"/>
              </w:rPr>
              <w:t xml:space="preserve"> опеки</w:t>
            </w:r>
          </w:p>
        </w:tc>
        <w:tc>
          <w:tcPr>
            <w:tcW w:w="907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988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21</w:t>
            </w:r>
          </w:p>
        </w:tc>
      </w:tr>
      <w:tr w:rsidR="00416D91" w:rsidRPr="00FF4DDA" w:rsidTr="00FF4DDA">
        <w:trPr>
          <w:cantSplit/>
          <w:trHeight w:val="332"/>
        </w:trPr>
        <w:tc>
          <w:tcPr>
            <w:tcW w:w="354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954" w:type="pct"/>
            <w:shd w:val="clear" w:color="auto" w:fill="auto"/>
          </w:tcPr>
          <w:p w:rsidR="00416D91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Чейз Манхеттен Банк Интернэшил</w:t>
            </w:r>
          </w:p>
        </w:tc>
        <w:tc>
          <w:tcPr>
            <w:tcW w:w="907" w:type="pct"/>
            <w:shd w:val="clear" w:color="auto" w:fill="auto"/>
            <w:noWrap/>
          </w:tcPr>
          <w:p w:rsidR="00416D91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2317</w:t>
            </w:r>
          </w:p>
        </w:tc>
        <w:tc>
          <w:tcPr>
            <w:tcW w:w="988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335</w:t>
            </w:r>
          </w:p>
        </w:tc>
      </w:tr>
      <w:tr w:rsidR="00416D91" w:rsidRPr="00FF4DDA" w:rsidTr="00FF4DDA">
        <w:trPr>
          <w:cantSplit/>
          <w:trHeight w:val="382"/>
        </w:trPr>
        <w:tc>
          <w:tcPr>
            <w:tcW w:w="354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954" w:type="pct"/>
            <w:shd w:val="clear" w:color="auto" w:fill="auto"/>
          </w:tcPr>
          <w:p w:rsidR="00416D91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Еврофинанс</w:t>
            </w:r>
          </w:p>
        </w:tc>
        <w:tc>
          <w:tcPr>
            <w:tcW w:w="907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1283</w:t>
            </w:r>
          </w:p>
        </w:tc>
        <w:tc>
          <w:tcPr>
            <w:tcW w:w="988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96</w:t>
            </w:r>
          </w:p>
        </w:tc>
      </w:tr>
      <w:tr w:rsidR="00416D91" w:rsidRPr="00FF4DDA" w:rsidTr="00FF4DDA">
        <w:trPr>
          <w:cantSplit/>
          <w:trHeight w:val="305"/>
        </w:trPr>
        <w:tc>
          <w:tcPr>
            <w:tcW w:w="354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954" w:type="pct"/>
            <w:shd w:val="clear" w:color="auto" w:fill="auto"/>
          </w:tcPr>
          <w:p w:rsidR="00416D91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Омскпромстройбанк</w:t>
            </w:r>
          </w:p>
        </w:tc>
        <w:tc>
          <w:tcPr>
            <w:tcW w:w="907" w:type="pct"/>
            <w:shd w:val="clear" w:color="auto" w:fill="auto"/>
            <w:noWrap/>
          </w:tcPr>
          <w:p w:rsidR="00416D91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Омск</w:t>
            </w:r>
          </w:p>
        </w:tc>
        <w:tc>
          <w:tcPr>
            <w:tcW w:w="797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988" w:type="pct"/>
            <w:shd w:val="clear" w:color="auto" w:fill="auto"/>
            <w:noWrap/>
          </w:tcPr>
          <w:p w:rsidR="00416D91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62</w:t>
            </w:r>
          </w:p>
        </w:tc>
      </w:tr>
      <w:tr w:rsidR="005F1325" w:rsidRPr="00FF4DDA" w:rsidTr="00FF4DDA">
        <w:trPr>
          <w:cantSplit/>
          <w:trHeight w:val="305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Запсибкомбанк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Тюмень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1137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133</w:t>
            </w:r>
          </w:p>
        </w:tc>
      </w:tr>
      <w:tr w:rsidR="005F1325" w:rsidRPr="00FF4DDA" w:rsidTr="00FF4DDA">
        <w:trPr>
          <w:cantSplit/>
          <w:trHeight w:val="343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Диалог-Банк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1012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127</w:t>
            </w:r>
          </w:p>
        </w:tc>
      </w:tr>
      <w:tr w:rsidR="005F1325" w:rsidRPr="00FF4DDA" w:rsidTr="00FF4DDA">
        <w:trPr>
          <w:cantSplit/>
          <w:trHeight w:val="334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Кредит Свисс АО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2869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118</w:t>
            </w:r>
          </w:p>
        </w:tc>
      </w:tr>
      <w:tr w:rsidR="005F1325" w:rsidRPr="00FF4DDA" w:rsidTr="00FF4DDA">
        <w:trPr>
          <w:cantSplit/>
          <w:trHeight w:val="305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МАПО-Банк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1237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5</w:t>
            </w:r>
          </w:p>
        </w:tc>
      </w:tr>
      <w:tr w:rsidR="005F1325" w:rsidRPr="00FF4DDA" w:rsidTr="00FF4DDA">
        <w:trPr>
          <w:cantSplit/>
          <w:trHeight w:val="305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Росэксимбанк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339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95</w:t>
            </w:r>
          </w:p>
        </w:tc>
      </w:tr>
      <w:tr w:rsidR="005F1325" w:rsidRPr="00FF4DDA" w:rsidTr="00FF4DDA">
        <w:trPr>
          <w:cantSplit/>
          <w:trHeight w:val="305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Уральский банк реконструкции и развития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Екатеринбург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513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115</w:t>
            </w:r>
          </w:p>
        </w:tc>
      </w:tr>
      <w:tr w:rsidR="005F1325" w:rsidRPr="00FF4DDA" w:rsidTr="00FF4DDA">
        <w:trPr>
          <w:cantSplit/>
          <w:trHeight w:val="494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Уралтрансбанк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Екатеринбург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143</w:t>
            </w:r>
          </w:p>
        </w:tc>
      </w:tr>
      <w:tr w:rsidR="005F1325" w:rsidRPr="00FF4DDA" w:rsidTr="00FF4DDA">
        <w:trPr>
          <w:cantSplit/>
          <w:trHeight w:val="380"/>
        </w:trPr>
        <w:tc>
          <w:tcPr>
            <w:tcW w:w="354" w:type="pct"/>
            <w:shd w:val="clear" w:color="auto" w:fill="auto"/>
            <w:noWrap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954" w:type="pct"/>
            <w:shd w:val="clear" w:color="auto" w:fill="auto"/>
          </w:tcPr>
          <w:p w:rsidR="005F1325" w:rsidRPr="00FF4DDA" w:rsidRDefault="005F132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Пробизнесбанк</w:t>
            </w:r>
          </w:p>
        </w:tc>
        <w:tc>
          <w:tcPr>
            <w:tcW w:w="90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Москва</w:t>
            </w:r>
          </w:p>
        </w:tc>
        <w:tc>
          <w:tcPr>
            <w:tcW w:w="797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1486</w:t>
            </w:r>
          </w:p>
        </w:tc>
        <w:tc>
          <w:tcPr>
            <w:tcW w:w="988" w:type="pct"/>
            <w:shd w:val="clear" w:color="auto" w:fill="auto"/>
            <w:noWrap/>
          </w:tcPr>
          <w:p w:rsidR="005F1325" w:rsidRPr="00FF4DDA" w:rsidRDefault="001B6CF5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88</w:t>
            </w:r>
          </w:p>
        </w:tc>
      </w:tr>
      <w:bookmarkEnd w:id="0"/>
      <w:bookmarkEnd w:id="1"/>
    </w:tbl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16D91" w:rsidRPr="00861440">
        <w:rPr>
          <w:color w:val="000000"/>
          <w:sz w:val="28"/>
          <w:szCs w:val="28"/>
        </w:rPr>
        <w:t xml:space="preserve">Способ отбора банков – </w:t>
      </w:r>
      <w:r w:rsidR="00003F2A" w:rsidRPr="00861440">
        <w:rPr>
          <w:color w:val="000000"/>
          <w:sz w:val="28"/>
          <w:szCs w:val="28"/>
        </w:rPr>
        <w:t>механический</w:t>
      </w:r>
      <w:r w:rsidR="00416D91" w:rsidRPr="00861440">
        <w:rPr>
          <w:color w:val="000000"/>
          <w:sz w:val="28"/>
          <w:szCs w:val="28"/>
        </w:rPr>
        <w:t>.</w:t>
      </w:r>
      <w:r w:rsidR="00003F2A" w:rsidRPr="00861440">
        <w:rPr>
          <w:color w:val="000000"/>
          <w:sz w:val="28"/>
          <w:szCs w:val="28"/>
        </w:rPr>
        <w:t xml:space="preserve"> Я выбрал</w:t>
      </w:r>
      <w:r w:rsidR="00DA3651" w:rsidRPr="00861440">
        <w:rPr>
          <w:color w:val="000000"/>
          <w:sz w:val="28"/>
          <w:szCs w:val="28"/>
        </w:rPr>
        <w:t xml:space="preserve"> каждый </w:t>
      </w:r>
      <w:r w:rsidR="00ED6A91" w:rsidRPr="00861440">
        <w:rPr>
          <w:color w:val="000000"/>
          <w:sz w:val="28"/>
          <w:szCs w:val="28"/>
        </w:rPr>
        <w:t xml:space="preserve">второй </w:t>
      </w:r>
      <w:r w:rsidR="00DA3651" w:rsidRPr="00861440">
        <w:rPr>
          <w:color w:val="000000"/>
          <w:sz w:val="28"/>
          <w:szCs w:val="28"/>
        </w:rPr>
        <w:t>банк.</w:t>
      </w:r>
    </w:p>
    <w:p w:rsidR="00861440" w:rsidRDefault="00861440" w:rsidP="00861440">
      <w:pPr>
        <w:spacing w:line="360" w:lineRule="auto"/>
        <w:ind w:firstLine="709"/>
        <w:jc w:val="both"/>
        <w:rPr>
          <w:vanish/>
          <w:color w:val="000000"/>
          <w:sz w:val="28"/>
          <w:szCs w:val="28"/>
        </w:rPr>
      </w:pPr>
    </w:p>
    <w:p w:rsidR="006819F9" w:rsidRPr="00861440" w:rsidRDefault="006B1497" w:rsidP="00861440">
      <w:pPr>
        <w:numPr>
          <w:ilvl w:val="0"/>
          <w:numId w:val="16"/>
        </w:numPr>
        <w:spacing w:line="360" w:lineRule="auto"/>
        <w:ind w:left="0" w:firstLine="709"/>
        <w:jc w:val="both"/>
        <w:rPr>
          <w:vanish/>
          <w:color w:val="000000"/>
          <w:sz w:val="28"/>
          <w:szCs w:val="28"/>
          <w:specVanish/>
        </w:rPr>
      </w:pPr>
      <w:r w:rsidRPr="00861440">
        <w:rPr>
          <w:color w:val="000000"/>
          <w:sz w:val="28"/>
          <w:szCs w:val="28"/>
        </w:rPr>
        <w:t>1</w:t>
      </w:r>
      <w:r w:rsidR="00416D91" w:rsidRPr="00861440">
        <w:rPr>
          <w:color w:val="000000"/>
          <w:sz w:val="28"/>
          <w:szCs w:val="28"/>
        </w:rPr>
        <w:t xml:space="preserve"> Анализ выборочной совокупности</w:t>
      </w:r>
    </w:p>
    <w:p w:rsidR="006819F9" w:rsidRPr="00861440" w:rsidRDefault="006819F9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1440" w:rsidRDefault="006819F9" w:rsidP="00861440">
      <w:pPr>
        <w:numPr>
          <w:ilvl w:val="0"/>
          <w:numId w:val="16"/>
        </w:numPr>
        <w:spacing w:line="360" w:lineRule="auto"/>
        <w:ind w:left="0" w:firstLine="709"/>
        <w:jc w:val="both"/>
        <w:rPr>
          <w:vanish/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а) </w:t>
      </w:r>
      <w:r w:rsidR="00416D91" w:rsidRPr="00861440">
        <w:rPr>
          <w:color w:val="000000"/>
          <w:sz w:val="28"/>
          <w:szCs w:val="28"/>
        </w:rPr>
        <w:t>Количество групп определяем по формуле Стерджесса:</w:t>
      </w:r>
    </w:p>
    <w:p w:rsidR="00861440" w:rsidRPr="00FD5AC5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n</w:t>
      </w:r>
      <w:r w:rsidRPr="00861440">
        <w:rPr>
          <w:color w:val="000000"/>
          <w:sz w:val="28"/>
          <w:szCs w:val="28"/>
        </w:rPr>
        <w:t xml:space="preserve"> = 1+3,322 </w:t>
      </w:r>
      <w:r w:rsidRPr="00861440">
        <w:rPr>
          <w:color w:val="000000"/>
          <w:sz w:val="28"/>
          <w:szCs w:val="28"/>
          <w:lang w:val="en-US"/>
        </w:rPr>
        <w:t>lg</w:t>
      </w:r>
      <w:r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  <w:lang w:val="en-US"/>
        </w:rPr>
        <w:t>N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где: </w:t>
      </w:r>
      <w:r w:rsidRPr="00861440">
        <w:rPr>
          <w:color w:val="000000"/>
          <w:sz w:val="28"/>
          <w:szCs w:val="28"/>
          <w:lang w:val="en-US"/>
        </w:rPr>
        <w:t>n</w:t>
      </w:r>
      <w:r w:rsidRPr="00861440">
        <w:rPr>
          <w:color w:val="000000"/>
          <w:sz w:val="28"/>
          <w:szCs w:val="28"/>
        </w:rPr>
        <w:t xml:space="preserve"> – число групп;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N</w:t>
      </w:r>
      <w:r w:rsidRPr="00861440">
        <w:rPr>
          <w:color w:val="000000"/>
          <w:sz w:val="28"/>
          <w:szCs w:val="28"/>
        </w:rPr>
        <w:t xml:space="preserve"> – число единиц совокупности.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n</w:t>
      </w:r>
      <w:r w:rsidRPr="00861440">
        <w:rPr>
          <w:color w:val="000000"/>
          <w:sz w:val="28"/>
          <w:szCs w:val="28"/>
        </w:rPr>
        <w:t xml:space="preserve">=1+3,322 </w:t>
      </w:r>
      <w:r w:rsidRPr="00861440">
        <w:rPr>
          <w:color w:val="000000"/>
          <w:sz w:val="28"/>
          <w:szCs w:val="28"/>
          <w:lang w:val="en-US"/>
        </w:rPr>
        <w:t>lg</w:t>
      </w:r>
      <w:r w:rsidRPr="00861440">
        <w:rPr>
          <w:color w:val="000000"/>
          <w:sz w:val="28"/>
          <w:szCs w:val="28"/>
        </w:rPr>
        <w:t xml:space="preserve"> 30=5,906997≈6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Величина интервала определяется по формуле: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h</w:t>
      </w:r>
      <w:r w:rsidRPr="00861440">
        <w:rPr>
          <w:color w:val="000000"/>
          <w:sz w:val="28"/>
          <w:szCs w:val="28"/>
        </w:rPr>
        <w:t xml:space="preserve"> = (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  <w:vertAlign w:val="subscript"/>
          <w:lang w:val="en-US"/>
        </w:rPr>
        <w:t>max</w:t>
      </w:r>
      <w:r w:rsidRPr="00861440">
        <w:rPr>
          <w:color w:val="000000"/>
          <w:sz w:val="28"/>
          <w:szCs w:val="28"/>
        </w:rPr>
        <w:t xml:space="preserve"> – 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  <w:vertAlign w:val="subscript"/>
          <w:lang w:val="en-US"/>
        </w:rPr>
        <w:t>min</w:t>
      </w:r>
      <w:r w:rsidR="00861440">
        <w:rPr>
          <w:color w:val="000000"/>
          <w:sz w:val="28"/>
          <w:szCs w:val="28"/>
          <w:vertAlign w:val="subscript"/>
        </w:rPr>
        <w:t>)</w:t>
      </w:r>
      <w:r w:rsidRP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>/</w:t>
      </w:r>
      <w:r w:rsidRPr="00861440">
        <w:rPr>
          <w:color w:val="000000"/>
          <w:sz w:val="28"/>
          <w:szCs w:val="28"/>
          <w:lang w:val="en-US"/>
        </w:rPr>
        <w:t>n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где: 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  <w:vertAlign w:val="subscript"/>
          <w:lang w:val="en-US"/>
        </w:rPr>
        <w:t>max</w:t>
      </w:r>
      <w:r w:rsidRP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>– максимальное значение группировочного признака;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  <w:vertAlign w:val="subscript"/>
          <w:lang w:val="en-US"/>
        </w:rPr>
        <w:t>min</w:t>
      </w:r>
      <w:r w:rsidRPr="00861440">
        <w:rPr>
          <w:color w:val="000000"/>
          <w:sz w:val="28"/>
          <w:szCs w:val="28"/>
        </w:rPr>
        <w:t xml:space="preserve"> – минимальное значение группировочного признака.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h</w:t>
      </w:r>
      <w:r w:rsidRPr="00861440">
        <w:rPr>
          <w:color w:val="000000"/>
          <w:sz w:val="28"/>
          <w:szCs w:val="28"/>
          <w:vertAlign w:val="subscript"/>
        </w:rPr>
        <w:t>1</w:t>
      </w:r>
      <w:r w:rsidRPr="00861440">
        <w:rPr>
          <w:color w:val="000000"/>
          <w:sz w:val="28"/>
          <w:szCs w:val="28"/>
        </w:rPr>
        <w:t>=(</w:t>
      </w:r>
      <w:r w:rsidR="00ED6A91" w:rsidRPr="00861440">
        <w:rPr>
          <w:color w:val="000000"/>
          <w:sz w:val="28"/>
          <w:szCs w:val="28"/>
        </w:rPr>
        <w:t>25286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4</w:t>
      </w:r>
      <w:r w:rsidR="00ED6A91" w:rsidRPr="00861440">
        <w:rPr>
          <w:color w:val="000000"/>
          <w:sz w:val="28"/>
          <w:szCs w:val="28"/>
        </w:rPr>
        <w:t>25</w:t>
      </w:r>
      <w:r w:rsidRPr="00861440">
        <w:rPr>
          <w:color w:val="000000"/>
          <w:sz w:val="28"/>
          <w:szCs w:val="28"/>
        </w:rPr>
        <w:t xml:space="preserve">)/6 = </w:t>
      </w:r>
      <w:r w:rsidR="00ED6A91" w:rsidRPr="00861440">
        <w:rPr>
          <w:color w:val="000000"/>
          <w:sz w:val="28"/>
          <w:szCs w:val="28"/>
        </w:rPr>
        <w:t>4143,</w:t>
      </w:r>
      <w:r w:rsidRPr="00861440">
        <w:rPr>
          <w:color w:val="000000"/>
          <w:sz w:val="28"/>
          <w:szCs w:val="28"/>
        </w:rPr>
        <w:t>5</w:t>
      </w:r>
      <w:r w:rsidR="00DA3651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Таблица 2 – Группировка банков по чистым активам, млн. руб.</w:t>
      </w:r>
    </w:p>
    <w:tbl>
      <w:tblPr>
        <w:tblW w:w="4827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360"/>
        <w:gridCol w:w="4631"/>
        <w:gridCol w:w="3248"/>
      </w:tblGrid>
      <w:tr w:rsidR="00416D91" w:rsidRPr="00FF4DDA" w:rsidTr="00FF4DDA">
        <w:trPr>
          <w:cantSplit/>
          <w:trHeight w:val="245"/>
        </w:trPr>
        <w:tc>
          <w:tcPr>
            <w:tcW w:w="736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bookmarkStart w:id="2" w:name="_Hlk165988114"/>
            <w:bookmarkStart w:id="3" w:name="OLE_LINK3"/>
            <w:bookmarkStart w:id="4" w:name="OLE_LINK4"/>
            <w:r w:rsidRPr="00FF4DDA">
              <w:rPr>
                <w:color w:val="000000"/>
                <w:sz w:val="20"/>
                <w:szCs w:val="28"/>
              </w:rPr>
              <w:t>№ группы</w:t>
            </w:r>
          </w:p>
        </w:tc>
        <w:tc>
          <w:tcPr>
            <w:tcW w:w="250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Группы банков по чистым активам</w:t>
            </w:r>
          </w:p>
        </w:tc>
        <w:tc>
          <w:tcPr>
            <w:tcW w:w="1758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Число банков</w:t>
            </w:r>
          </w:p>
        </w:tc>
      </w:tr>
      <w:tr w:rsidR="00416D91" w:rsidRPr="00FF4DDA" w:rsidTr="00FF4DDA">
        <w:trPr>
          <w:cantSplit/>
          <w:trHeight w:val="300"/>
        </w:trPr>
        <w:tc>
          <w:tcPr>
            <w:tcW w:w="736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bookmarkStart w:id="5" w:name="_Hlk165353057"/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2505" w:type="pct"/>
            <w:shd w:val="clear" w:color="auto" w:fill="auto"/>
            <w:noWrap/>
          </w:tcPr>
          <w:p w:rsidR="00416D91" w:rsidRPr="00FF4DDA" w:rsidRDefault="00ED6A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425</w:t>
            </w:r>
            <w:r w:rsidR="00861440" w:rsidRPr="00FF4DDA">
              <w:rPr>
                <w:color w:val="000000"/>
                <w:sz w:val="20"/>
                <w:szCs w:val="28"/>
              </w:rPr>
              <w:t>–4</w:t>
            </w:r>
            <w:r w:rsidRPr="00FF4DDA">
              <w:rPr>
                <w:color w:val="000000"/>
                <w:sz w:val="20"/>
                <w:szCs w:val="28"/>
              </w:rPr>
              <w:t>568,5</w:t>
            </w:r>
          </w:p>
        </w:tc>
        <w:tc>
          <w:tcPr>
            <w:tcW w:w="1758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  <w:r w:rsidR="00ED6A91"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tr w:rsidR="00416D91" w:rsidRPr="00FF4DDA" w:rsidTr="00FF4DDA">
        <w:trPr>
          <w:cantSplit/>
          <w:trHeight w:val="300"/>
        </w:trPr>
        <w:tc>
          <w:tcPr>
            <w:tcW w:w="736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2505" w:type="pct"/>
            <w:shd w:val="clear" w:color="auto" w:fill="auto"/>
            <w:noWrap/>
          </w:tcPr>
          <w:p w:rsidR="00416D91" w:rsidRPr="00FF4DDA" w:rsidRDefault="00ED6A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4568,5</w:t>
            </w:r>
            <w:r w:rsidR="00861440" w:rsidRPr="00FF4DDA">
              <w:rPr>
                <w:color w:val="000000"/>
                <w:sz w:val="20"/>
                <w:szCs w:val="28"/>
              </w:rPr>
              <w:t>–8</w:t>
            </w:r>
            <w:r w:rsidRPr="00FF4DDA">
              <w:rPr>
                <w:color w:val="000000"/>
                <w:sz w:val="20"/>
                <w:szCs w:val="28"/>
              </w:rPr>
              <w:t>712</w:t>
            </w:r>
          </w:p>
        </w:tc>
        <w:tc>
          <w:tcPr>
            <w:tcW w:w="1758" w:type="pct"/>
            <w:shd w:val="clear" w:color="auto" w:fill="auto"/>
          </w:tcPr>
          <w:p w:rsidR="00416D91" w:rsidRPr="00FF4DDA" w:rsidRDefault="00ED6A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</w:p>
        </w:tc>
      </w:tr>
      <w:tr w:rsidR="00416D91" w:rsidRPr="00FF4DDA" w:rsidTr="00FF4DDA">
        <w:trPr>
          <w:cantSplit/>
          <w:trHeight w:val="300"/>
        </w:trPr>
        <w:tc>
          <w:tcPr>
            <w:tcW w:w="736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2505" w:type="pct"/>
            <w:shd w:val="clear" w:color="auto" w:fill="auto"/>
            <w:noWrap/>
          </w:tcPr>
          <w:p w:rsidR="00416D91" w:rsidRPr="00FF4DDA" w:rsidRDefault="00ED6A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8712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285</w:t>
            </w:r>
            <w:r w:rsidR="00416D91" w:rsidRPr="00FF4DDA">
              <w:rPr>
                <w:color w:val="000000"/>
                <w:sz w:val="20"/>
                <w:szCs w:val="28"/>
              </w:rPr>
              <w:t>5,5</w:t>
            </w:r>
          </w:p>
        </w:tc>
        <w:tc>
          <w:tcPr>
            <w:tcW w:w="1758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</w:tr>
      <w:tr w:rsidR="00416D91" w:rsidRPr="00FF4DDA" w:rsidTr="00FF4DDA">
        <w:trPr>
          <w:cantSplit/>
          <w:trHeight w:val="300"/>
        </w:trPr>
        <w:tc>
          <w:tcPr>
            <w:tcW w:w="736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2505" w:type="pct"/>
            <w:shd w:val="clear" w:color="auto" w:fill="auto"/>
            <w:noWrap/>
          </w:tcPr>
          <w:p w:rsidR="00416D91" w:rsidRPr="00FF4DDA" w:rsidRDefault="00ED6A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1285</w:t>
            </w:r>
            <w:r w:rsidR="00416D91" w:rsidRPr="00FF4DDA">
              <w:rPr>
                <w:color w:val="000000"/>
                <w:sz w:val="20"/>
                <w:szCs w:val="28"/>
              </w:rPr>
              <w:t>5,5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6999</w:t>
            </w:r>
          </w:p>
        </w:tc>
        <w:tc>
          <w:tcPr>
            <w:tcW w:w="1758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tr w:rsidR="00416D91" w:rsidRPr="00FF4DDA" w:rsidTr="00FF4DDA">
        <w:trPr>
          <w:cantSplit/>
          <w:trHeight w:val="300"/>
        </w:trPr>
        <w:tc>
          <w:tcPr>
            <w:tcW w:w="736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2505" w:type="pct"/>
            <w:shd w:val="clear" w:color="auto" w:fill="auto"/>
            <w:noWrap/>
          </w:tcPr>
          <w:p w:rsidR="00416D91" w:rsidRPr="00FF4DDA" w:rsidRDefault="00ED6A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16999</w:t>
            </w:r>
            <w:r w:rsidR="00861440" w:rsidRPr="00FF4DDA">
              <w:rPr>
                <w:color w:val="000000"/>
                <w:sz w:val="20"/>
                <w:szCs w:val="28"/>
              </w:rPr>
              <w:t>–2</w:t>
            </w:r>
            <w:r w:rsidRPr="00FF4DDA">
              <w:rPr>
                <w:color w:val="000000"/>
                <w:sz w:val="20"/>
                <w:szCs w:val="28"/>
              </w:rPr>
              <w:t>1142</w:t>
            </w:r>
            <w:r w:rsidR="00416D91" w:rsidRPr="00FF4DDA">
              <w:rPr>
                <w:color w:val="000000"/>
                <w:sz w:val="20"/>
                <w:szCs w:val="28"/>
              </w:rPr>
              <w:t>,5</w:t>
            </w:r>
          </w:p>
        </w:tc>
        <w:tc>
          <w:tcPr>
            <w:tcW w:w="1758" w:type="pct"/>
            <w:shd w:val="clear" w:color="auto" w:fill="auto"/>
          </w:tcPr>
          <w:p w:rsidR="00416D91" w:rsidRPr="00FF4DDA" w:rsidRDefault="00ED6A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</w:tr>
      <w:tr w:rsidR="00416D91" w:rsidRPr="00FF4DDA" w:rsidTr="00FF4DDA">
        <w:trPr>
          <w:cantSplit/>
          <w:trHeight w:val="300"/>
        </w:trPr>
        <w:tc>
          <w:tcPr>
            <w:tcW w:w="736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2505" w:type="pct"/>
            <w:shd w:val="clear" w:color="auto" w:fill="auto"/>
            <w:noWrap/>
          </w:tcPr>
          <w:p w:rsidR="00416D91" w:rsidRPr="00FF4DDA" w:rsidRDefault="00ED6A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21142</w:t>
            </w:r>
            <w:r w:rsidR="00416D91" w:rsidRPr="00FF4DDA">
              <w:rPr>
                <w:color w:val="000000"/>
                <w:sz w:val="20"/>
                <w:szCs w:val="28"/>
              </w:rPr>
              <w:t>,5</w:t>
            </w:r>
            <w:r w:rsidR="00861440" w:rsidRPr="00FF4DDA">
              <w:rPr>
                <w:color w:val="000000"/>
                <w:sz w:val="20"/>
                <w:szCs w:val="28"/>
              </w:rPr>
              <w:t>–2</w:t>
            </w:r>
            <w:r w:rsidRPr="00FF4DDA">
              <w:rPr>
                <w:color w:val="000000"/>
                <w:sz w:val="20"/>
                <w:szCs w:val="28"/>
              </w:rPr>
              <w:t>5286</w:t>
            </w:r>
          </w:p>
        </w:tc>
        <w:tc>
          <w:tcPr>
            <w:tcW w:w="1758" w:type="pct"/>
            <w:shd w:val="clear" w:color="auto" w:fill="auto"/>
          </w:tcPr>
          <w:p w:rsidR="00416D91" w:rsidRPr="00FF4DDA" w:rsidRDefault="00ED6A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</w:tr>
      <w:bookmarkEnd w:id="2"/>
      <w:bookmarkEnd w:id="5"/>
      <w:tr w:rsidR="00416D91" w:rsidRPr="00FF4DDA" w:rsidTr="00FF4DDA">
        <w:trPr>
          <w:cantSplit/>
          <w:trHeight w:val="300"/>
        </w:trPr>
        <w:tc>
          <w:tcPr>
            <w:tcW w:w="736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250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758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30</w:t>
            </w:r>
          </w:p>
        </w:tc>
      </w:tr>
      <w:bookmarkEnd w:id="3"/>
      <w:bookmarkEnd w:id="4"/>
    </w:tbl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6" w:name="OLE_LINK5"/>
      <w:bookmarkStart w:id="7" w:name="OLE_LINK6"/>
      <w:r w:rsidRPr="00861440">
        <w:rPr>
          <w:color w:val="000000"/>
          <w:sz w:val="28"/>
          <w:szCs w:val="28"/>
          <w:lang w:val="en-US"/>
        </w:rPr>
        <w:t>h</w:t>
      </w:r>
      <w:r w:rsidRPr="00861440">
        <w:rPr>
          <w:color w:val="000000"/>
          <w:sz w:val="28"/>
          <w:szCs w:val="28"/>
          <w:vertAlign w:val="subscript"/>
        </w:rPr>
        <w:t xml:space="preserve">2 </w:t>
      </w:r>
      <w:r w:rsidRPr="00861440">
        <w:rPr>
          <w:color w:val="000000"/>
          <w:sz w:val="28"/>
          <w:szCs w:val="28"/>
        </w:rPr>
        <w:t>= (</w:t>
      </w:r>
      <w:r w:rsidR="00ED6A91" w:rsidRPr="00861440">
        <w:rPr>
          <w:color w:val="000000"/>
          <w:sz w:val="28"/>
          <w:szCs w:val="28"/>
        </w:rPr>
        <w:t>1962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5</w:t>
      </w:r>
      <w:r w:rsidRPr="00861440">
        <w:rPr>
          <w:color w:val="000000"/>
          <w:sz w:val="28"/>
          <w:szCs w:val="28"/>
        </w:rPr>
        <w:t>)/6=</w:t>
      </w:r>
      <w:r w:rsidR="00ED6A91" w:rsidRPr="00861440">
        <w:rPr>
          <w:color w:val="000000"/>
          <w:sz w:val="28"/>
          <w:szCs w:val="28"/>
        </w:rPr>
        <w:t>326,2</w:t>
      </w:r>
      <w:r w:rsidR="00DA3651" w:rsidRPr="00861440">
        <w:rPr>
          <w:color w:val="000000"/>
          <w:sz w:val="28"/>
          <w:szCs w:val="28"/>
        </w:rPr>
        <w:t xml:space="preserve"> млн. руб.</w:t>
      </w:r>
    </w:p>
    <w:bookmarkEnd w:id="6"/>
    <w:bookmarkEnd w:id="7"/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16D91" w:rsidRPr="00861440">
        <w:rPr>
          <w:color w:val="000000"/>
          <w:sz w:val="28"/>
          <w:szCs w:val="28"/>
        </w:rPr>
        <w:t xml:space="preserve">Таблица 3 </w:t>
      </w:r>
      <w:r>
        <w:rPr>
          <w:color w:val="000000"/>
          <w:sz w:val="28"/>
          <w:szCs w:val="28"/>
        </w:rPr>
        <w:t>–</w:t>
      </w:r>
      <w:r w:rsidRPr="00861440">
        <w:rPr>
          <w:color w:val="000000"/>
          <w:sz w:val="28"/>
          <w:szCs w:val="28"/>
        </w:rPr>
        <w:t xml:space="preserve"> </w:t>
      </w:r>
      <w:r w:rsidR="00416D91" w:rsidRPr="00861440">
        <w:rPr>
          <w:color w:val="000000"/>
          <w:sz w:val="28"/>
          <w:szCs w:val="28"/>
        </w:rPr>
        <w:t>Группировка банков по прибыли, млн. руб.</w:t>
      </w:r>
    </w:p>
    <w:tbl>
      <w:tblPr>
        <w:tblW w:w="489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563"/>
        <w:gridCol w:w="4631"/>
        <w:gridCol w:w="3165"/>
      </w:tblGrid>
      <w:tr w:rsidR="00416D91" w:rsidRPr="00FF4DDA" w:rsidTr="00FF4DDA">
        <w:trPr>
          <w:cantSplit/>
          <w:trHeight w:val="315"/>
        </w:trPr>
        <w:tc>
          <w:tcPr>
            <w:tcW w:w="83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№ группы</w:t>
            </w:r>
          </w:p>
        </w:tc>
        <w:tc>
          <w:tcPr>
            <w:tcW w:w="2474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Группы банков по прибыли</w:t>
            </w:r>
          </w:p>
        </w:tc>
        <w:tc>
          <w:tcPr>
            <w:tcW w:w="1691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Число банков</w:t>
            </w:r>
          </w:p>
        </w:tc>
      </w:tr>
      <w:tr w:rsidR="00416D91" w:rsidRPr="00FF4DDA" w:rsidTr="00FF4DDA">
        <w:trPr>
          <w:cantSplit/>
          <w:trHeight w:val="315"/>
        </w:trPr>
        <w:tc>
          <w:tcPr>
            <w:tcW w:w="83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2474" w:type="pct"/>
            <w:shd w:val="clear" w:color="auto" w:fill="auto"/>
            <w:noWrap/>
          </w:tcPr>
          <w:p w:rsidR="00416D91" w:rsidRPr="00FF4DDA" w:rsidRDefault="00ED6A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  <w:r w:rsidR="00861440" w:rsidRPr="00FF4DDA">
              <w:rPr>
                <w:color w:val="000000"/>
                <w:sz w:val="20"/>
                <w:szCs w:val="28"/>
              </w:rPr>
              <w:t>–3</w:t>
            </w:r>
            <w:r w:rsidRPr="00FF4DDA">
              <w:rPr>
                <w:color w:val="000000"/>
                <w:sz w:val="20"/>
                <w:szCs w:val="28"/>
              </w:rPr>
              <w:t>31,16</w:t>
            </w:r>
          </w:p>
        </w:tc>
        <w:tc>
          <w:tcPr>
            <w:tcW w:w="1691" w:type="pct"/>
            <w:shd w:val="clear" w:color="auto" w:fill="auto"/>
          </w:tcPr>
          <w:p w:rsidR="00416D91" w:rsidRPr="00FF4DDA" w:rsidRDefault="00E079A9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24</w:t>
            </w:r>
          </w:p>
        </w:tc>
      </w:tr>
      <w:tr w:rsidR="00416D91" w:rsidRPr="00FF4DDA" w:rsidTr="00FF4DDA">
        <w:trPr>
          <w:cantSplit/>
          <w:trHeight w:val="315"/>
        </w:trPr>
        <w:tc>
          <w:tcPr>
            <w:tcW w:w="83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2474" w:type="pct"/>
            <w:shd w:val="clear" w:color="auto" w:fill="auto"/>
            <w:noWrap/>
          </w:tcPr>
          <w:p w:rsidR="00416D91" w:rsidRPr="00FF4DDA" w:rsidRDefault="00ED6A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331,16</w:t>
            </w:r>
            <w:r w:rsidR="00861440" w:rsidRPr="00FF4DDA">
              <w:rPr>
                <w:color w:val="000000"/>
                <w:sz w:val="20"/>
                <w:szCs w:val="28"/>
              </w:rPr>
              <w:t>–6</w:t>
            </w:r>
            <w:r w:rsidRPr="00FF4DDA">
              <w:rPr>
                <w:color w:val="000000"/>
                <w:sz w:val="20"/>
                <w:szCs w:val="28"/>
              </w:rPr>
              <w:t>57,32</w:t>
            </w:r>
          </w:p>
        </w:tc>
        <w:tc>
          <w:tcPr>
            <w:tcW w:w="1691" w:type="pct"/>
            <w:shd w:val="clear" w:color="auto" w:fill="auto"/>
          </w:tcPr>
          <w:p w:rsidR="00416D91" w:rsidRPr="00FF4DDA" w:rsidRDefault="00E079A9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</w:t>
            </w:r>
          </w:p>
        </w:tc>
      </w:tr>
      <w:tr w:rsidR="00416D91" w:rsidRPr="00FF4DDA" w:rsidTr="00FF4DDA">
        <w:trPr>
          <w:cantSplit/>
          <w:trHeight w:val="315"/>
        </w:trPr>
        <w:tc>
          <w:tcPr>
            <w:tcW w:w="83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2474" w:type="pct"/>
            <w:shd w:val="clear" w:color="auto" w:fill="auto"/>
            <w:noWrap/>
          </w:tcPr>
          <w:p w:rsidR="00416D91" w:rsidRPr="00FF4DDA" w:rsidRDefault="00ED6A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657,32</w:t>
            </w:r>
            <w:r w:rsidR="00861440" w:rsidRPr="00FF4DDA">
              <w:rPr>
                <w:color w:val="000000"/>
                <w:sz w:val="20"/>
                <w:szCs w:val="28"/>
              </w:rPr>
              <w:t>–9</w:t>
            </w:r>
            <w:r w:rsidRPr="00FF4DDA">
              <w:rPr>
                <w:color w:val="000000"/>
                <w:sz w:val="20"/>
                <w:szCs w:val="28"/>
              </w:rPr>
              <w:t>83,48</w:t>
            </w:r>
          </w:p>
        </w:tc>
        <w:tc>
          <w:tcPr>
            <w:tcW w:w="1691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</w:tr>
      <w:tr w:rsidR="00416D91" w:rsidRPr="00FF4DDA" w:rsidTr="00FF4DDA">
        <w:trPr>
          <w:cantSplit/>
          <w:trHeight w:val="315"/>
        </w:trPr>
        <w:tc>
          <w:tcPr>
            <w:tcW w:w="83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2474" w:type="pct"/>
            <w:shd w:val="clear" w:color="auto" w:fill="auto"/>
            <w:noWrap/>
          </w:tcPr>
          <w:p w:rsidR="00416D91" w:rsidRPr="00FF4DDA" w:rsidRDefault="00ED6A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983,48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309,64</w:t>
            </w:r>
          </w:p>
        </w:tc>
        <w:tc>
          <w:tcPr>
            <w:tcW w:w="1691" w:type="pct"/>
            <w:shd w:val="clear" w:color="auto" w:fill="auto"/>
          </w:tcPr>
          <w:p w:rsidR="00416D91" w:rsidRPr="00FF4DDA" w:rsidRDefault="00E079A9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tr w:rsidR="00416D91" w:rsidRPr="00FF4DDA" w:rsidTr="00FF4DDA">
        <w:trPr>
          <w:cantSplit/>
          <w:trHeight w:val="315"/>
        </w:trPr>
        <w:tc>
          <w:tcPr>
            <w:tcW w:w="83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2474" w:type="pct"/>
            <w:shd w:val="clear" w:color="auto" w:fill="auto"/>
            <w:noWrap/>
          </w:tcPr>
          <w:p w:rsidR="00416D91" w:rsidRPr="00FF4DDA" w:rsidRDefault="00ED6A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1309,64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635,8</w:t>
            </w:r>
          </w:p>
        </w:tc>
        <w:tc>
          <w:tcPr>
            <w:tcW w:w="1691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tr w:rsidR="00416D91" w:rsidRPr="00FF4DDA" w:rsidTr="00FF4DDA">
        <w:trPr>
          <w:cantSplit/>
          <w:trHeight w:val="315"/>
        </w:trPr>
        <w:tc>
          <w:tcPr>
            <w:tcW w:w="83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2474" w:type="pct"/>
            <w:shd w:val="clear" w:color="auto" w:fill="auto"/>
            <w:noWrap/>
          </w:tcPr>
          <w:p w:rsidR="00416D91" w:rsidRPr="00FF4DDA" w:rsidRDefault="00ED6A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1635,8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962</w:t>
            </w:r>
          </w:p>
        </w:tc>
        <w:tc>
          <w:tcPr>
            <w:tcW w:w="1691" w:type="pct"/>
            <w:shd w:val="clear" w:color="auto" w:fill="auto"/>
          </w:tcPr>
          <w:p w:rsidR="00416D91" w:rsidRPr="00FF4DDA" w:rsidRDefault="00E079A9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</w:tr>
      <w:tr w:rsidR="00416D91" w:rsidRPr="00FF4DDA" w:rsidTr="00FF4DDA">
        <w:trPr>
          <w:cantSplit/>
          <w:trHeight w:val="315"/>
        </w:trPr>
        <w:tc>
          <w:tcPr>
            <w:tcW w:w="83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2474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691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30</w:t>
            </w:r>
          </w:p>
        </w:tc>
      </w:tr>
    </w:tbl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б) Графики</w:t>
      </w:r>
      <w:r w:rsid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</w:rPr>
        <w:t>по данным полученных рядов: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8F236D" w:rsidP="0086144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4pt;height:184.5pt">
            <v:imagedata r:id="rId7" o:title=""/>
          </v:shape>
        </w:pic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Рисунок 1 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</w:rPr>
        <w:t>Группировка банков по чистым активам,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8F236D" w:rsidP="0086144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6" type="#_x0000_t75" style="width:303.75pt;height:204pt">
            <v:imagedata r:id="rId8" o:title=""/>
          </v:shape>
        </w:pic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Рисунок 2 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</w:rPr>
        <w:t>Группировка банков по прибыли, млн. руб.</w:t>
      </w: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16D91" w:rsidRPr="00861440">
        <w:rPr>
          <w:color w:val="000000"/>
          <w:sz w:val="28"/>
          <w:szCs w:val="28"/>
        </w:rPr>
        <w:t>в) Средняя арифметическая взвешенная находится по формуле: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</w:rPr>
        <w:t xml:space="preserve"> = ∑ 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  <w:vertAlign w:val="subscript"/>
          <w:lang w:val="en-US"/>
        </w:rPr>
        <w:t>i</w:t>
      </w:r>
      <w:r w:rsidRPr="00861440">
        <w:rPr>
          <w:color w:val="000000"/>
          <w:sz w:val="28"/>
          <w:szCs w:val="28"/>
        </w:rPr>
        <w:t xml:space="preserve"> * </w:t>
      </w: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  <w:vertAlign w:val="subscript"/>
          <w:lang w:val="en-US"/>
        </w:rPr>
        <w:t>i</w:t>
      </w:r>
      <w:r w:rsidRP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 xml:space="preserve">/ ∑ </w:t>
      </w: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  <w:vertAlign w:val="subscript"/>
          <w:lang w:val="en-US"/>
        </w:rPr>
        <w:t>i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Таблица 4</w:t>
      </w:r>
      <w:r w:rsidR="00DA3651" w:rsidRPr="00861440">
        <w:rPr>
          <w:color w:val="000000"/>
          <w:sz w:val="28"/>
          <w:szCs w:val="28"/>
        </w:rPr>
        <w:t xml:space="preserve"> – Таблица для расчета средней</w:t>
      </w:r>
      <w:r w:rsidRPr="00861440">
        <w:rPr>
          <w:color w:val="000000"/>
          <w:sz w:val="28"/>
          <w:szCs w:val="28"/>
        </w:rPr>
        <w:t xml:space="preserve"> арифметическ</w:t>
      </w:r>
      <w:r w:rsidR="00DA3651" w:rsidRPr="00861440">
        <w:rPr>
          <w:color w:val="000000"/>
          <w:sz w:val="28"/>
          <w:szCs w:val="28"/>
        </w:rPr>
        <w:t>ой</w:t>
      </w:r>
      <w:r w:rsidRPr="00861440">
        <w:rPr>
          <w:color w:val="000000"/>
          <w:sz w:val="28"/>
          <w:szCs w:val="28"/>
        </w:rPr>
        <w:t xml:space="preserve"> по чистым активам</w:t>
      </w:r>
    </w:p>
    <w:tbl>
      <w:tblPr>
        <w:tblW w:w="489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88"/>
        <w:gridCol w:w="3212"/>
        <w:gridCol w:w="856"/>
        <w:gridCol w:w="2275"/>
        <w:gridCol w:w="966"/>
        <w:gridCol w:w="962"/>
      </w:tblGrid>
      <w:tr w:rsidR="00416D91" w:rsidRPr="00FF4DDA" w:rsidTr="00FF4DDA">
        <w:trPr>
          <w:cantSplit/>
          <w:trHeight w:val="765"/>
        </w:trPr>
        <w:tc>
          <w:tcPr>
            <w:tcW w:w="581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№ группы</w:t>
            </w:r>
          </w:p>
        </w:tc>
        <w:tc>
          <w:tcPr>
            <w:tcW w:w="1716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Группы банков по чистым активам</w:t>
            </w:r>
          </w:p>
        </w:tc>
        <w:tc>
          <w:tcPr>
            <w:tcW w:w="457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Число банков, 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</w:p>
        </w:tc>
        <w:tc>
          <w:tcPr>
            <w:tcW w:w="121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Середина интервала, 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</w:p>
        </w:tc>
        <w:tc>
          <w:tcPr>
            <w:tcW w:w="516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X*f</w:t>
            </w:r>
          </w:p>
        </w:tc>
        <w:tc>
          <w:tcPr>
            <w:tcW w:w="514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S</w:t>
            </w:r>
          </w:p>
        </w:tc>
      </w:tr>
      <w:tr w:rsidR="00036EA3" w:rsidRPr="00FF4DDA" w:rsidTr="00FF4DDA">
        <w:trPr>
          <w:cantSplit/>
          <w:trHeight w:val="375"/>
        </w:trPr>
        <w:tc>
          <w:tcPr>
            <w:tcW w:w="581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716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425</w:t>
            </w:r>
            <w:r w:rsidR="00861440" w:rsidRPr="00FF4DDA">
              <w:rPr>
                <w:color w:val="000000"/>
                <w:sz w:val="20"/>
                <w:szCs w:val="28"/>
              </w:rPr>
              <w:t>–4</w:t>
            </w:r>
            <w:r w:rsidRPr="00FF4DDA">
              <w:rPr>
                <w:color w:val="000000"/>
                <w:sz w:val="20"/>
                <w:szCs w:val="28"/>
              </w:rPr>
              <w:t>568,5</w:t>
            </w:r>
          </w:p>
        </w:tc>
        <w:tc>
          <w:tcPr>
            <w:tcW w:w="457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20</w:t>
            </w:r>
          </w:p>
        </w:tc>
        <w:tc>
          <w:tcPr>
            <w:tcW w:w="1215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2496,75</w:t>
            </w:r>
          </w:p>
        </w:tc>
        <w:tc>
          <w:tcPr>
            <w:tcW w:w="516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49935</w:t>
            </w:r>
          </w:p>
        </w:tc>
        <w:tc>
          <w:tcPr>
            <w:tcW w:w="514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20</w:t>
            </w:r>
          </w:p>
        </w:tc>
      </w:tr>
      <w:tr w:rsidR="00036EA3" w:rsidRPr="00FF4DDA" w:rsidTr="00FF4DDA">
        <w:trPr>
          <w:cantSplit/>
          <w:trHeight w:val="360"/>
        </w:trPr>
        <w:tc>
          <w:tcPr>
            <w:tcW w:w="581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716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4568,5</w:t>
            </w:r>
            <w:r w:rsidR="00861440" w:rsidRPr="00FF4DDA">
              <w:rPr>
                <w:color w:val="000000"/>
                <w:sz w:val="20"/>
                <w:szCs w:val="28"/>
              </w:rPr>
              <w:t>–8</w:t>
            </w:r>
            <w:r w:rsidRPr="00FF4DDA">
              <w:rPr>
                <w:color w:val="000000"/>
                <w:sz w:val="20"/>
                <w:szCs w:val="28"/>
              </w:rPr>
              <w:t>712</w:t>
            </w:r>
          </w:p>
        </w:tc>
        <w:tc>
          <w:tcPr>
            <w:tcW w:w="457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215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6640,25</w:t>
            </w:r>
          </w:p>
        </w:tc>
        <w:tc>
          <w:tcPr>
            <w:tcW w:w="516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33201,25</w:t>
            </w:r>
          </w:p>
        </w:tc>
        <w:tc>
          <w:tcPr>
            <w:tcW w:w="514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25</w:t>
            </w:r>
          </w:p>
        </w:tc>
      </w:tr>
      <w:tr w:rsidR="00036EA3" w:rsidRPr="00FF4DDA" w:rsidTr="00FF4DDA">
        <w:trPr>
          <w:cantSplit/>
          <w:trHeight w:val="285"/>
        </w:trPr>
        <w:tc>
          <w:tcPr>
            <w:tcW w:w="581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716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8712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2855,5</w:t>
            </w:r>
          </w:p>
        </w:tc>
        <w:tc>
          <w:tcPr>
            <w:tcW w:w="457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215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10783,75</w:t>
            </w:r>
          </w:p>
        </w:tc>
        <w:tc>
          <w:tcPr>
            <w:tcW w:w="516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21567,5</w:t>
            </w:r>
          </w:p>
        </w:tc>
        <w:tc>
          <w:tcPr>
            <w:tcW w:w="514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27</w:t>
            </w:r>
          </w:p>
        </w:tc>
      </w:tr>
      <w:tr w:rsidR="00036EA3" w:rsidRPr="00FF4DDA" w:rsidTr="00FF4DDA">
        <w:trPr>
          <w:cantSplit/>
          <w:trHeight w:val="405"/>
        </w:trPr>
        <w:tc>
          <w:tcPr>
            <w:tcW w:w="581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716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12855,5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6999</w:t>
            </w:r>
          </w:p>
        </w:tc>
        <w:tc>
          <w:tcPr>
            <w:tcW w:w="457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215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14927,25</w:t>
            </w:r>
          </w:p>
        </w:tc>
        <w:tc>
          <w:tcPr>
            <w:tcW w:w="516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14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27</w:t>
            </w:r>
          </w:p>
        </w:tc>
      </w:tr>
      <w:tr w:rsidR="00036EA3" w:rsidRPr="00FF4DDA" w:rsidTr="00FF4DDA">
        <w:trPr>
          <w:cantSplit/>
          <w:trHeight w:val="375"/>
        </w:trPr>
        <w:tc>
          <w:tcPr>
            <w:tcW w:w="581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716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16999</w:t>
            </w:r>
            <w:r w:rsidR="00861440" w:rsidRPr="00FF4DDA">
              <w:rPr>
                <w:color w:val="000000"/>
                <w:sz w:val="20"/>
                <w:szCs w:val="28"/>
              </w:rPr>
              <w:t>–2</w:t>
            </w:r>
            <w:r w:rsidRPr="00FF4DDA">
              <w:rPr>
                <w:color w:val="000000"/>
                <w:sz w:val="20"/>
                <w:szCs w:val="28"/>
              </w:rPr>
              <w:t>1142,5</w:t>
            </w:r>
          </w:p>
        </w:tc>
        <w:tc>
          <w:tcPr>
            <w:tcW w:w="457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215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19070,75</w:t>
            </w:r>
          </w:p>
        </w:tc>
        <w:tc>
          <w:tcPr>
            <w:tcW w:w="516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38141,5</w:t>
            </w:r>
          </w:p>
        </w:tc>
        <w:tc>
          <w:tcPr>
            <w:tcW w:w="514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29</w:t>
            </w:r>
          </w:p>
        </w:tc>
      </w:tr>
      <w:tr w:rsidR="00036EA3" w:rsidRPr="00FF4DDA" w:rsidTr="00FF4DDA">
        <w:trPr>
          <w:cantSplit/>
          <w:trHeight w:val="360"/>
        </w:trPr>
        <w:tc>
          <w:tcPr>
            <w:tcW w:w="581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1716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21142,5</w:t>
            </w:r>
            <w:r w:rsidR="00861440" w:rsidRPr="00FF4DDA">
              <w:rPr>
                <w:color w:val="000000"/>
                <w:sz w:val="20"/>
                <w:szCs w:val="28"/>
              </w:rPr>
              <w:t>–2</w:t>
            </w:r>
            <w:r w:rsidRPr="00FF4DDA">
              <w:rPr>
                <w:color w:val="000000"/>
                <w:sz w:val="20"/>
                <w:szCs w:val="28"/>
              </w:rPr>
              <w:t>5286</w:t>
            </w:r>
          </w:p>
        </w:tc>
        <w:tc>
          <w:tcPr>
            <w:tcW w:w="457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215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23214,25</w:t>
            </w:r>
          </w:p>
        </w:tc>
        <w:tc>
          <w:tcPr>
            <w:tcW w:w="516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23214,25</w:t>
            </w:r>
          </w:p>
        </w:tc>
        <w:tc>
          <w:tcPr>
            <w:tcW w:w="514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30</w:t>
            </w:r>
          </w:p>
        </w:tc>
      </w:tr>
      <w:tr w:rsidR="00416D91" w:rsidRPr="00FF4DDA" w:rsidTr="00FF4DDA">
        <w:trPr>
          <w:cantSplit/>
          <w:trHeight w:val="315"/>
        </w:trPr>
        <w:tc>
          <w:tcPr>
            <w:tcW w:w="581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1716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57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30</w:t>
            </w:r>
          </w:p>
        </w:tc>
        <w:tc>
          <w:tcPr>
            <w:tcW w:w="121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16" w:type="pct"/>
            <w:shd w:val="clear" w:color="auto" w:fill="auto"/>
            <w:noWrap/>
          </w:tcPr>
          <w:p w:rsidR="00416D91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166059</w:t>
            </w:r>
            <w:r w:rsidR="00416D91" w:rsidRPr="00FF4DDA">
              <w:rPr>
                <w:color w:val="000000"/>
                <w:sz w:val="20"/>
                <w:szCs w:val="28"/>
              </w:rPr>
              <w:t>,5</w:t>
            </w:r>
          </w:p>
        </w:tc>
        <w:tc>
          <w:tcPr>
            <w:tcW w:w="514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х=</w:t>
      </w:r>
      <w:r w:rsidR="00036EA3" w:rsidRPr="00861440">
        <w:rPr>
          <w:color w:val="000000"/>
          <w:sz w:val="28"/>
          <w:szCs w:val="28"/>
        </w:rPr>
        <w:t>166059</w:t>
      </w:r>
      <w:r w:rsidRPr="00861440">
        <w:rPr>
          <w:color w:val="000000"/>
          <w:sz w:val="28"/>
          <w:szCs w:val="28"/>
        </w:rPr>
        <w:t>,5/30=</w:t>
      </w:r>
      <w:r w:rsidR="00036EA3" w:rsidRPr="00861440">
        <w:rPr>
          <w:color w:val="000000"/>
          <w:sz w:val="28"/>
          <w:szCs w:val="28"/>
        </w:rPr>
        <w:t>5535,3</w:t>
      </w:r>
      <w:r w:rsidR="00DA3651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Таблица 5 – </w:t>
      </w:r>
      <w:r w:rsidR="00DA3651" w:rsidRPr="00861440">
        <w:rPr>
          <w:color w:val="000000"/>
          <w:sz w:val="28"/>
          <w:szCs w:val="28"/>
        </w:rPr>
        <w:t>Таблица для расчета средней</w:t>
      </w:r>
      <w:r w:rsidRPr="00861440">
        <w:rPr>
          <w:color w:val="000000"/>
          <w:sz w:val="28"/>
          <w:szCs w:val="28"/>
        </w:rPr>
        <w:t xml:space="preserve"> арифметическ</w:t>
      </w:r>
      <w:r w:rsidR="00DA3651" w:rsidRPr="00861440">
        <w:rPr>
          <w:color w:val="000000"/>
          <w:sz w:val="28"/>
          <w:szCs w:val="28"/>
        </w:rPr>
        <w:t>ой</w:t>
      </w:r>
      <w:r w:rsidRPr="00861440">
        <w:rPr>
          <w:color w:val="000000"/>
          <w:sz w:val="28"/>
          <w:szCs w:val="28"/>
        </w:rPr>
        <w:t xml:space="preserve"> по прибыли</w:t>
      </w:r>
    </w:p>
    <w:tbl>
      <w:tblPr>
        <w:tblW w:w="489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19"/>
        <w:gridCol w:w="2584"/>
        <w:gridCol w:w="1245"/>
        <w:gridCol w:w="2275"/>
        <w:gridCol w:w="1402"/>
        <w:gridCol w:w="734"/>
      </w:tblGrid>
      <w:tr w:rsidR="00416D91" w:rsidRPr="00FF4DDA" w:rsidTr="00FF4DDA">
        <w:trPr>
          <w:cantSplit/>
          <w:trHeight w:val="907"/>
        </w:trPr>
        <w:tc>
          <w:tcPr>
            <w:tcW w:w="598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№ группы</w:t>
            </w:r>
          </w:p>
        </w:tc>
        <w:tc>
          <w:tcPr>
            <w:tcW w:w="1380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Группы банков по прибыли</w:t>
            </w:r>
          </w:p>
        </w:tc>
        <w:tc>
          <w:tcPr>
            <w:tcW w:w="665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Число банков, 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</w:p>
        </w:tc>
        <w:tc>
          <w:tcPr>
            <w:tcW w:w="121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Середина интервала, X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 xml:space="preserve">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</w:p>
        </w:tc>
        <w:tc>
          <w:tcPr>
            <w:tcW w:w="749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X</w:t>
            </w:r>
            <w:r w:rsidRPr="00FF4DDA">
              <w:rPr>
                <w:color w:val="000000"/>
                <w:sz w:val="20"/>
                <w:szCs w:val="28"/>
              </w:rPr>
              <w:t>*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 xml:space="preserve"> f</w:t>
            </w:r>
          </w:p>
        </w:tc>
        <w:tc>
          <w:tcPr>
            <w:tcW w:w="392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S</w:t>
            </w:r>
          </w:p>
        </w:tc>
      </w:tr>
      <w:tr w:rsidR="00036EA3" w:rsidRPr="00FF4DDA" w:rsidTr="00FF4DDA">
        <w:trPr>
          <w:cantSplit/>
          <w:trHeight w:val="390"/>
        </w:trPr>
        <w:tc>
          <w:tcPr>
            <w:tcW w:w="598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380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  <w:r w:rsidR="00861440" w:rsidRPr="00FF4DDA">
              <w:rPr>
                <w:color w:val="000000"/>
                <w:sz w:val="20"/>
                <w:szCs w:val="28"/>
              </w:rPr>
              <w:t>–3</w:t>
            </w:r>
            <w:r w:rsidRPr="00FF4DDA">
              <w:rPr>
                <w:color w:val="000000"/>
                <w:sz w:val="20"/>
                <w:szCs w:val="28"/>
              </w:rPr>
              <w:t>31,16</w:t>
            </w:r>
          </w:p>
        </w:tc>
        <w:tc>
          <w:tcPr>
            <w:tcW w:w="665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24</w:t>
            </w:r>
          </w:p>
        </w:tc>
        <w:tc>
          <w:tcPr>
            <w:tcW w:w="1215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168,08</w:t>
            </w:r>
          </w:p>
        </w:tc>
        <w:tc>
          <w:tcPr>
            <w:tcW w:w="749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4033,92</w:t>
            </w:r>
          </w:p>
        </w:tc>
        <w:tc>
          <w:tcPr>
            <w:tcW w:w="392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24</w:t>
            </w:r>
          </w:p>
        </w:tc>
      </w:tr>
      <w:tr w:rsidR="00036EA3" w:rsidRPr="00FF4DDA" w:rsidTr="00FF4DDA">
        <w:trPr>
          <w:cantSplit/>
          <w:trHeight w:val="390"/>
        </w:trPr>
        <w:tc>
          <w:tcPr>
            <w:tcW w:w="598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380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331,16</w:t>
            </w:r>
            <w:r w:rsidR="00861440" w:rsidRPr="00FF4DDA">
              <w:rPr>
                <w:color w:val="000000"/>
                <w:sz w:val="20"/>
                <w:szCs w:val="28"/>
              </w:rPr>
              <w:t>–6</w:t>
            </w:r>
            <w:r w:rsidRPr="00FF4DDA">
              <w:rPr>
                <w:color w:val="000000"/>
                <w:sz w:val="20"/>
                <w:szCs w:val="28"/>
              </w:rPr>
              <w:t>57,32</w:t>
            </w:r>
          </w:p>
        </w:tc>
        <w:tc>
          <w:tcPr>
            <w:tcW w:w="665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215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494,24</w:t>
            </w:r>
          </w:p>
        </w:tc>
        <w:tc>
          <w:tcPr>
            <w:tcW w:w="749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1976,96</w:t>
            </w:r>
          </w:p>
        </w:tc>
        <w:tc>
          <w:tcPr>
            <w:tcW w:w="392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28</w:t>
            </w:r>
          </w:p>
        </w:tc>
      </w:tr>
      <w:tr w:rsidR="00036EA3" w:rsidRPr="00FF4DDA" w:rsidTr="00FF4DDA">
        <w:trPr>
          <w:cantSplit/>
          <w:trHeight w:val="390"/>
        </w:trPr>
        <w:tc>
          <w:tcPr>
            <w:tcW w:w="598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380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657,32</w:t>
            </w:r>
            <w:r w:rsidR="00861440" w:rsidRPr="00FF4DDA">
              <w:rPr>
                <w:color w:val="000000"/>
                <w:sz w:val="20"/>
                <w:szCs w:val="28"/>
              </w:rPr>
              <w:t>–9</w:t>
            </w:r>
            <w:r w:rsidRPr="00FF4DDA">
              <w:rPr>
                <w:color w:val="000000"/>
                <w:sz w:val="20"/>
                <w:szCs w:val="28"/>
              </w:rPr>
              <w:t>83,48</w:t>
            </w:r>
          </w:p>
        </w:tc>
        <w:tc>
          <w:tcPr>
            <w:tcW w:w="665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215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820,4</w:t>
            </w:r>
          </w:p>
        </w:tc>
        <w:tc>
          <w:tcPr>
            <w:tcW w:w="749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820,4</w:t>
            </w:r>
          </w:p>
        </w:tc>
        <w:tc>
          <w:tcPr>
            <w:tcW w:w="392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29</w:t>
            </w:r>
          </w:p>
        </w:tc>
      </w:tr>
      <w:tr w:rsidR="00036EA3" w:rsidRPr="00FF4DDA" w:rsidTr="00FF4DDA">
        <w:trPr>
          <w:cantSplit/>
          <w:trHeight w:val="390"/>
        </w:trPr>
        <w:tc>
          <w:tcPr>
            <w:tcW w:w="598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380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983,48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309,64</w:t>
            </w:r>
          </w:p>
        </w:tc>
        <w:tc>
          <w:tcPr>
            <w:tcW w:w="665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215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1146,56</w:t>
            </w:r>
          </w:p>
        </w:tc>
        <w:tc>
          <w:tcPr>
            <w:tcW w:w="749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392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29</w:t>
            </w:r>
          </w:p>
        </w:tc>
      </w:tr>
      <w:tr w:rsidR="00036EA3" w:rsidRPr="00FF4DDA" w:rsidTr="00FF4DDA">
        <w:trPr>
          <w:cantSplit/>
          <w:trHeight w:val="390"/>
        </w:trPr>
        <w:tc>
          <w:tcPr>
            <w:tcW w:w="598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380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1309,64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635,8</w:t>
            </w:r>
          </w:p>
        </w:tc>
        <w:tc>
          <w:tcPr>
            <w:tcW w:w="665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215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1472,72</w:t>
            </w:r>
          </w:p>
        </w:tc>
        <w:tc>
          <w:tcPr>
            <w:tcW w:w="749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392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29</w:t>
            </w:r>
          </w:p>
        </w:tc>
      </w:tr>
      <w:tr w:rsidR="00036EA3" w:rsidRPr="00FF4DDA" w:rsidTr="00FF4DDA">
        <w:trPr>
          <w:cantSplit/>
          <w:trHeight w:val="390"/>
        </w:trPr>
        <w:tc>
          <w:tcPr>
            <w:tcW w:w="598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1380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1635,8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962</w:t>
            </w:r>
          </w:p>
        </w:tc>
        <w:tc>
          <w:tcPr>
            <w:tcW w:w="665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215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1798,9</w:t>
            </w:r>
          </w:p>
        </w:tc>
        <w:tc>
          <w:tcPr>
            <w:tcW w:w="749" w:type="pct"/>
            <w:shd w:val="clear" w:color="auto" w:fill="auto"/>
            <w:noWrap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1798,9</w:t>
            </w:r>
          </w:p>
        </w:tc>
        <w:tc>
          <w:tcPr>
            <w:tcW w:w="392" w:type="pct"/>
            <w:shd w:val="clear" w:color="auto" w:fill="auto"/>
          </w:tcPr>
          <w:p w:rsidR="00036EA3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30</w:t>
            </w:r>
          </w:p>
        </w:tc>
      </w:tr>
      <w:tr w:rsidR="00416D91" w:rsidRPr="00FF4DDA" w:rsidTr="00FF4DDA">
        <w:trPr>
          <w:cantSplit/>
          <w:trHeight w:val="390"/>
        </w:trPr>
        <w:tc>
          <w:tcPr>
            <w:tcW w:w="598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1380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5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30</w:t>
            </w:r>
          </w:p>
        </w:tc>
        <w:tc>
          <w:tcPr>
            <w:tcW w:w="121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49" w:type="pct"/>
            <w:shd w:val="clear" w:color="auto" w:fill="auto"/>
            <w:noWrap/>
          </w:tcPr>
          <w:p w:rsidR="00416D91" w:rsidRPr="00FF4DDA" w:rsidRDefault="00036EA3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8630,18</w:t>
            </w:r>
          </w:p>
        </w:tc>
        <w:tc>
          <w:tcPr>
            <w:tcW w:w="392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х=</w:t>
      </w:r>
      <w:r w:rsidR="00A71503" w:rsidRPr="00861440">
        <w:rPr>
          <w:color w:val="000000"/>
          <w:sz w:val="28"/>
          <w:szCs w:val="28"/>
        </w:rPr>
        <w:t>8630,18</w:t>
      </w:r>
      <w:r w:rsidRPr="00861440">
        <w:rPr>
          <w:color w:val="000000"/>
          <w:sz w:val="28"/>
          <w:szCs w:val="28"/>
        </w:rPr>
        <w:t>/30=</w:t>
      </w:r>
      <w:r w:rsidR="00A71503" w:rsidRPr="00861440">
        <w:rPr>
          <w:color w:val="000000"/>
          <w:sz w:val="28"/>
          <w:szCs w:val="28"/>
        </w:rPr>
        <w:t>287,7</w:t>
      </w:r>
      <w:r w:rsidR="00DA3651" w:rsidRPr="00861440">
        <w:rPr>
          <w:color w:val="000000"/>
          <w:sz w:val="28"/>
          <w:szCs w:val="28"/>
        </w:rPr>
        <w:t xml:space="preserve"> млн. руб.</w:t>
      </w:r>
    </w:p>
    <w:p w:rsid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Мода находится по формуле:</w:t>
      </w: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16D91" w:rsidRPr="00861440">
        <w:rPr>
          <w:color w:val="000000"/>
          <w:sz w:val="28"/>
          <w:szCs w:val="28"/>
        </w:rPr>
        <w:t>Мо = Хо + К*(</w:t>
      </w:r>
      <w:r w:rsidR="00416D91" w:rsidRPr="00861440">
        <w:rPr>
          <w:color w:val="000000"/>
          <w:sz w:val="28"/>
          <w:szCs w:val="28"/>
          <w:lang w:val="en-US"/>
        </w:rPr>
        <w:t>F</w:t>
      </w:r>
      <w:r w:rsidR="00416D91" w:rsidRPr="00861440">
        <w:rPr>
          <w:color w:val="000000"/>
          <w:sz w:val="28"/>
          <w:szCs w:val="28"/>
          <w:vertAlign w:val="subscript"/>
          <w:lang w:val="en-US"/>
        </w:rPr>
        <w:t>MO</w:t>
      </w:r>
      <w:r w:rsidR="00416D91" w:rsidRPr="008614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861440">
        <w:rPr>
          <w:color w:val="000000"/>
          <w:sz w:val="28"/>
          <w:szCs w:val="28"/>
        </w:rPr>
        <w:t xml:space="preserve"> </w:t>
      </w:r>
      <w:r w:rsidR="00416D91" w:rsidRPr="00861440">
        <w:rPr>
          <w:color w:val="000000"/>
          <w:sz w:val="28"/>
          <w:szCs w:val="28"/>
          <w:lang w:val="en-US"/>
        </w:rPr>
        <w:t>F</w:t>
      </w:r>
      <w:r w:rsidR="00416D91" w:rsidRPr="00861440">
        <w:rPr>
          <w:color w:val="000000"/>
          <w:sz w:val="28"/>
          <w:szCs w:val="28"/>
          <w:vertAlign w:val="subscript"/>
          <w:lang w:val="en-US"/>
        </w:rPr>
        <w:t>MO</w:t>
      </w:r>
      <w:r w:rsidR="00416D91" w:rsidRPr="00861440">
        <w:rPr>
          <w:color w:val="000000"/>
          <w:sz w:val="28"/>
          <w:szCs w:val="28"/>
          <w:vertAlign w:val="subscript"/>
        </w:rPr>
        <w:t xml:space="preserve">-1 </w:t>
      </w:r>
      <w:r w:rsidR="00416D91" w:rsidRPr="00861440">
        <w:rPr>
          <w:color w:val="000000"/>
          <w:sz w:val="28"/>
          <w:szCs w:val="28"/>
        </w:rPr>
        <w:t>/ (</w:t>
      </w:r>
      <w:r w:rsidR="00416D91" w:rsidRPr="00861440">
        <w:rPr>
          <w:color w:val="000000"/>
          <w:sz w:val="28"/>
          <w:szCs w:val="28"/>
          <w:lang w:val="en-US"/>
        </w:rPr>
        <w:t>F</w:t>
      </w:r>
      <w:r w:rsidR="00416D91" w:rsidRPr="00861440">
        <w:rPr>
          <w:color w:val="000000"/>
          <w:sz w:val="28"/>
          <w:szCs w:val="28"/>
          <w:vertAlign w:val="subscript"/>
          <w:lang w:val="en-US"/>
        </w:rPr>
        <w:t>MO</w:t>
      </w:r>
      <w:r w:rsidR="00416D91" w:rsidRPr="008614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861440">
        <w:rPr>
          <w:color w:val="000000"/>
          <w:sz w:val="28"/>
          <w:szCs w:val="28"/>
        </w:rPr>
        <w:t xml:space="preserve"> </w:t>
      </w:r>
      <w:r w:rsidR="00416D91" w:rsidRPr="00861440">
        <w:rPr>
          <w:color w:val="000000"/>
          <w:sz w:val="28"/>
          <w:szCs w:val="28"/>
          <w:lang w:val="en-US"/>
        </w:rPr>
        <w:t>F</w:t>
      </w:r>
      <w:r w:rsidR="00416D91" w:rsidRPr="00861440">
        <w:rPr>
          <w:color w:val="000000"/>
          <w:sz w:val="28"/>
          <w:szCs w:val="28"/>
          <w:vertAlign w:val="subscript"/>
          <w:lang w:val="en-US"/>
        </w:rPr>
        <w:t>MO</w:t>
      </w:r>
      <w:r w:rsidR="00416D91" w:rsidRPr="00861440">
        <w:rPr>
          <w:color w:val="000000"/>
          <w:sz w:val="28"/>
          <w:szCs w:val="28"/>
          <w:vertAlign w:val="subscript"/>
        </w:rPr>
        <w:t>-1</w:t>
      </w:r>
      <w:r>
        <w:rPr>
          <w:color w:val="000000"/>
          <w:sz w:val="28"/>
          <w:szCs w:val="28"/>
          <w:vertAlign w:val="subscript"/>
        </w:rPr>
        <w:t>)</w:t>
      </w:r>
      <w:r w:rsidR="00416D91" w:rsidRPr="00861440">
        <w:rPr>
          <w:color w:val="000000"/>
          <w:sz w:val="28"/>
          <w:szCs w:val="28"/>
        </w:rPr>
        <w:t>+</w:t>
      </w:r>
      <w:r>
        <w:rPr>
          <w:color w:val="000000"/>
          <w:sz w:val="28"/>
          <w:szCs w:val="28"/>
        </w:rPr>
        <w:t>(</w:t>
      </w:r>
      <w:r w:rsidR="00416D91" w:rsidRPr="00861440">
        <w:rPr>
          <w:color w:val="000000"/>
          <w:sz w:val="28"/>
          <w:szCs w:val="28"/>
          <w:lang w:val="en-US"/>
        </w:rPr>
        <w:t>F</w:t>
      </w:r>
      <w:r w:rsidR="00416D91" w:rsidRPr="00861440">
        <w:rPr>
          <w:color w:val="000000"/>
          <w:sz w:val="28"/>
          <w:szCs w:val="28"/>
          <w:vertAlign w:val="subscript"/>
          <w:lang w:val="en-US"/>
        </w:rPr>
        <w:t>MO</w:t>
      </w:r>
      <w:r w:rsidR="00416D91" w:rsidRPr="008614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861440">
        <w:rPr>
          <w:color w:val="000000"/>
          <w:sz w:val="28"/>
          <w:szCs w:val="28"/>
        </w:rPr>
        <w:t xml:space="preserve"> </w:t>
      </w:r>
      <w:r w:rsidR="00416D91" w:rsidRPr="00861440">
        <w:rPr>
          <w:color w:val="000000"/>
          <w:sz w:val="28"/>
          <w:szCs w:val="28"/>
          <w:lang w:val="en-US"/>
        </w:rPr>
        <w:t>F</w:t>
      </w:r>
      <w:r w:rsidR="00416D91" w:rsidRPr="00861440">
        <w:rPr>
          <w:color w:val="000000"/>
          <w:sz w:val="28"/>
          <w:szCs w:val="28"/>
          <w:vertAlign w:val="subscript"/>
          <w:lang w:val="en-US"/>
        </w:rPr>
        <w:t>MO</w:t>
      </w:r>
      <w:r w:rsidR="00416D91" w:rsidRPr="00861440">
        <w:rPr>
          <w:color w:val="000000"/>
          <w:sz w:val="28"/>
          <w:szCs w:val="28"/>
          <w:vertAlign w:val="subscript"/>
        </w:rPr>
        <w:t>+1</w:t>
      </w:r>
      <w:r>
        <w:rPr>
          <w:color w:val="000000"/>
          <w:sz w:val="28"/>
          <w:szCs w:val="28"/>
          <w:vertAlign w:val="subscript"/>
        </w:rPr>
        <w:t>)</w:t>
      </w:r>
      <w:r w:rsidR="00416D91" w:rsidRPr="00861440">
        <w:rPr>
          <w:color w:val="000000"/>
          <w:sz w:val="28"/>
          <w:szCs w:val="28"/>
        </w:rPr>
        <w:t>)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где: Хо – нижняя (начальная) граница модального интервала;</w:t>
      </w: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К – величина интервала;</w:t>
      </w: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  <w:vertAlign w:val="subscript"/>
          <w:lang w:val="en-US"/>
        </w:rPr>
        <w:t>MO</w:t>
      </w:r>
      <w:r w:rsidRP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>- частота модального интервала;</w:t>
      </w: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  <w:vertAlign w:val="subscript"/>
          <w:lang w:val="en-US"/>
        </w:rPr>
        <w:t>MO</w:t>
      </w:r>
      <w:r w:rsidRPr="00861440">
        <w:rPr>
          <w:color w:val="000000"/>
          <w:sz w:val="28"/>
          <w:szCs w:val="28"/>
          <w:vertAlign w:val="subscript"/>
        </w:rPr>
        <w:t>-1</w:t>
      </w:r>
      <w:r w:rsidRPr="00861440">
        <w:rPr>
          <w:color w:val="000000"/>
          <w:sz w:val="28"/>
          <w:szCs w:val="28"/>
        </w:rPr>
        <w:t xml:space="preserve"> – частота интервала, предшествующего модальному;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  <w:vertAlign w:val="subscript"/>
          <w:lang w:val="en-US"/>
        </w:rPr>
        <w:t>MO</w:t>
      </w:r>
      <w:r w:rsidRPr="00861440">
        <w:rPr>
          <w:color w:val="000000"/>
          <w:sz w:val="28"/>
          <w:szCs w:val="28"/>
          <w:vertAlign w:val="subscript"/>
        </w:rPr>
        <w:t>+1</w:t>
      </w:r>
      <w:r w:rsidRPr="00861440">
        <w:rPr>
          <w:color w:val="000000"/>
          <w:sz w:val="28"/>
          <w:szCs w:val="28"/>
        </w:rPr>
        <w:t>-частота интервала, следующего за модальным интервалом.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Находим модальный интервал по наибольшей частоте </w:t>
      </w: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  <w:vertAlign w:val="subscript"/>
        </w:rPr>
        <w:t>1</w:t>
      </w:r>
      <w:r w:rsidR="00A71503" w:rsidRPr="00861440">
        <w:rPr>
          <w:color w:val="000000"/>
          <w:sz w:val="28"/>
          <w:szCs w:val="28"/>
        </w:rPr>
        <w:t>. Наибольшая частота равна 20</w:t>
      </w:r>
      <w:r w:rsidRPr="00861440">
        <w:rPr>
          <w:color w:val="000000"/>
          <w:sz w:val="28"/>
          <w:szCs w:val="28"/>
        </w:rPr>
        <w:t>. Модальный интервал – [</w:t>
      </w:r>
      <w:r w:rsidR="00A71503" w:rsidRPr="00861440">
        <w:rPr>
          <w:color w:val="000000"/>
          <w:sz w:val="28"/>
          <w:szCs w:val="28"/>
        </w:rPr>
        <w:t>425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4</w:t>
      </w:r>
      <w:r w:rsidR="00A71503" w:rsidRPr="00861440">
        <w:rPr>
          <w:color w:val="000000"/>
          <w:sz w:val="28"/>
          <w:szCs w:val="28"/>
        </w:rPr>
        <w:t>568,5</w:t>
      </w:r>
      <w:r w:rsidRPr="00861440">
        <w:rPr>
          <w:color w:val="000000"/>
          <w:sz w:val="28"/>
          <w:szCs w:val="28"/>
        </w:rPr>
        <w:t xml:space="preserve">]. Хо = </w:t>
      </w:r>
      <w:r w:rsidR="00A71503" w:rsidRPr="00861440">
        <w:rPr>
          <w:color w:val="000000"/>
          <w:sz w:val="28"/>
          <w:szCs w:val="28"/>
        </w:rPr>
        <w:t>425</w:t>
      </w:r>
      <w:r w:rsidRPr="00861440">
        <w:rPr>
          <w:color w:val="000000"/>
          <w:sz w:val="28"/>
          <w:szCs w:val="28"/>
        </w:rPr>
        <w:t>, К=</w:t>
      </w:r>
      <w:r w:rsidR="00A71503" w:rsidRPr="00861440">
        <w:rPr>
          <w:color w:val="000000"/>
          <w:sz w:val="28"/>
          <w:szCs w:val="28"/>
        </w:rPr>
        <w:t>4143,5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Мо </w:t>
      </w:r>
      <w:r w:rsidRPr="00861440">
        <w:rPr>
          <w:color w:val="000000"/>
          <w:sz w:val="28"/>
          <w:szCs w:val="28"/>
          <w:vertAlign w:val="subscript"/>
        </w:rPr>
        <w:t>1</w:t>
      </w:r>
      <w:r w:rsidRPr="00861440">
        <w:rPr>
          <w:color w:val="000000"/>
          <w:sz w:val="28"/>
          <w:szCs w:val="28"/>
        </w:rPr>
        <w:t xml:space="preserve"> = </w:t>
      </w:r>
      <w:r w:rsidR="00A71503" w:rsidRPr="00861440">
        <w:rPr>
          <w:color w:val="000000"/>
          <w:sz w:val="28"/>
          <w:szCs w:val="28"/>
        </w:rPr>
        <w:t>425</w:t>
      </w:r>
      <w:r w:rsidRPr="00861440">
        <w:rPr>
          <w:color w:val="000000"/>
          <w:sz w:val="28"/>
          <w:szCs w:val="28"/>
        </w:rPr>
        <w:t xml:space="preserve"> + </w:t>
      </w:r>
      <w:r w:rsidR="00A71503" w:rsidRPr="00861440">
        <w:rPr>
          <w:color w:val="000000"/>
          <w:sz w:val="28"/>
          <w:szCs w:val="28"/>
        </w:rPr>
        <w:t>4143,5*(20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0</w:t>
      </w:r>
      <w:r w:rsidRPr="00861440">
        <w:rPr>
          <w:color w:val="000000"/>
          <w:sz w:val="28"/>
          <w:szCs w:val="28"/>
        </w:rPr>
        <w:t>/(2</w:t>
      </w:r>
      <w:r w:rsidR="00A71503" w:rsidRPr="00861440">
        <w:rPr>
          <w:color w:val="000000"/>
          <w:sz w:val="28"/>
          <w:szCs w:val="28"/>
        </w:rPr>
        <w:t>0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0</w:t>
      </w:r>
      <w:r w:rsidR="00A71503" w:rsidRPr="00861440">
        <w:rPr>
          <w:color w:val="000000"/>
          <w:sz w:val="28"/>
          <w:szCs w:val="28"/>
        </w:rPr>
        <w:t>)+(20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5</w:t>
      </w:r>
      <w:r w:rsidRPr="00861440">
        <w:rPr>
          <w:color w:val="000000"/>
          <w:sz w:val="28"/>
          <w:szCs w:val="28"/>
        </w:rPr>
        <w:t>))=</w:t>
      </w:r>
      <w:r w:rsidRPr="00861440">
        <w:rPr>
          <w:color w:val="000000"/>
          <w:sz w:val="28"/>
          <w:szCs w:val="20"/>
        </w:rPr>
        <w:t xml:space="preserve"> </w:t>
      </w:r>
      <w:r w:rsidR="00A71503" w:rsidRPr="00861440">
        <w:rPr>
          <w:color w:val="000000"/>
          <w:sz w:val="28"/>
          <w:szCs w:val="28"/>
        </w:rPr>
        <w:t>2604,04</w:t>
      </w:r>
      <w:r w:rsidR="00DA3651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Вывод: наиболее часто встречается банк с размером чистых активов </w:t>
      </w:r>
      <w:r w:rsidR="00A71503" w:rsidRPr="00861440">
        <w:rPr>
          <w:color w:val="000000"/>
          <w:sz w:val="28"/>
          <w:szCs w:val="28"/>
        </w:rPr>
        <w:t xml:space="preserve">2604,04 </w:t>
      </w:r>
      <w:r w:rsidRPr="00861440">
        <w:rPr>
          <w:color w:val="000000"/>
          <w:sz w:val="28"/>
          <w:szCs w:val="28"/>
        </w:rPr>
        <w:t>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  <w:vertAlign w:val="subscript"/>
        </w:rPr>
        <w:t xml:space="preserve">2 </w:t>
      </w:r>
      <w:r w:rsidR="00A71503" w:rsidRPr="00861440">
        <w:rPr>
          <w:color w:val="000000"/>
          <w:sz w:val="28"/>
          <w:szCs w:val="28"/>
        </w:rPr>
        <w:t>=24</w:t>
      </w:r>
      <w:r w:rsidRPr="00861440">
        <w:rPr>
          <w:color w:val="000000"/>
          <w:sz w:val="28"/>
          <w:szCs w:val="28"/>
        </w:rPr>
        <w:t>. Модальный интервал – [</w:t>
      </w:r>
      <w:r w:rsidR="00A71503" w:rsidRPr="00861440">
        <w:rPr>
          <w:color w:val="000000"/>
          <w:sz w:val="28"/>
          <w:szCs w:val="28"/>
        </w:rPr>
        <w:t>5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3</w:t>
      </w:r>
      <w:r w:rsidR="00A71503" w:rsidRPr="00861440">
        <w:rPr>
          <w:color w:val="000000"/>
          <w:sz w:val="28"/>
          <w:szCs w:val="28"/>
        </w:rPr>
        <w:t>31,16</w:t>
      </w:r>
      <w:r w:rsidRPr="00861440">
        <w:rPr>
          <w:color w:val="000000"/>
          <w:sz w:val="28"/>
          <w:szCs w:val="28"/>
        </w:rPr>
        <w:t xml:space="preserve">]. Хо = </w:t>
      </w:r>
      <w:r w:rsidR="00A71503" w:rsidRPr="00861440">
        <w:rPr>
          <w:color w:val="000000"/>
          <w:sz w:val="28"/>
          <w:szCs w:val="28"/>
        </w:rPr>
        <w:t>5</w:t>
      </w:r>
      <w:r w:rsidRPr="00861440">
        <w:rPr>
          <w:color w:val="000000"/>
          <w:sz w:val="28"/>
          <w:szCs w:val="28"/>
        </w:rPr>
        <w:t>, К=</w:t>
      </w:r>
      <w:r w:rsidR="00A71503" w:rsidRPr="00861440">
        <w:rPr>
          <w:color w:val="000000"/>
          <w:sz w:val="28"/>
          <w:szCs w:val="28"/>
        </w:rPr>
        <w:t>326,2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Мо </w:t>
      </w:r>
      <w:r w:rsidR="00D7426A" w:rsidRPr="00861440">
        <w:rPr>
          <w:color w:val="000000"/>
          <w:sz w:val="28"/>
          <w:szCs w:val="28"/>
          <w:vertAlign w:val="subscript"/>
        </w:rPr>
        <w:t>2</w:t>
      </w:r>
      <w:r w:rsidRPr="00861440">
        <w:rPr>
          <w:color w:val="000000"/>
          <w:sz w:val="28"/>
          <w:szCs w:val="28"/>
        </w:rPr>
        <w:t xml:space="preserve"> = </w:t>
      </w:r>
      <w:r w:rsidR="00A71503" w:rsidRPr="00861440">
        <w:rPr>
          <w:color w:val="000000"/>
          <w:sz w:val="28"/>
          <w:szCs w:val="28"/>
        </w:rPr>
        <w:t>5</w:t>
      </w:r>
      <w:r w:rsidRPr="00861440">
        <w:rPr>
          <w:color w:val="000000"/>
          <w:sz w:val="28"/>
          <w:szCs w:val="28"/>
        </w:rPr>
        <w:t xml:space="preserve"> + </w:t>
      </w:r>
      <w:r w:rsidR="00A71503" w:rsidRPr="00861440">
        <w:rPr>
          <w:color w:val="000000"/>
          <w:sz w:val="28"/>
          <w:szCs w:val="28"/>
        </w:rPr>
        <w:t>326,2</w:t>
      </w:r>
      <w:r w:rsidRPr="00861440">
        <w:rPr>
          <w:color w:val="000000"/>
          <w:sz w:val="28"/>
          <w:szCs w:val="28"/>
        </w:rPr>
        <w:t>*(</w:t>
      </w:r>
      <w:r w:rsidR="00A71503" w:rsidRPr="00861440">
        <w:rPr>
          <w:color w:val="000000"/>
          <w:sz w:val="28"/>
          <w:szCs w:val="28"/>
        </w:rPr>
        <w:t>24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0</w:t>
      </w:r>
      <w:r w:rsidR="00A71503" w:rsidRPr="00861440">
        <w:rPr>
          <w:color w:val="000000"/>
          <w:sz w:val="28"/>
          <w:szCs w:val="28"/>
        </w:rPr>
        <w:t>/(24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0</w:t>
      </w:r>
      <w:r w:rsidR="00A71503" w:rsidRPr="00861440">
        <w:rPr>
          <w:color w:val="000000"/>
          <w:sz w:val="28"/>
          <w:szCs w:val="28"/>
        </w:rPr>
        <w:t>)+(24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4</w:t>
      </w:r>
      <w:r w:rsidRPr="00861440">
        <w:rPr>
          <w:color w:val="000000"/>
          <w:sz w:val="28"/>
          <w:szCs w:val="28"/>
        </w:rPr>
        <w:t>))=</w:t>
      </w:r>
      <w:r w:rsidRPr="00861440">
        <w:rPr>
          <w:color w:val="000000"/>
          <w:sz w:val="28"/>
          <w:szCs w:val="20"/>
        </w:rPr>
        <w:t xml:space="preserve"> </w:t>
      </w:r>
      <w:r w:rsidR="00A71503" w:rsidRPr="00861440">
        <w:rPr>
          <w:color w:val="000000"/>
          <w:sz w:val="28"/>
          <w:szCs w:val="28"/>
        </w:rPr>
        <w:t>178,8</w:t>
      </w:r>
      <w:r w:rsidR="00DA3651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Вывод: наиболее часто встречается банк с размером прибыли </w:t>
      </w:r>
      <w:r w:rsidR="00A71503" w:rsidRPr="00861440">
        <w:rPr>
          <w:color w:val="000000"/>
          <w:sz w:val="28"/>
          <w:szCs w:val="28"/>
        </w:rPr>
        <w:t>178,8</w:t>
      </w:r>
      <w:r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Для определения медианы рассчитывают ее порядковый номер (</w:t>
      </w:r>
      <w:r w:rsidRPr="00861440">
        <w:rPr>
          <w:color w:val="000000"/>
          <w:sz w:val="28"/>
          <w:szCs w:val="28"/>
          <w:lang w:val="en-US"/>
        </w:rPr>
        <w:t>N</w:t>
      </w:r>
      <w:r w:rsidRPr="00861440">
        <w:rPr>
          <w:color w:val="000000"/>
          <w:sz w:val="28"/>
          <w:szCs w:val="28"/>
          <w:vertAlign w:val="subscript"/>
          <w:lang w:val="en-US"/>
        </w:rPr>
        <w:t>Me</w:t>
      </w:r>
      <w:r w:rsidRPr="00861440">
        <w:rPr>
          <w:color w:val="000000"/>
          <w:sz w:val="28"/>
          <w:szCs w:val="28"/>
        </w:rPr>
        <w:t>)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N</w:t>
      </w:r>
      <w:r w:rsidRPr="00861440">
        <w:rPr>
          <w:color w:val="000000"/>
          <w:sz w:val="28"/>
          <w:szCs w:val="28"/>
          <w:vertAlign w:val="subscript"/>
          <w:lang w:val="en-US"/>
        </w:rPr>
        <w:t>Me</w:t>
      </w:r>
      <w:r w:rsidRPr="00861440">
        <w:rPr>
          <w:color w:val="000000"/>
          <w:sz w:val="28"/>
          <w:szCs w:val="28"/>
        </w:rPr>
        <w:t xml:space="preserve"> = (</w:t>
      </w:r>
      <w:r w:rsidRPr="00861440">
        <w:rPr>
          <w:color w:val="000000"/>
          <w:sz w:val="28"/>
          <w:szCs w:val="28"/>
          <w:lang w:val="en-US"/>
        </w:rPr>
        <w:t>n</w:t>
      </w:r>
      <w:r w:rsidRPr="00861440">
        <w:rPr>
          <w:color w:val="000000"/>
          <w:sz w:val="28"/>
          <w:szCs w:val="28"/>
        </w:rPr>
        <w:t>+1)/2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N</w:t>
      </w:r>
      <w:r w:rsidRPr="00861440">
        <w:rPr>
          <w:color w:val="000000"/>
          <w:sz w:val="28"/>
          <w:szCs w:val="28"/>
          <w:vertAlign w:val="subscript"/>
          <w:lang w:val="en-US"/>
        </w:rPr>
        <w:t>Me</w:t>
      </w:r>
      <w:r w:rsidRPr="00861440">
        <w:rPr>
          <w:color w:val="000000"/>
          <w:sz w:val="28"/>
          <w:szCs w:val="28"/>
        </w:rPr>
        <w:t xml:space="preserve"> = (30+1)/2 = 15,5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Рассчитываем медиану (Ме) по формуле: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Ме = Хо + К*((</w:t>
      </w:r>
      <w:r w:rsidRPr="00861440">
        <w:rPr>
          <w:color w:val="000000"/>
          <w:sz w:val="28"/>
          <w:szCs w:val="28"/>
        </w:rPr>
        <w:sym w:font="Symbol" w:char="F053"/>
      </w:r>
      <w:r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</w:rPr>
        <w:t xml:space="preserve"> / 2 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  <w:lang w:val="en-US"/>
        </w:rPr>
        <w:t>S</w:t>
      </w:r>
      <w:r w:rsidRPr="00861440">
        <w:rPr>
          <w:color w:val="000000"/>
          <w:sz w:val="28"/>
          <w:szCs w:val="28"/>
          <w:vertAlign w:val="subscript"/>
          <w:lang w:val="en-US"/>
        </w:rPr>
        <w:t>Me</w:t>
      </w:r>
      <w:r w:rsidRPr="00861440">
        <w:rPr>
          <w:color w:val="000000"/>
          <w:sz w:val="28"/>
          <w:szCs w:val="28"/>
          <w:vertAlign w:val="subscript"/>
        </w:rPr>
        <w:t>-1</w:t>
      </w:r>
      <w:r w:rsidRPr="00861440">
        <w:rPr>
          <w:color w:val="000000"/>
          <w:sz w:val="28"/>
          <w:szCs w:val="28"/>
        </w:rPr>
        <w:t xml:space="preserve">) / </w:t>
      </w: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  <w:vertAlign w:val="subscript"/>
          <w:lang w:val="en-US"/>
        </w:rPr>
        <w:t>Me</w:t>
      </w:r>
      <w:r w:rsidRPr="00861440">
        <w:rPr>
          <w:color w:val="000000"/>
          <w:sz w:val="28"/>
          <w:szCs w:val="28"/>
        </w:rPr>
        <w:t>)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где: Хо – нижняя граница медианного интервала;</w:t>
      </w: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К – величина интервала;</w:t>
      </w: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sym w:font="Symbol" w:char="F053"/>
      </w: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</w:rPr>
        <w:t xml:space="preserve"> = </w:t>
      </w:r>
      <w:r w:rsidRPr="00861440">
        <w:rPr>
          <w:color w:val="000000"/>
          <w:sz w:val="28"/>
          <w:szCs w:val="28"/>
          <w:lang w:val="en-US"/>
        </w:rPr>
        <w:t>n</w:t>
      </w:r>
      <w:r w:rsidRPr="00861440">
        <w:rPr>
          <w:color w:val="000000"/>
          <w:sz w:val="28"/>
          <w:szCs w:val="28"/>
        </w:rPr>
        <w:t xml:space="preserve"> – число единиц совокупности;</w:t>
      </w: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S</w:t>
      </w:r>
      <w:r w:rsidRPr="00861440">
        <w:rPr>
          <w:color w:val="000000"/>
          <w:sz w:val="28"/>
          <w:szCs w:val="28"/>
          <w:vertAlign w:val="subscript"/>
          <w:lang w:val="en-US"/>
        </w:rPr>
        <w:t>Me</w:t>
      </w:r>
      <w:r w:rsidRPr="00861440">
        <w:rPr>
          <w:color w:val="000000"/>
          <w:sz w:val="28"/>
          <w:szCs w:val="28"/>
          <w:vertAlign w:val="subscript"/>
        </w:rPr>
        <w:t xml:space="preserve">-1 </w:t>
      </w:r>
      <w:r w:rsidRPr="00861440">
        <w:rPr>
          <w:color w:val="000000"/>
          <w:sz w:val="28"/>
          <w:szCs w:val="28"/>
        </w:rPr>
        <w:t>– накопленная частота, предшествующая медианному интервалу;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  <w:vertAlign w:val="subscript"/>
          <w:lang w:val="en-US"/>
        </w:rPr>
        <w:t>Me</w:t>
      </w:r>
      <w:r w:rsidRP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>– медианная частота.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Ме</w:t>
      </w:r>
      <w:r w:rsidRPr="00861440">
        <w:rPr>
          <w:color w:val="000000"/>
          <w:sz w:val="28"/>
          <w:szCs w:val="28"/>
          <w:vertAlign w:val="subscript"/>
        </w:rPr>
        <w:t xml:space="preserve"> 1</w:t>
      </w:r>
      <w:r w:rsidRPr="00861440">
        <w:rPr>
          <w:color w:val="000000"/>
          <w:sz w:val="28"/>
          <w:szCs w:val="28"/>
        </w:rPr>
        <w:t xml:space="preserve"> = </w:t>
      </w:r>
      <w:r w:rsidR="00A71503" w:rsidRPr="00861440">
        <w:rPr>
          <w:color w:val="000000"/>
          <w:sz w:val="28"/>
          <w:szCs w:val="28"/>
        </w:rPr>
        <w:t>425</w:t>
      </w:r>
      <w:r w:rsidRPr="00861440">
        <w:rPr>
          <w:color w:val="000000"/>
          <w:sz w:val="28"/>
          <w:szCs w:val="28"/>
        </w:rPr>
        <w:t xml:space="preserve"> + </w:t>
      </w:r>
      <w:r w:rsidR="00A71503" w:rsidRPr="00861440">
        <w:rPr>
          <w:color w:val="000000"/>
          <w:sz w:val="28"/>
          <w:szCs w:val="28"/>
        </w:rPr>
        <w:t>4143,5*((30/2 – 0)/20</w:t>
      </w:r>
      <w:r w:rsidRPr="00861440">
        <w:rPr>
          <w:color w:val="000000"/>
          <w:sz w:val="28"/>
          <w:szCs w:val="28"/>
        </w:rPr>
        <w:t xml:space="preserve">) = </w:t>
      </w:r>
      <w:r w:rsidR="00A71503" w:rsidRPr="00861440">
        <w:rPr>
          <w:color w:val="000000"/>
          <w:sz w:val="28"/>
          <w:szCs w:val="28"/>
        </w:rPr>
        <w:t>3426,4</w:t>
      </w:r>
      <w:r w:rsidR="00DA3651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То есть 15 банков имеет чистые активы более </w:t>
      </w:r>
      <w:r w:rsidR="00A71503" w:rsidRPr="00861440">
        <w:rPr>
          <w:color w:val="000000"/>
          <w:sz w:val="28"/>
          <w:szCs w:val="28"/>
        </w:rPr>
        <w:t>3426,4</w:t>
      </w:r>
      <w:r w:rsidRPr="00861440">
        <w:rPr>
          <w:color w:val="000000"/>
          <w:sz w:val="28"/>
          <w:szCs w:val="28"/>
        </w:rPr>
        <w:t xml:space="preserve"> </w:t>
      </w:r>
      <w:r w:rsidR="00861440" w:rsidRPr="00861440">
        <w:rPr>
          <w:color w:val="000000"/>
          <w:sz w:val="28"/>
          <w:szCs w:val="28"/>
        </w:rPr>
        <w:t>млн.</w:t>
      </w:r>
      <w:r w:rsidR="00861440">
        <w:rPr>
          <w:color w:val="000000"/>
          <w:sz w:val="28"/>
          <w:szCs w:val="28"/>
        </w:rPr>
        <w:t xml:space="preserve"> </w:t>
      </w:r>
      <w:r w:rsidR="00861440" w:rsidRPr="00861440">
        <w:rPr>
          <w:color w:val="000000"/>
          <w:sz w:val="28"/>
          <w:szCs w:val="28"/>
        </w:rPr>
        <w:t>р</w:t>
      </w:r>
      <w:r w:rsidRPr="00861440">
        <w:rPr>
          <w:color w:val="000000"/>
          <w:sz w:val="28"/>
          <w:szCs w:val="28"/>
        </w:rPr>
        <w:t xml:space="preserve">уб. и 15 – менее </w:t>
      </w:r>
      <w:r w:rsidR="00A71503" w:rsidRPr="00861440">
        <w:rPr>
          <w:color w:val="000000"/>
          <w:sz w:val="28"/>
          <w:szCs w:val="28"/>
        </w:rPr>
        <w:t>3426,4</w:t>
      </w:r>
      <w:r w:rsidRPr="00861440">
        <w:rPr>
          <w:color w:val="000000"/>
          <w:sz w:val="28"/>
          <w:szCs w:val="28"/>
        </w:rPr>
        <w:t xml:space="preserve"> </w:t>
      </w:r>
      <w:r w:rsidR="00861440" w:rsidRPr="00861440">
        <w:rPr>
          <w:color w:val="000000"/>
          <w:sz w:val="28"/>
          <w:szCs w:val="28"/>
        </w:rPr>
        <w:t>млн.</w:t>
      </w:r>
      <w:r w:rsidR="00861440">
        <w:rPr>
          <w:color w:val="000000"/>
          <w:sz w:val="28"/>
          <w:szCs w:val="28"/>
        </w:rPr>
        <w:t xml:space="preserve"> </w:t>
      </w:r>
      <w:r w:rsidR="00861440" w:rsidRPr="00861440">
        <w:rPr>
          <w:color w:val="000000"/>
          <w:sz w:val="28"/>
          <w:szCs w:val="28"/>
        </w:rPr>
        <w:t>р</w:t>
      </w:r>
      <w:r w:rsidRPr="00861440">
        <w:rPr>
          <w:color w:val="000000"/>
          <w:sz w:val="28"/>
          <w:szCs w:val="28"/>
        </w:rPr>
        <w:t>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Ме</w:t>
      </w:r>
      <w:r w:rsidRPr="00861440">
        <w:rPr>
          <w:color w:val="000000"/>
          <w:sz w:val="28"/>
          <w:szCs w:val="28"/>
          <w:vertAlign w:val="subscript"/>
        </w:rPr>
        <w:t xml:space="preserve"> 2</w:t>
      </w:r>
      <w:r w:rsidR="00A71503" w:rsidRPr="00861440">
        <w:rPr>
          <w:color w:val="000000"/>
          <w:sz w:val="28"/>
          <w:szCs w:val="28"/>
        </w:rPr>
        <w:t xml:space="preserve"> = 5</w:t>
      </w:r>
      <w:r w:rsidRPr="00861440">
        <w:rPr>
          <w:color w:val="000000"/>
          <w:sz w:val="28"/>
          <w:szCs w:val="28"/>
        </w:rPr>
        <w:t xml:space="preserve"> + </w:t>
      </w:r>
      <w:r w:rsidR="00A71503" w:rsidRPr="00861440">
        <w:rPr>
          <w:color w:val="000000"/>
          <w:sz w:val="28"/>
          <w:szCs w:val="28"/>
        </w:rPr>
        <w:t>326</w:t>
      </w:r>
      <w:r w:rsidRPr="00861440">
        <w:rPr>
          <w:color w:val="000000"/>
          <w:sz w:val="28"/>
          <w:szCs w:val="28"/>
        </w:rPr>
        <w:t>,2*((30/2 – 0)/</w:t>
      </w:r>
      <w:r w:rsidR="00A71503" w:rsidRPr="00861440">
        <w:rPr>
          <w:color w:val="000000"/>
          <w:sz w:val="28"/>
          <w:szCs w:val="28"/>
        </w:rPr>
        <w:t>24</w:t>
      </w:r>
      <w:r w:rsidRPr="00861440">
        <w:rPr>
          <w:color w:val="000000"/>
          <w:sz w:val="28"/>
          <w:szCs w:val="28"/>
        </w:rPr>
        <w:t xml:space="preserve">) = </w:t>
      </w:r>
      <w:r w:rsidR="00A71503" w:rsidRPr="00861440">
        <w:rPr>
          <w:color w:val="000000"/>
          <w:sz w:val="28"/>
          <w:szCs w:val="28"/>
        </w:rPr>
        <w:t>207</w:t>
      </w:r>
      <w:r w:rsidR="00DA3651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То есть 15 банков имеет прибыль более </w:t>
      </w:r>
      <w:r w:rsidR="00A71503" w:rsidRPr="00861440">
        <w:rPr>
          <w:color w:val="000000"/>
          <w:sz w:val="28"/>
          <w:szCs w:val="28"/>
        </w:rPr>
        <w:t>207</w:t>
      </w:r>
      <w:r w:rsidRPr="00861440">
        <w:rPr>
          <w:color w:val="000000"/>
          <w:sz w:val="28"/>
          <w:szCs w:val="28"/>
        </w:rPr>
        <w:t xml:space="preserve"> </w:t>
      </w:r>
      <w:r w:rsidR="00861440" w:rsidRPr="00861440">
        <w:rPr>
          <w:color w:val="000000"/>
          <w:sz w:val="28"/>
          <w:szCs w:val="28"/>
        </w:rPr>
        <w:t>млн.</w:t>
      </w:r>
      <w:r w:rsidR="00861440">
        <w:rPr>
          <w:color w:val="000000"/>
          <w:sz w:val="28"/>
          <w:szCs w:val="28"/>
        </w:rPr>
        <w:t xml:space="preserve"> </w:t>
      </w:r>
      <w:r w:rsidR="00861440" w:rsidRPr="00861440">
        <w:rPr>
          <w:color w:val="000000"/>
          <w:sz w:val="28"/>
          <w:szCs w:val="28"/>
        </w:rPr>
        <w:t>р</w:t>
      </w:r>
      <w:r w:rsidRPr="00861440">
        <w:rPr>
          <w:color w:val="000000"/>
          <w:sz w:val="28"/>
          <w:szCs w:val="28"/>
        </w:rPr>
        <w:t xml:space="preserve">уб. и 15 – менее </w:t>
      </w:r>
      <w:r w:rsidR="00B841A5" w:rsidRPr="00861440">
        <w:rPr>
          <w:color w:val="000000"/>
          <w:sz w:val="28"/>
          <w:szCs w:val="28"/>
        </w:rPr>
        <w:t>207</w:t>
      </w:r>
      <w:r w:rsidRPr="00861440">
        <w:rPr>
          <w:color w:val="000000"/>
          <w:sz w:val="28"/>
          <w:szCs w:val="28"/>
        </w:rPr>
        <w:t xml:space="preserve"> </w:t>
      </w:r>
      <w:r w:rsidR="00861440" w:rsidRPr="00861440">
        <w:rPr>
          <w:color w:val="000000"/>
          <w:sz w:val="28"/>
          <w:szCs w:val="28"/>
        </w:rPr>
        <w:t>млн.</w:t>
      </w:r>
      <w:r w:rsidR="00861440">
        <w:rPr>
          <w:color w:val="000000"/>
          <w:sz w:val="28"/>
          <w:szCs w:val="28"/>
        </w:rPr>
        <w:t xml:space="preserve"> </w:t>
      </w:r>
      <w:r w:rsidR="00861440" w:rsidRPr="00861440">
        <w:rPr>
          <w:color w:val="000000"/>
          <w:sz w:val="28"/>
          <w:szCs w:val="28"/>
        </w:rPr>
        <w:t>р</w:t>
      </w:r>
      <w:r w:rsidRPr="00861440">
        <w:rPr>
          <w:color w:val="000000"/>
          <w:sz w:val="28"/>
          <w:szCs w:val="28"/>
        </w:rPr>
        <w:t>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Абсолютные показатели вариации</w:t>
      </w: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Размах вариации – это разность между максимальным и минимальным значением статистической совокупности. Находится по формуле:</w:t>
      </w:r>
    </w:p>
    <w:p w:rsidR="00416D91" w:rsidRPr="00861440" w:rsidRDefault="00416D91" w:rsidP="00861440">
      <w:pPr>
        <w:tabs>
          <w:tab w:val="left" w:pos="60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861440">
        <w:rPr>
          <w:color w:val="000000"/>
          <w:sz w:val="28"/>
          <w:szCs w:val="28"/>
          <w:lang w:val="en-US"/>
        </w:rPr>
        <w:t>R</w:t>
      </w:r>
      <w:r w:rsidRPr="00861440">
        <w:rPr>
          <w:color w:val="000000"/>
          <w:sz w:val="28"/>
          <w:szCs w:val="28"/>
        </w:rPr>
        <w:t>=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  <w:vertAlign w:val="subscript"/>
          <w:lang w:val="en-US"/>
        </w:rPr>
        <w:t>max</w:t>
      </w:r>
      <w:r w:rsidRPr="00861440">
        <w:rPr>
          <w:color w:val="000000"/>
          <w:sz w:val="28"/>
          <w:szCs w:val="28"/>
        </w:rPr>
        <w:t xml:space="preserve"> 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  <w:vertAlign w:val="subscript"/>
          <w:lang w:val="en-US"/>
        </w:rPr>
        <w:t>min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где: 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  <w:vertAlign w:val="subscript"/>
          <w:lang w:val="en-US"/>
        </w:rPr>
        <w:t>max</w:t>
      </w:r>
      <w:r w:rsid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>- максимальное значение признака;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  <w:vertAlign w:val="subscript"/>
          <w:lang w:val="en-US"/>
        </w:rPr>
        <w:t>min</w:t>
      </w:r>
      <w:r w:rsid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>- минимальное значение признака.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R</w:t>
      </w:r>
      <w:r w:rsidRPr="00861440">
        <w:rPr>
          <w:color w:val="000000"/>
          <w:sz w:val="28"/>
          <w:szCs w:val="28"/>
          <w:vertAlign w:val="subscript"/>
        </w:rPr>
        <w:t>1</w:t>
      </w:r>
      <w:r w:rsid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 xml:space="preserve">= </w:t>
      </w:r>
      <w:r w:rsidR="00B841A5" w:rsidRPr="00861440">
        <w:rPr>
          <w:color w:val="000000"/>
          <w:sz w:val="28"/>
          <w:szCs w:val="28"/>
        </w:rPr>
        <w:t>25286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4</w:t>
      </w:r>
      <w:r w:rsidR="00B841A5" w:rsidRPr="00861440">
        <w:rPr>
          <w:color w:val="000000"/>
          <w:sz w:val="28"/>
          <w:szCs w:val="28"/>
        </w:rPr>
        <w:t>25</w:t>
      </w:r>
      <w:r w:rsidRPr="00861440">
        <w:rPr>
          <w:color w:val="000000"/>
          <w:sz w:val="28"/>
          <w:szCs w:val="28"/>
        </w:rPr>
        <w:t xml:space="preserve"> = </w:t>
      </w:r>
      <w:r w:rsidR="00B841A5" w:rsidRPr="00861440">
        <w:rPr>
          <w:color w:val="000000"/>
          <w:sz w:val="28"/>
          <w:szCs w:val="28"/>
        </w:rPr>
        <w:t>24861</w:t>
      </w:r>
      <w:r w:rsidR="00DA3651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Разница между банком с максимальным размером чистых активов и банком с минимальным размером чистых активов равна </w:t>
      </w:r>
      <w:r w:rsidR="00B841A5" w:rsidRPr="00861440">
        <w:rPr>
          <w:color w:val="000000"/>
          <w:sz w:val="28"/>
          <w:szCs w:val="28"/>
        </w:rPr>
        <w:t>24861</w:t>
      </w:r>
      <w:r w:rsidR="00E2032A" w:rsidRPr="00861440">
        <w:rPr>
          <w:color w:val="000000"/>
          <w:sz w:val="28"/>
          <w:szCs w:val="28"/>
        </w:rPr>
        <w:t xml:space="preserve"> </w:t>
      </w:r>
      <w:r w:rsidR="00861440" w:rsidRPr="00861440">
        <w:rPr>
          <w:color w:val="000000"/>
          <w:sz w:val="28"/>
          <w:szCs w:val="28"/>
        </w:rPr>
        <w:t>млн.</w:t>
      </w:r>
      <w:r w:rsidR="00861440">
        <w:rPr>
          <w:color w:val="000000"/>
          <w:sz w:val="28"/>
          <w:szCs w:val="28"/>
        </w:rPr>
        <w:t xml:space="preserve"> </w:t>
      </w:r>
      <w:r w:rsidR="00861440" w:rsidRPr="00861440">
        <w:rPr>
          <w:color w:val="000000"/>
          <w:sz w:val="28"/>
          <w:szCs w:val="28"/>
        </w:rPr>
        <w:t>р</w:t>
      </w:r>
      <w:r w:rsidR="00E2032A" w:rsidRPr="00861440">
        <w:rPr>
          <w:color w:val="000000"/>
          <w:sz w:val="28"/>
          <w:szCs w:val="28"/>
        </w:rPr>
        <w:t>уб</w:t>
      </w:r>
      <w:r w:rsidRPr="00861440">
        <w:rPr>
          <w:color w:val="000000"/>
          <w:sz w:val="28"/>
          <w:szCs w:val="28"/>
        </w:rPr>
        <w:t>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R</w:t>
      </w:r>
      <w:r w:rsidRPr="00861440">
        <w:rPr>
          <w:color w:val="000000"/>
          <w:sz w:val="28"/>
          <w:szCs w:val="28"/>
          <w:vertAlign w:val="subscript"/>
        </w:rPr>
        <w:t>2</w:t>
      </w:r>
      <w:r w:rsid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>=</w:t>
      </w:r>
      <w:r w:rsidR="00B841A5" w:rsidRPr="00861440">
        <w:rPr>
          <w:color w:val="000000"/>
          <w:sz w:val="28"/>
          <w:szCs w:val="28"/>
        </w:rPr>
        <w:t>1962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5</w:t>
      </w:r>
      <w:r w:rsidRPr="00861440">
        <w:rPr>
          <w:color w:val="000000"/>
          <w:sz w:val="28"/>
          <w:szCs w:val="28"/>
        </w:rPr>
        <w:t xml:space="preserve"> = </w:t>
      </w:r>
      <w:r w:rsidR="00B841A5" w:rsidRPr="00861440">
        <w:rPr>
          <w:color w:val="000000"/>
          <w:sz w:val="28"/>
          <w:szCs w:val="28"/>
        </w:rPr>
        <w:t>1957</w:t>
      </w:r>
      <w:r w:rsidR="00DA3651" w:rsidRPr="00861440">
        <w:rPr>
          <w:color w:val="000000"/>
          <w:sz w:val="28"/>
          <w:szCs w:val="28"/>
        </w:rPr>
        <w:t xml:space="preserve"> млн. руб.</w:t>
      </w: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Разница между банком с максимальным размером прибыли и банком с минимальным размером прибыли равна </w:t>
      </w:r>
      <w:r w:rsidR="00B841A5" w:rsidRPr="00861440">
        <w:rPr>
          <w:color w:val="000000"/>
          <w:sz w:val="28"/>
          <w:szCs w:val="28"/>
        </w:rPr>
        <w:t>1957</w:t>
      </w:r>
      <w:r w:rsidR="00E2032A" w:rsidRPr="00861440">
        <w:rPr>
          <w:color w:val="000000"/>
          <w:sz w:val="28"/>
          <w:szCs w:val="28"/>
        </w:rPr>
        <w:t xml:space="preserve"> </w:t>
      </w:r>
      <w:r w:rsidR="00861440" w:rsidRPr="00861440">
        <w:rPr>
          <w:color w:val="000000"/>
          <w:sz w:val="28"/>
          <w:szCs w:val="28"/>
        </w:rPr>
        <w:t>млн.</w:t>
      </w:r>
      <w:r w:rsidR="00861440">
        <w:rPr>
          <w:color w:val="000000"/>
          <w:sz w:val="28"/>
          <w:szCs w:val="28"/>
        </w:rPr>
        <w:t xml:space="preserve"> </w:t>
      </w:r>
      <w:r w:rsidR="00861440" w:rsidRPr="00861440">
        <w:rPr>
          <w:color w:val="000000"/>
          <w:sz w:val="28"/>
          <w:szCs w:val="28"/>
        </w:rPr>
        <w:t>р</w:t>
      </w:r>
      <w:r w:rsidR="00E2032A" w:rsidRPr="00861440">
        <w:rPr>
          <w:color w:val="000000"/>
          <w:sz w:val="28"/>
          <w:szCs w:val="28"/>
        </w:rPr>
        <w:t>уб</w:t>
      </w:r>
      <w:r w:rsidRPr="00861440">
        <w:rPr>
          <w:color w:val="000000"/>
          <w:sz w:val="28"/>
          <w:szCs w:val="28"/>
        </w:rPr>
        <w:t>.</w:t>
      </w: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Среднее линейное отклонение – это средняя величина из отклонений значений признака от их средней. Находится по формуле:</w:t>
      </w:r>
    </w:p>
    <w:p w:rsidR="00416D91" w:rsidRPr="00861440" w:rsidRDefault="00416D91" w:rsidP="00861440">
      <w:pPr>
        <w:tabs>
          <w:tab w:val="left" w:pos="603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861440">
        <w:rPr>
          <w:color w:val="000000"/>
          <w:sz w:val="28"/>
          <w:szCs w:val="28"/>
          <w:lang w:val="en-US"/>
        </w:rPr>
        <w:t>d</w:t>
      </w:r>
      <w:r w:rsidRPr="00861440">
        <w:rPr>
          <w:color w:val="000000"/>
          <w:sz w:val="28"/>
          <w:szCs w:val="28"/>
        </w:rPr>
        <w:t xml:space="preserve"> = </w:t>
      </w:r>
      <w:r w:rsidRPr="00861440">
        <w:rPr>
          <w:color w:val="000000"/>
          <w:sz w:val="28"/>
          <w:szCs w:val="28"/>
          <w:lang w:val="en-US"/>
        </w:rPr>
        <w:sym w:font="Symbol" w:char="F053"/>
      </w:r>
      <w:r w:rsidRPr="00861440">
        <w:rPr>
          <w:color w:val="000000"/>
          <w:sz w:val="28"/>
          <w:szCs w:val="28"/>
        </w:rPr>
        <w:t xml:space="preserve"> |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  <w:vertAlign w:val="subscript"/>
          <w:lang w:val="en-US"/>
        </w:rPr>
        <w:t>i</w:t>
      </w:r>
      <w:r w:rsidRPr="00861440">
        <w:rPr>
          <w:color w:val="000000"/>
          <w:sz w:val="28"/>
          <w:szCs w:val="28"/>
        </w:rPr>
        <w:t xml:space="preserve"> – 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</w:rPr>
        <w:t>| *</w:t>
      </w: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  <w:vertAlign w:val="subscript"/>
          <w:lang w:val="en-US"/>
        </w:rPr>
        <w:t>i</w:t>
      </w:r>
      <w:r w:rsid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 xml:space="preserve">/ </w:t>
      </w:r>
      <w:r w:rsidRPr="00861440">
        <w:rPr>
          <w:color w:val="000000"/>
          <w:sz w:val="28"/>
          <w:szCs w:val="28"/>
          <w:lang w:val="en-US"/>
        </w:rPr>
        <w:sym w:font="Symbol" w:char="F053"/>
      </w:r>
      <w:r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  <w:vertAlign w:val="subscript"/>
          <w:lang w:val="en-US"/>
        </w:rPr>
        <w:t>i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где 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  <w:vertAlign w:val="subscript"/>
          <w:lang w:val="en-US"/>
        </w:rPr>
        <w:t>i</w:t>
      </w:r>
      <w:r w:rsid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>- значение признака;</w:t>
      </w: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Х – среднее значение признака;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</w:rPr>
        <w:t xml:space="preserve"> – частота.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16D91" w:rsidRPr="00861440">
        <w:rPr>
          <w:color w:val="000000"/>
          <w:sz w:val="28"/>
          <w:szCs w:val="28"/>
        </w:rPr>
        <w:t xml:space="preserve">Таблица 6 </w:t>
      </w:r>
      <w:r>
        <w:rPr>
          <w:color w:val="000000"/>
          <w:sz w:val="28"/>
          <w:szCs w:val="28"/>
        </w:rPr>
        <w:t xml:space="preserve">– </w:t>
      </w:r>
      <w:r w:rsidRPr="00861440">
        <w:rPr>
          <w:color w:val="000000"/>
          <w:sz w:val="28"/>
          <w:szCs w:val="28"/>
        </w:rPr>
        <w:t>Р</w:t>
      </w:r>
      <w:r w:rsidR="00935382" w:rsidRPr="00861440">
        <w:rPr>
          <w:color w:val="000000"/>
          <w:sz w:val="28"/>
          <w:szCs w:val="28"/>
        </w:rPr>
        <w:t>асчет среднего линейного отклонения</w:t>
      </w:r>
      <w:r w:rsidR="00416D91" w:rsidRPr="00861440">
        <w:rPr>
          <w:color w:val="000000"/>
          <w:sz w:val="28"/>
          <w:szCs w:val="28"/>
        </w:rPr>
        <w:t xml:space="preserve"> по чистым активам</w:t>
      </w:r>
    </w:p>
    <w:tbl>
      <w:tblPr>
        <w:tblW w:w="4827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3213"/>
        <w:gridCol w:w="856"/>
        <w:gridCol w:w="1802"/>
        <w:gridCol w:w="1321"/>
        <w:gridCol w:w="959"/>
      </w:tblGrid>
      <w:tr w:rsidR="00861440" w:rsidRPr="00FF4DDA" w:rsidTr="00FF4DDA">
        <w:trPr>
          <w:cantSplit/>
          <w:trHeight w:val="765"/>
        </w:trPr>
        <w:tc>
          <w:tcPr>
            <w:tcW w:w="589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№ группы</w:t>
            </w:r>
          </w:p>
        </w:tc>
        <w:tc>
          <w:tcPr>
            <w:tcW w:w="1739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Группы банков по чистым активам</w:t>
            </w:r>
          </w:p>
        </w:tc>
        <w:tc>
          <w:tcPr>
            <w:tcW w:w="463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Число банков, 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</w:p>
        </w:tc>
        <w:tc>
          <w:tcPr>
            <w:tcW w:w="97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Середина интервала, 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</w:p>
        </w:tc>
        <w:tc>
          <w:tcPr>
            <w:tcW w:w="715" w:type="pct"/>
            <w:shd w:val="clear" w:color="auto" w:fill="auto"/>
          </w:tcPr>
          <w:p w:rsidR="00416D91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|</w:t>
            </w:r>
            <w:r w:rsidRPr="00FF4DDA">
              <w:rPr>
                <w:color w:val="000000"/>
                <w:sz w:val="20"/>
                <w:szCs w:val="28"/>
              </w:rPr>
              <w:t xml:space="preserve">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– Х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|</w:t>
            </w:r>
          </w:p>
        </w:tc>
        <w:tc>
          <w:tcPr>
            <w:tcW w:w="519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|</w:t>
            </w:r>
            <w:r w:rsidRPr="00FF4DDA">
              <w:rPr>
                <w:color w:val="000000"/>
                <w:sz w:val="20"/>
                <w:szCs w:val="28"/>
              </w:rPr>
              <w:t xml:space="preserve">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– Х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|*f</w:t>
            </w:r>
          </w:p>
        </w:tc>
      </w:tr>
      <w:tr w:rsidR="00861440" w:rsidRPr="00FF4DDA" w:rsidTr="00FF4DDA">
        <w:trPr>
          <w:cantSplit/>
          <w:trHeight w:val="375"/>
        </w:trPr>
        <w:tc>
          <w:tcPr>
            <w:tcW w:w="589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739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425</w:t>
            </w:r>
            <w:r w:rsidR="00861440" w:rsidRPr="00FF4DDA">
              <w:rPr>
                <w:color w:val="000000"/>
                <w:sz w:val="20"/>
                <w:szCs w:val="28"/>
              </w:rPr>
              <w:t>–4</w:t>
            </w:r>
            <w:r w:rsidRPr="00FF4DDA">
              <w:rPr>
                <w:color w:val="000000"/>
                <w:sz w:val="20"/>
                <w:szCs w:val="28"/>
              </w:rPr>
              <w:t>568,5</w:t>
            </w:r>
          </w:p>
        </w:tc>
        <w:tc>
          <w:tcPr>
            <w:tcW w:w="463" w:type="pct"/>
            <w:shd w:val="clear" w:color="auto" w:fill="auto"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20</w:t>
            </w:r>
          </w:p>
        </w:tc>
        <w:tc>
          <w:tcPr>
            <w:tcW w:w="975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2496,75</w:t>
            </w:r>
          </w:p>
        </w:tc>
        <w:tc>
          <w:tcPr>
            <w:tcW w:w="715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-3038,55</w:t>
            </w:r>
          </w:p>
        </w:tc>
        <w:tc>
          <w:tcPr>
            <w:tcW w:w="519" w:type="pct"/>
            <w:shd w:val="clear" w:color="auto" w:fill="auto"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-</w:t>
            </w:r>
            <w:r w:rsidR="00FA70AF" w:rsidRPr="00FF4DDA">
              <w:rPr>
                <w:color w:val="000000"/>
                <w:sz w:val="20"/>
                <w:szCs w:val="28"/>
              </w:rPr>
              <w:t>60771</w:t>
            </w:r>
          </w:p>
        </w:tc>
      </w:tr>
      <w:tr w:rsidR="00861440" w:rsidRPr="00FF4DDA" w:rsidTr="00FF4DDA">
        <w:trPr>
          <w:cantSplit/>
          <w:trHeight w:val="360"/>
        </w:trPr>
        <w:tc>
          <w:tcPr>
            <w:tcW w:w="589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739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4568,5</w:t>
            </w:r>
            <w:r w:rsidR="00861440" w:rsidRPr="00FF4DDA">
              <w:rPr>
                <w:color w:val="000000"/>
                <w:sz w:val="20"/>
                <w:szCs w:val="28"/>
              </w:rPr>
              <w:t>–8</w:t>
            </w:r>
            <w:r w:rsidRPr="00FF4DDA">
              <w:rPr>
                <w:color w:val="000000"/>
                <w:sz w:val="20"/>
                <w:szCs w:val="28"/>
              </w:rPr>
              <w:t>712</w:t>
            </w:r>
          </w:p>
        </w:tc>
        <w:tc>
          <w:tcPr>
            <w:tcW w:w="463" w:type="pct"/>
            <w:shd w:val="clear" w:color="auto" w:fill="auto"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975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6640,25</w:t>
            </w:r>
          </w:p>
        </w:tc>
        <w:tc>
          <w:tcPr>
            <w:tcW w:w="715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1104,95</w:t>
            </w:r>
          </w:p>
        </w:tc>
        <w:tc>
          <w:tcPr>
            <w:tcW w:w="519" w:type="pct"/>
            <w:shd w:val="clear" w:color="auto" w:fill="auto"/>
          </w:tcPr>
          <w:p w:rsidR="00B841A5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5524,75</w:t>
            </w:r>
          </w:p>
        </w:tc>
      </w:tr>
      <w:tr w:rsidR="00861440" w:rsidRPr="00FF4DDA" w:rsidTr="00FF4DDA">
        <w:trPr>
          <w:cantSplit/>
          <w:trHeight w:val="285"/>
        </w:trPr>
        <w:tc>
          <w:tcPr>
            <w:tcW w:w="589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739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8712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2855,5</w:t>
            </w:r>
          </w:p>
        </w:tc>
        <w:tc>
          <w:tcPr>
            <w:tcW w:w="463" w:type="pct"/>
            <w:shd w:val="clear" w:color="auto" w:fill="auto"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75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10783,75</w:t>
            </w:r>
          </w:p>
        </w:tc>
        <w:tc>
          <w:tcPr>
            <w:tcW w:w="715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5248,45</w:t>
            </w:r>
          </w:p>
        </w:tc>
        <w:tc>
          <w:tcPr>
            <w:tcW w:w="519" w:type="pct"/>
            <w:shd w:val="clear" w:color="auto" w:fill="auto"/>
          </w:tcPr>
          <w:p w:rsidR="00B841A5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10496,9</w:t>
            </w:r>
          </w:p>
        </w:tc>
      </w:tr>
      <w:tr w:rsidR="00861440" w:rsidRPr="00FF4DDA" w:rsidTr="00FF4DDA">
        <w:trPr>
          <w:cantSplit/>
          <w:trHeight w:val="405"/>
        </w:trPr>
        <w:tc>
          <w:tcPr>
            <w:tcW w:w="589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739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12855,5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6999</w:t>
            </w:r>
          </w:p>
        </w:tc>
        <w:tc>
          <w:tcPr>
            <w:tcW w:w="463" w:type="pct"/>
            <w:shd w:val="clear" w:color="auto" w:fill="auto"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975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14927,25</w:t>
            </w:r>
          </w:p>
        </w:tc>
        <w:tc>
          <w:tcPr>
            <w:tcW w:w="715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9391,95</w:t>
            </w:r>
          </w:p>
        </w:tc>
        <w:tc>
          <w:tcPr>
            <w:tcW w:w="519" w:type="pct"/>
            <w:shd w:val="clear" w:color="auto" w:fill="auto"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tr w:rsidR="00861440" w:rsidRPr="00FF4DDA" w:rsidTr="00FF4DDA">
        <w:trPr>
          <w:cantSplit/>
          <w:trHeight w:val="375"/>
        </w:trPr>
        <w:tc>
          <w:tcPr>
            <w:tcW w:w="589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739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16999</w:t>
            </w:r>
            <w:r w:rsidR="00861440" w:rsidRPr="00FF4DDA">
              <w:rPr>
                <w:color w:val="000000"/>
                <w:sz w:val="20"/>
                <w:szCs w:val="28"/>
              </w:rPr>
              <w:t>–2</w:t>
            </w:r>
            <w:r w:rsidRPr="00FF4DDA">
              <w:rPr>
                <w:color w:val="000000"/>
                <w:sz w:val="20"/>
                <w:szCs w:val="28"/>
              </w:rPr>
              <w:t>1142,5</w:t>
            </w:r>
          </w:p>
        </w:tc>
        <w:tc>
          <w:tcPr>
            <w:tcW w:w="463" w:type="pct"/>
            <w:shd w:val="clear" w:color="auto" w:fill="auto"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75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19070,75</w:t>
            </w:r>
          </w:p>
        </w:tc>
        <w:tc>
          <w:tcPr>
            <w:tcW w:w="715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13535,45</w:t>
            </w:r>
          </w:p>
        </w:tc>
        <w:tc>
          <w:tcPr>
            <w:tcW w:w="519" w:type="pct"/>
            <w:shd w:val="clear" w:color="auto" w:fill="auto"/>
          </w:tcPr>
          <w:p w:rsidR="00B841A5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27070,9</w:t>
            </w:r>
          </w:p>
        </w:tc>
      </w:tr>
      <w:tr w:rsidR="00861440" w:rsidRPr="00FF4DDA" w:rsidTr="00FF4DDA">
        <w:trPr>
          <w:cantSplit/>
          <w:trHeight w:val="360"/>
        </w:trPr>
        <w:tc>
          <w:tcPr>
            <w:tcW w:w="589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1739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21142,5</w:t>
            </w:r>
            <w:r w:rsidR="00861440" w:rsidRPr="00FF4DDA">
              <w:rPr>
                <w:color w:val="000000"/>
                <w:sz w:val="20"/>
                <w:szCs w:val="28"/>
              </w:rPr>
              <w:t>–2</w:t>
            </w:r>
            <w:r w:rsidRPr="00FF4DDA">
              <w:rPr>
                <w:color w:val="000000"/>
                <w:sz w:val="20"/>
                <w:szCs w:val="28"/>
              </w:rPr>
              <w:t>5286</w:t>
            </w:r>
          </w:p>
        </w:tc>
        <w:tc>
          <w:tcPr>
            <w:tcW w:w="463" w:type="pct"/>
            <w:shd w:val="clear" w:color="auto" w:fill="auto"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975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23214,25</w:t>
            </w:r>
          </w:p>
        </w:tc>
        <w:tc>
          <w:tcPr>
            <w:tcW w:w="715" w:type="pct"/>
            <w:shd w:val="clear" w:color="auto" w:fill="auto"/>
            <w:noWrap/>
          </w:tcPr>
          <w:p w:rsidR="00B841A5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17678,95</w:t>
            </w:r>
          </w:p>
        </w:tc>
        <w:tc>
          <w:tcPr>
            <w:tcW w:w="519" w:type="pct"/>
            <w:shd w:val="clear" w:color="auto" w:fill="auto"/>
          </w:tcPr>
          <w:p w:rsidR="00B841A5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17678,95</w:t>
            </w:r>
          </w:p>
        </w:tc>
      </w:tr>
      <w:tr w:rsidR="00861440" w:rsidRPr="00FF4DDA" w:rsidTr="00FF4DDA">
        <w:trPr>
          <w:cantSplit/>
          <w:trHeight w:val="315"/>
        </w:trPr>
        <w:tc>
          <w:tcPr>
            <w:tcW w:w="589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1739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63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30</w:t>
            </w:r>
          </w:p>
        </w:tc>
        <w:tc>
          <w:tcPr>
            <w:tcW w:w="97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auto"/>
          </w:tcPr>
          <w:p w:rsidR="00416D91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  <w:r w:rsidR="00416D91" w:rsidRPr="00FF4DDA">
              <w:rPr>
                <w:color w:val="000000"/>
                <w:sz w:val="20"/>
                <w:szCs w:val="28"/>
              </w:rPr>
              <w:t>,5</w:t>
            </w:r>
          </w:p>
        </w:tc>
      </w:tr>
    </w:tbl>
    <w:p w:rsid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B61A4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d</w:t>
      </w:r>
      <w:r w:rsidRPr="00861440">
        <w:rPr>
          <w:color w:val="000000"/>
          <w:sz w:val="28"/>
          <w:szCs w:val="28"/>
        </w:rPr>
        <w:t xml:space="preserve"> = </w:t>
      </w:r>
      <w:r w:rsidR="00FA70AF" w:rsidRPr="00861440">
        <w:rPr>
          <w:color w:val="000000"/>
          <w:sz w:val="28"/>
          <w:szCs w:val="28"/>
        </w:rPr>
        <w:t>0,5/30 = 0,02</w:t>
      </w:r>
      <w:r w:rsidR="00DA3651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Средняя величина из отклонений размера чистых активов от их средней со</w:t>
      </w:r>
      <w:r w:rsidR="00FA70AF" w:rsidRPr="00861440">
        <w:rPr>
          <w:color w:val="000000"/>
          <w:sz w:val="28"/>
          <w:szCs w:val="28"/>
        </w:rPr>
        <w:t>ставляет 0,02</w:t>
      </w:r>
      <w:r w:rsidRPr="00861440">
        <w:rPr>
          <w:color w:val="000000"/>
          <w:sz w:val="28"/>
          <w:szCs w:val="28"/>
        </w:rPr>
        <w:t xml:space="preserve"> млн. руб.</w:t>
      </w:r>
    </w:p>
    <w:p w:rsidR="008B61A4" w:rsidRPr="00861440" w:rsidRDefault="008B61A4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Таблица 7 </w:t>
      </w:r>
      <w:r w:rsidR="00861440">
        <w:rPr>
          <w:color w:val="000000"/>
          <w:sz w:val="28"/>
          <w:szCs w:val="28"/>
        </w:rPr>
        <w:t xml:space="preserve">– </w:t>
      </w:r>
      <w:r w:rsidR="00861440" w:rsidRPr="00861440">
        <w:rPr>
          <w:color w:val="000000"/>
          <w:sz w:val="28"/>
          <w:szCs w:val="28"/>
        </w:rPr>
        <w:t>Р</w:t>
      </w:r>
      <w:r w:rsidR="00935382" w:rsidRPr="00861440">
        <w:rPr>
          <w:color w:val="000000"/>
          <w:sz w:val="28"/>
          <w:szCs w:val="28"/>
        </w:rPr>
        <w:t>асчет среднего линейного отклонения</w:t>
      </w:r>
      <w:r w:rsidRPr="00861440">
        <w:rPr>
          <w:color w:val="000000"/>
          <w:sz w:val="28"/>
          <w:szCs w:val="28"/>
        </w:rPr>
        <w:t xml:space="preserve"> по прибыли</w:t>
      </w:r>
    </w:p>
    <w:tbl>
      <w:tblPr>
        <w:tblW w:w="489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88"/>
        <w:gridCol w:w="2584"/>
        <w:gridCol w:w="1099"/>
        <w:gridCol w:w="2275"/>
        <w:gridCol w:w="1267"/>
        <w:gridCol w:w="1046"/>
      </w:tblGrid>
      <w:tr w:rsidR="00416D91" w:rsidRPr="00FF4DDA" w:rsidTr="00FF4DDA">
        <w:trPr>
          <w:cantSplit/>
          <w:trHeight w:val="765"/>
        </w:trPr>
        <w:tc>
          <w:tcPr>
            <w:tcW w:w="581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№ группы</w:t>
            </w:r>
          </w:p>
        </w:tc>
        <w:tc>
          <w:tcPr>
            <w:tcW w:w="1380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Группы банков по прибыли</w:t>
            </w:r>
          </w:p>
        </w:tc>
        <w:tc>
          <w:tcPr>
            <w:tcW w:w="587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Число банков, 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</w:p>
        </w:tc>
        <w:tc>
          <w:tcPr>
            <w:tcW w:w="121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Середина интервала, 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</w:p>
        </w:tc>
        <w:tc>
          <w:tcPr>
            <w:tcW w:w="677" w:type="pct"/>
            <w:shd w:val="clear" w:color="auto" w:fill="auto"/>
          </w:tcPr>
          <w:p w:rsidR="00416D91" w:rsidRPr="00FF4DDA" w:rsidRDefault="00B841A5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|</w:t>
            </w:r>
            <w:r w:rsidR="00416D91" w:rsidRPr="00FF4DDA">
              <w:rPr>
                <w:color w:val="000000"/>
                <w:sz w:val="20"/>
                <w:szCs w:val="28"/>
              </w:rPr>
              <w:t xml:space="preserve">X </w:t>
            </w:r>
            <w:r w:rsidR="00416D91"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="00416D91" w:rsidRPr="00FF4DDA">
              <w:rPr>
                <w:color w:val="000000"/>
                <w:sz w:val="20"/>
                <w:szCs w:val="28"/>
              </w:rPr>
              <w:t xml:space="preserve"> – Х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|</w:t>
            </w:r>
          </w:p>
        </w:tc>
        <w:tc>
          <w:tcPr>
            <w:tcW w:w="559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|</w:t>
            </w:r>
            <w:r w:rsidRPr="00FF4DDA">
              <w:rPr>
                <w:color w:val="000000"/>
                <w:sz w:val="20"/>
                <w:szCs w:val="28"/>
              </w:rPr>
              <w:t xml:space="preserve">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– Х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|*f</w:t>
            </w:r>
          </w:p>
        </w:tc>
      </w:tr>
      <w:tr w:rsidR="00FA70AF" w:rsidRPr="00FF4DDA" w:rsidTr="00FF4DDA">
        <w:trPr>
          <w:cantSplit/>
          <w:trHeight w:val="375"/>
        </w:trPr>
        <w:tc>
          <w:tcPr>
            <w:tcW w:w="581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380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  <w:r w:rsidR="00861440" w:rsidRPr="00FF4DDA">
              <w:rPr>
                <w:color w:val="000000"/>
                <w:sz w:val="20"/>
                <w:szCs w:val="28"/>
              </w:rPr>
              <w:t>–3</w:t>
            </w:r>
            <w:r w:rsidRPr="00FF4DDA">
              <w:rPr>
                <w:color w:val="000000"/>
                <w:sz w:val="20"/>
                <w:szCs w:val="28"/>
              </w:rPr>
              <w:t>31,16</w:t>
            </w:r>
          </w:p>
        </w:tc>
        <w:tc>
          <w:tcPr>
            <w:tcW w:w="587" w:type="pct"/>
            <w:shd w:val="clear" w:color="auto" w:fill="auto"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24</w:t>
            </w:r>
          </w:p>
        </w:tc>
        <w:tc>
          <w:tcPr>
            <w:tcW w:w="1215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168,08</w:t>
            </w:r>
          </w:p>
        </w:tc>
        <w:tc>
          <w:tcPr>
            <w:tcW w:w="677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-119,62</w:t>
            </w:r>
          </w:p>
        </w:tc>
        <w:tc>
          <w:tcPr>
            <w:tcW w:w="559" w:type="pct"/>
            <w:shd w:val="clear" w:color="auto" w:fill="auto"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-</w:t>
            </w:r>
            <w:r w:rsidR="006B6552" w:rsidRPr="00FF4DDA">
              <w:rPr>
                <w:color w:val="000000"/>
                <w:sz w:val="20"/>
                <w:szCs w:val="28"/>
              </w:rPr>
              <w:t>2870,88</w:t>
            </w:r>
          </w:p>
        </w:tc>
      </w:tr>
      <w:tr w:rsidR="00FA70AF" w:rsidRPr="00FF4DDA" w:rsidTr="00FF4DDA">
        <w:trPr>
          <w:cantSplit/>
          <w:trHeight w:val="360"/>
        </w:trPr>
        <w:tc>
          <w:tcPr>
            <w:tcW w:w="581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380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331,16</w:t>
            </w:r>
            <w:r w:rsidR="00861440" w:rsidRPr="00FF4DDA">
              <w:rPr>
                <w:color w:val="000000"/>
                <w:sz w:val="20"/>
                <w:szCs w:val="28"/>
              </w:rPr>
              <w:t>–6</w:t>
            </w:r>
            <w:r w:rsidRPr="00FF4DDA">
              <w:rPr>
                <w:color w:val="000000"/>
                <w:sz w:val="20"/>
                <w:szCs w:val="28"/>
              </w:rPr>
              <w:t>57,32</w:t>
            </w:r>
          </w:p>
        </w:tc>
        <w:tc>
          <w:tcPr>
            <w:tcW w:w="587" w:type="pct"/>
            <w:shd w:val="clear" w:color="auto" w:fill="auto"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215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494,24</w:t>
            </w:r>
          </w:p>
        </w:tc>
        <w:tc>
          <w:tcPr>
            <w:tcW w:w="677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206,54</w:t>
            </w:r>
          </w:p>
        </w:tc>
        <w:tc>
          <w:tcPr>
            <w:tcW w:w="559" w:type="pct"/>
            <w:shd w:val="clear" w:color="auto" w:fill="auto"/>
          </w:tcPr>
          <w:p w:rsidR="00FA70AF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826,16</w:t>
            </w:r>
          </w:p>
        </w:tc>
      </w:tr>
      <w:tr w:rsidR="00FA70AF" w:rsidRPr="00FF4DDA" w:rsidTr="00FF4DDA">
        <w:trPr>
          <w:cantSplit/>
          <w:trHeight w:val="285"/>
        </w:trPr>
        <w:tc>
          <w:tcPr>
            <w:tcW w:w="581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380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657,32</w:t>
            </w:r>
            <w:r w:rsidR="00861440" w:rsidRPr="00FF4DDA">
              <w:rPr>
                <w:color w:val="000000"/>
                <w:sz w:val="20"/>
                <w:szCs w:val="28"/>
              </w:rPr>
              <w:t>–9</w:t>
            </w:r>
            <w:r w:rsidRPr="00FF4DDA">
              <w:rPr>
                <w:color w:val="000000"/>
                <w:sz w:val="20"/>
                <w:szCs w:val="28"/>
              </w:rPr>
              <w:t>83,48</w:t>
            </w:r>
          </w:p>
        </w:tc>
        <w:tc>
          <w:tcPr>
            <w:tcW w:w="587" w:type="pct"/>
            <w:shd w:val="clear" w:color="auto" w:fill="auto"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215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820,4</w:t>
            </w:r>
          </w:p>
        </w:tc>
        <w:tc>
          <w:tcPr>
            <w:tcW w:w="677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532,7</w:t>
            </w:r>
          </w:p>
        </w:tc>
        <w:tc>
          <w:tcPr>
            <w:tcW w:w="559" w:type="pct"/>
            <w:shd w:val="clear" w:color="auto" w:fill="auto"/>
          </w:tcPr>
          <w:p w:rsidR="00FA70AF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532,7</w:t>
            </w:r>
          </w:p>
        </w:tc>
      </w:tr>
      <w:tr w:rsidR="00FA70AF" w:rsidRPr="00FF4DDA" w:rsidTr="00FF4DDA">
        <w:trPr>
          <w:cantSplit/>
          <w:trHeight w:val="405"/>
        </w:trPr>
        <w:tc>
          <w:tcPr>
            <w:tcW w:w="581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380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983,48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309,64</w:t>
            </w:r>
          </w:p>
        </w:tc>
        <w:tc>
          <w:tcPr>
            <w:tcW w:w="587" w:type="pct"/>
            <w:shd w:val="clear" w:color="auto" w:fill="auto"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215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1146,56</w:t>
            </w:r>
          </w:p>
        </w:tc>
        <w:tc>
          <w:tcPr>
            <w:tcW w:w="677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858,86</w:t>
            </w:r>
          </w:p>
        </w:tc>
        <w:tc>
          <w:tcPr>
            <w:tcW w:w="559" w:type="pct"/>
            <w:shd w:val="clear" w:color="auto" w:fill="auto"/>
          </w:tcPr>
          <w:p w:rsidR="00FA70AF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tr w:rsidR="00FA70AF" w:rsidRPr="00FF4DDA" w:rsidTr="00FF4DDA">
        <w:trPr>
          <w:cantSplit/>
          <w:trHeight w:val="375"/>
        </w:trPr>
        <w:tc>
          <w:tcPr>
            <w:tcW w:w="581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380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1309,64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635,8</w:t>
            </w:r>
          </w:p>
        </w:tc>
        <w:tc>
          <w:tcPr>
            <w:tcW w:w="587" w:type="pct"/>
            <w:shd w:val="clear" w:color="auto" w:fill="auto"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215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1472,72</w:t>
            </w:r>
          </w:p>
        </w:tc>
        <w:tc>
          <w:tcPr>
            <w:tcW w:w="677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1185,02</w:t>
            </w:r>
          </w:p>
        </w:tc>
        <w:tc>
          <w:tcPr>
            <w:tcW w:w="559" w:type="pct"/>
            <w:shd w:val="clear" w:color="auto" w:fill="auto"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tr w:rsidR="00FA70AF" w:rsidRPr="00FF4DDA" w:rsidTr="00FF4DDA">
        <w:trPr>
          <w:cantSplit/>
          <w:trHeight w:val="360"/>
        </w:trPr>
        <w:tc>
          <w:tcPr>
            <w:tcW w:w="581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1380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1635,8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962</w:t>
            </w:r>
          </w:p>
        </w:tc>
        <w:tc>
          <w:tcPr>
            <w:tcW w:w="587" w:type="pct"/>
            <w:shd w:val="clear" w:color="auto" w:fill="auto"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215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1798,9</w:t>
            </w:r>
          </w:p>
        </w:tc>
        <w:tc>
          <w:tcPr>
            <w:tcW w:w="677" w:type="pct"/>
            <w:shd w:val="clear" w:color="auto" w:fill="auto"/>
            <w:noWrap/>
          </w:tcPr>
          <w:p w:rsidR="00FA70AF" w:rsidRPr="00FF4DDA" w:rsidRDefault="00FA70AF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1511,2</w:t>
            </w:r>
          </w:p>
        </w:tc>
        <w:tc>
          <w:tcPr>
            <w:tcW w:w="559" w:type="pct"/>
            <w:shd w:val="clear" w:color="auto" w:fill="auto"/>
          </w:tcPr>
          <w:p w:rsidR="00FA70AF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1511,2</w:t>
            </w:r>
          </w:p>
        </w:tc>
      </w:tr>
      <w:tr w:rsidR="00416D91" w:rsidRPr="00FF4DDA" w:rsidTr="00FF4DDA">
        <w:trPr>
          <w:cantSplit/>
          <w:trHeight w:val="315"/>
        </w:trPr>
        <w:tc>
          <w:tcPr>
            <w:tcW w:w="581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1380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87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30</w:t>
            </w:r>
          </w:p>
        </w:tc>
        <w:tc>
          <w:tcPr>
            <w:tcW w:w="121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59" w:type="pct"/>
            <w:shd w:val="clear" w:color="auto" w:fill="auto"/>
          </w:tcPr>
          <w:p w:rsidR="00416D91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-0,82</w:t>
            </w:r>
          </w:p>
        </w:tc>
      </w:tr>
    </w:tbl>
    <w:p w:rsid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d</w:t>
      </w:r>
      <w:r w:rsidRPr="00861440">
        <w:rPr>
          <w:color w:val="000000"/>
          <w:sz w:val="28"/>
          <w:szCs w:val="28"/>
        </w:rPr>
        <w:t xml:space="preserve"> = </w:t>
      </w:r>
      <w:r w:rsidR="006B6552" w:rsidRPr="00861440">
        <w:rPr>
          <w:color w:val="000000"/>
          <w:sz w:val="28"/>
          <w:szCs w:val="28"/>
        </w:rPr>
        <w:t>-0,82</w:t>
      </w:r>
      <w:r w:rsidRPr="00861440">
        <w:rPr>
          <w:color w:val="000000"/>
          <w:sz w:val="28"/>
          <w:szCs w:val="28"/>
        </w:rPr>
        <w:t xml:space="preserve">/30 = </w:t>
      </w:r>
      <w:r w:rsidR="006B6552" w:rsidRPr="00861440">
        <w:rPr>
          <w:color w:val="000000"/>
          <w:sz w:val="28"/>
          <w:szCs w:val="28"/>
        </w:rPr>
        <w:t>-0,03</w:t>
      </w:r>
      <w:r w:rsidR="00DA3651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Средняя величина из отклонений размера прибыли от их средней составляет </w:t>
      </w:r>
      <w:r w:rsidR="006B6552" w:rsidRPr="00861440">
        <w:rPr>
          <w:color w:val="000000"/>
          <w:sz w:val="28"/>
          <w:szCs w:val="28"/>
        </w:rPr>
        <w:t>-0,03</w:t>
      </w:r>
      <w:r w:rsidRPr="00861440">
        <w:rPr>
          <w:color w:val="000000"/>
          <w:sz w:val="28"/>
          <w:szCs w:val="28"/>
        </w:rPr>
        <w:t xml:space="preserve"> </w:t>
      </w:r>
      <w:r w:rsidR="00861440" w:rsidRPr="00861440">
        <w:rPr>
          <w:color w:val="000000"/>
          <w:sz w:val="28"/>
          <w:szCs w:val="28"/>
        </w:rPr>
        <w:t>млн.</w:t>
      </w:r>
      <w:r w:rsidR="00861440">
        <w:rPr>
          <w:color w:val="000000"/>
          <w:sz w:val="28"/>
          <w:szCs w:val="28"/>
        </w:rPr>
        <w:t xml:space="preserve"> </w:t>
      </w:r>
      <w:r w:rsidR="00861440" w:rsidRPr="00861440">
        <w:rPr>
          <w:color w:val="000000"/>
          <w:sz w:val="28"/>
          <w:szCs w:val="28"/>
        </w:rPr>
        <w:t>р</w:t>
      </w:r>
      <w:r w:rsidRPr="00861440">
        <w:rPr>
          <w:color w:val="000000"/>
          <w:sz w:val="28"/>
          <w:szCs w:val="28"/>
        </w:rPr>
        <w:t>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Дисперсия – средний квадрат отклонений индивидуальных значений признака от их средней величины. Находится по формуле:</w:t>
      </w: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16D91" w:rsidRPr="00861440">
        <w:rPr>
          <w:color w:val="000000"/>
          <w:sz w:val="28"/>
          <w:szCs w:val="28"/>
        </w:rPr>
        <w:sym w:font="Symbol" w:char="F073"/>
      </w:r>
      <w:r w:rsidR="00416D91" w:rsidRPr="00861440">
        <w:rPr>
          <w:color w:val="000000"/>
          <w:sz w:val="28"/>
          <w:szCs w:val="28"/>
        </w:rPr>
        <w:t xml:space="preserve"> </w:t>
      </w:r>
      <w:r w:rsidR="00416D91" w:rsidRPr="00861440">
        <w:rPr>
          <w:color w:val="000000"/>
          <w:sz w:val="28"/>
          <w:szCs w:val="28"/>
          <w:vertAlign w:val="superscript"/>
        </w:rPr>
        <w:t xml:space="preserve">2 </w:t>
      </w:r>
      <w:r w:rsidR="00416D91" w:rsidRPr="00861440">
        <w:rPr>
          <w:color w:val="000000"/>
          <w:sz w:val="28"/>
          <w:szCs w:val="28"/>
        </w:rPr>
        <w:t xml:space="preserve">= </w:t>
      </w:r>
      <w:r w:rsidR="00416D91" w:rsidRPr="00861440">
        <w:rPr>
          <w:color w:val="000000"/>
          <w:sz w:val="28"/>
          <w:szCs w:val="28"/>
        </w:rPr>
        <w:sym w:font="Symbol" w:char="F053"/>
      </w:r>
      <w:r w:rsidR="00416D91" w:rsidRPr="008614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="00416D91" w:rsidRPr="00861440">
        <w:rPr>
          <w:color w:val="000000"/>
          <w:sz w:val="28"/>
          <w:szCs w:val="28"/>
          <w:lang w:val="en-US"/>
        </w:rPr>
        <w:t>X</w:t>
      </w:r>
      <w:r w:rsidR="00416D91" w:rsidRPr="00861440">
        <w:rPr>
          <w:color w:val="000000"/>
          <w:sz w:val="28"/>
          <w:szCs w:val="28"/>
          <w:vertAlign w:val="subscript"/>
          <w:lang w:val="en-US"/>
        </w:rPr>
        <w:t>i</w:t>
      </w:r>
      <w:r w:rsidR="00416D91" w:rsidRPr="00861440">
        <w:rPr>
          <w:color w:val="000000"/>
          <w:sz w:val="28"/>
          <w:szCs w:val="28"/>
        </w:rPr>
        <w:t xml:space="preserve"> – </w:t>
      </w:r>
      <w:r w:rsidR="00416D91" w:rsidRPr="00861440">
        <w:rPr>
          <w:color w:val="000000"/>
          <w:sz w:val="28"/>
          <w:szCs w:val="28"/>
          <w:lang w:val="en-US"/>
        </w:rPr>
        <w:t>X</w:t>
      </w:r>
      <w:r w:rsidR="00416D91" w:rsidRPr="00861440">
        <w:rPr>
          <w:color w:val="000000"/>
          <w:sz w:val="28"/>
          <w:szCs w:val="28"/>
        </w:rPr>
        <w:t>)</w:t>
      </w:r>
      <w:r w:rsidR="00416D91" w:rsidRPr="00861440">
        <w:rPr>
          <w:color w:val="000000"/>
          <w:sz w:val="28"/>
          <w:szCs w:val="28"/>
          <w:vertAlign w:val="superscript"/>
        </w:rPr>
        <w:t xml:space="preserve">2 </w:t>
      </w:r>
      <w:r w:rsidR="00416D91" w:rsidRPr="00861440">
        <w:rPr>
          <w:color w:val="000000"/>
          <w:sz w:val="28"/>
          <w:szCs w:val="28"/>
        </w:rPr>
        <w:t>*</w:t>
      </w:r>
      <w:r w:rsidR="00416D91" w:rsidRPr="00861440">
        <w:rPr>
          <w:color w:val="000000"/>
          <w:sz w:val="28"/>
          <w:szCs w:val="28"/>
          <w:lang w:val="en-US"/>
        </w:rPr>
        <w:t>f</w:t>
      </w:r>
      <w:r w:rsidR="00416D91" w:rsidRPr="00861440">
        <w:rPr>
          <w:color w:val="000000"/>
          <w:sz w:val="28"/>
          <w:szCs w:val="28"/>
          <w:vertAlign w:val="subscript"/>
          <w:lang w:val="en-US"/>
        </w:rPr>
        <w:t>i</w:t>
      </w:r>
      <w:r>
        <w:rPr>
          <w:color w:val="000000"/>
          <w:sz w:val="28"/>
          <w:szCs w:val="28"/>
          <w:vertAlign w:val="subscript"/>
        </w:rPr>
        <w:t xml:space="preserve"> </w:t>
      </w:r>
      <w:r w:rsidR="00416D91" w:rsidRPr="00861440">
        <w:rPr>
          <w:color w:val="000000"/>
          <w:sz w:val="28"/>
          <w:szCs w:val="28"/>
        </w:rPr>
        <w:t xml:space="preserve">/ </w:t>
      </w:r>
      <w:r w:rsidR="00416D91" w:rsidRPr="00861440">
        <w:rPr>
          <w:color w:val="000000"/>
          <w:sz w:val="28"/>
          <w:szCs w:val="28"/>
          <w:lang w:val="en-US"/>
        </w:rPr>
        <w:sym w:font="Symbol" w:char="F053"/>
      </w:r>
      <w:r w:rsidR="00416D91" w:rsidRPr="00861440">
        <w:rPr>
          <w:color w:val="000000"/>
          <w:sz w:val="28"/>
          <w:szCs w:val="28"/>
        </w:rPr>
        <w:t xml:space="preserve"> </w:t>
      </w:r>
      <w:r w:rsidR="00416D91" w:rsidRPr="00861440">
        <w:rPr>
          <w:color w:val="000000"/>
          <w:sz w:val="28"/>
          <w:szCs w:val="28"/>
          <w:lang w:val="en-US"/>
        </w:rPr>
        <w:t>f</w:t>
      </w:r>
      <w:r w:rsidR="00416D91" w:rsidRPr="00861440">
        <w:rPr>
          <w:color w:val="000000"/>
          <w:sz w:val="28"/>
          <w:szCs w:val="28"/>
          <w:vertAlign w:val="subscript"/>
          <w:lang w:val="en-US"/>
        </w:rPr>
        <w:t>i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Таблица 8 </w:t>
      </w:r>
      <w:r w:rsidR="00861440">
        <w:rPr>
          <w:color w:val="000000"/>
          <w:sz w:val="28"/>
          <w:szCs w:val="28"/>
        </w:rPr>
        <w:t xml:space="preserve">– </w:t>
      </w:r>
      <w:r w:rsidR="00861440" w:rsidRPr="00861440">
        <w:rPr>
          <w:color w:val="000000"/>
          <w:sz w:val="28"/>
          <w:szCs w:val="28"/>
        </w:rPr>
        <w:t>Р</w:t>
      </w:r>
      <w:r w:rsidR="00935382" w:rsidRPr="00861440">
        <w:rPr>
          <w:color w:val="000000"/>
          <w:sz w:val="28"/>
          <w:szCs w:val="28"/>
        </w:rPr>
        <w:t>асчет дисперсии</w:t>
      </w:r>
      <w:r w:rsidRPr="00861440">
        <w:rPr>
          <w:color w:val="000000"/>
          <w:sz w:val="28"/>
          <w:szCs w:val="28"/>
        </w:rPr>
        <w:t xml:space="preserve"> по чистым активам</w:t>
      </w:r>
    </w:p>
    <w:tbl>
      <w:tblPr>
        <w:tblW w:w="4904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212"/>
        <w:gridCol w:w="1548"/>
        <w:gridCol w:w="1129"/>
        <w:gridCol w:w="966"/>
        <w:gridCol w:w="1266"/>
        <w:gridCol w:w="1266"/>
      </w:tblGrid>
      <w:tr w:rsidR="00416D91" w:rsidRPr="00FF4DDA" w:rsidTr="00FF4DDA">
        <w:trPr>
          <w:cantSplit/>
          <w:trHeight w:val="765"/>
        </w:trPr>
        <w:tc>
          <w:tcPr>
            <w:tcW w:w="1711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Группы банков по чистым активам</w:t>
            </w:r>
          </w:p>
        </w:tc>
        <w:tc>
          <w:tcPr>
            <w:tcW w:w="82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Число банков, 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</w:p>
        </w:tc>
        <w:tc>
          <w:tcPr>
            <w:tcW w:w="601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Середина интервала, 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</w:p>
        </w:tc>
        <w:tc>
          <w:tcPr>
            <w:tcW w:w="51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="00861440" w:rsidRPr="00FF4DDA">
              <w:rPr>
                <w:color w:val="000000"/>
                <w:sz w:val="20"/>
                <w:szCs w:val="28"/>
              </w:rPr>
              <w:t xml:space="preserve">– </w:t>
            </w:r>
            <w:r w:rsidRPr="00FF4DDA">
              <w:rPr>
                <w:color w:val="000000"/>
                <w:sz w:val="20"/>
                <w:szCs w:val="28"/>
              </w:rPr>
              <w:t>Х</w:t>
            </w:r>
          </w:p>
        </w:tc>
        <w:tc>
          <w:tcPr>
            <w:tcW w:w="674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(X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– Х)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674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(X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– Х)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 xml:space="preserve"> 2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*f</w:t>
            </w:r>
          </w:p>
        </w:tc>
      </w:tr>
      <w:tr w:rsidR="006B6552" w:rsidRPr="00FF4DDA" w:rsidTr="00FF4DDA">
        <w:trPr>
          <w:cantSplit/>
          <w:trHeight w:val="375"/>
        </w:trPr>
        <w:tc>
          <w:tcPr>
            <w:tcW w:w="1711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bookmarkStart w:id="8" w:name="_Hlk164696108"/>
            <w:r w:rsidRPr="00FF4DDA">
              <w:rPr>
                <w:color w:val="000000"/>
                <w:sz w:val="20"/>
                <w:szCs w:val="28"/>
              </w:rPr>
              <w:t>425</w:t>
            </w:r>
            <w:r w:rsidR="00861440" w:rsidRPr="00FF4DDA">
              <w:rPr>
                <w:color w:val="000000"/>
                <w:sz w:val="20"/>
                <w:szCs w:val="28"/>
              </w:rPr>
              <w:t>–4</w:t>
            </w:r>
            <w:r w:rsidRPr="00FF4DDA">
              <w:rPr>
                <w:color w:val="000000"/>
                <w:sz w:val="20"/>
                <w:szCs w:val="28"/>
              </w:rPr>
              <w:t>568,5</w:t>
            </w:r>
          </w:p>
        </w:tc>
        <w:tc>
          <w:tcPr>
            <w:tcW w:w="825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20</w:t>
            </w:r>
          </w:p>
        </w:tc>
        <w:tc>
          <w:tcPr>
            <w:tcW w:w="601" w:type="pct"/>
            <w:shd w:val="clear" w:color="auto" w:fill="auto"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2496,75</w:t>
            </w:r>
          </w:p>
        </w:tc>
        <w:tc>
          <w:tcPr>
            <w:tcW w:w="515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-3038,55</w:t>
            </w:r>
          </w:p>
        </w:tc>
        <w:tc>
          <w:tcPr>
            <w:tcW w:w="674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9232786,1</w:t>
            </w:r>
          </w:p>
        </w:tc>
        <w:tc>
          <w:tcPr>
            <w:tcW w:w="674" w:type="pct"/>
            <w:shd w:val="clear" w:color="auto" w:fill="auto"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184655722</w:t>
            </w:r>
          </w:p>
        </w:tc>
      </w:tr>
      <w:tr w:rsidR="006B6552" w:rsidRPr="00FF4DDA" w:rsidTr="00FF4DDA">
        <w:trPr>
          <w:cantSplit/>
          <w:trHeight w:val="360"/>
        </w:trPr>
        <w:tc>
          <w:tcPr>
            <w:tcW w:w="1711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4568,5</w:t>
            </w:r>
            <w:r w:rsidR="00861440" w:rsidRPr="00FF4DDA">
              <w:rPr>
                <w:color w:val="000000"/>
                <w:sz w:val="20"/>
                <w:szCs w:val="28"/>
              </w:rPr>
              <w:t>–8</w:t>
            </w:r>
            <w:r w:rsidRPr="00FF4DDA">
              <w:rPr>
                <w:color w:val="000000"/>
                <w:sz w:val="20"/>
                <w:szCs w:val="28"/>
              </w:rPr>
              <w:t>712</w:t>
            </w:r>
          </w:p>
        </w:tc>
        <w:tc>
          <w:tcPr>
            <w:tcW w:w="825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601" w:type="pct"/>
            <w:shd w:val="clear" w:color="auto" w:fill="auto"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6640,25</w:t>
            </w:r>
          </w:p>
        </w:tc>
        <w:tc>
          <w:tcPr>
            <w:tcW w:w="515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1104,95</w:t>
            </w:r>
          </w:p>
        </w:tc>
        <w:tc>
          <w:tcPr>
            <w:tcW w:w="674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1220914,5</w:t>
            </w:r>
          </w:p>
        </w:tc>
        <w:tc>
          <w:tcPr>
            <w:tcW w:w="674" w:type="pct"/>
            <w:shd w:val="clear" w:color="auto" w:fill="auto"/>
          </w:tcPr>
          <w:p w:rsidR="006B6552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6104572,5</w:t>
            </w:r>
          </w:p>
        </w:tc>
      </w:tr>
      <w:tr w:rsidR="006B6552" w:rsidRPr="00FF4DDA" w:rsidTr="00FF4DDA">
        <w:trPr>
          <w:cantSplit/>
          <w:trHeight w:val="285"/>
        </w:trPr>
        <w:tc>
          <w:tcPr>
            <w:tcW w:w="1711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8712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2855,5</w:t>
            </w:r>
          </w:p>
        </w:tc>
        <w:tc>
          <w:tcPr>
            <w:tcW w:w="825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601" w:type="pct"/>
            <w:shd w:val="clear" w:color="auto" w:fill="auto"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10783,75</w:t>
            </w:r>
          </w:p>
        </w:tc>
        <w:tc>
          <w:tcPr>
            <w:tcW w:w="515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5248,45</w:t>
            </w:r>
          </w:p>
        </w:tc>
        <w:tc>
          <w:tcPr>
            <w:tcW w:w="674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27546227,4</w:t>
            </w:r>
          </w:p>
        </w:tc>
        <w:tc>
          <w:tcPr>
            <w:tcW w:w="674" w:type="pct"/>
            <w:shd w:val="clear" w:color="auto" w:fill="auto"/>
          </w:tcPr>
          <w:p w:rsidR="006B6552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55092454,8</w:t>
            </w:r>
          </w:p>
        </w:tc>
      </w:tr>
      <w:tr w:rsidR="006B6552" w:rsidRPr="00FF4DDA" w:rsidTr="00FF4DDA">
        <w:trPr>
          <w:cantSplit/>
          <w:trHeight w:val="405"/>
        </w:trPr>
        <w:tc>
          <w:tcPr>
            <w:tcW w:w="1711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12855,5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6999</w:t>
            </w:r>
          </w:p>
        </w:tc>
        <w:tc>
          <w:tcPr>
            <w:tcW w:w="825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601" w:type="pct"/>
            <w:shd w:val="clear" w:color="auto" w:fill="auto"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14927,25</w:t>
            </w:r>
          </w:p>
        </w:tc>
        <w:tc>
          <w:tcPr>
            <w:tcW w:w="515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9391,95</w:t>
            </w:r>
          </w:p>
        </w:tc>
        <w:tc>
          <w:tcPr>
            <w:tcW w:w="674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88208724,8</w:t>
            </w:r>
          </w:p>
        </w:tc>
        <w:tc>
          <w:tcPr>
            <w:tcW w:w="674" w:type="pct"/>
            <w:shd w:val="clear" w:color="auto" w:fill="auto"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tr w:rsidR="006B6552" w:rsidRPr="00FF4DDA" w:rsidTr="00FF4DDA">
        <w:trPr>
          <w:cantSplit/>
          <w:trHeight w:val="375"/>
        </w:trPr>
        <w:tc>
          <w:tcPr>
            <w:tcW w:w="1711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16999</w:t>
            </w:r>
            <w:r w:rsidR="00861440" w:rsidRPr="00FF4DDA">
              <w:rPr>
                <w:color w:val="000000"/>
                <w:sz w:val="20"/>
                <w:szCs w:val="28"/>
              </w:rPr>
              <w:t>–2</w:t>
            </w:r>
            <w:r w:rsidRPr="00FF4DDA">
              <w:rPr>
                <w:color w:val="000000"/>
                <w:sz w:val="20"/>
                <w:szCs w:val="28"/>
              </w:rPr>
              <w:t>1142,5</w:t>
            </w:r>
          </w:p>
        </w:tc>
        <w:tc>
          <w:tcPr>
            <w:tcW w:w="825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601" w:type="pct"/>
            <w:shd w:val="clear" w:color="auto" w:fill="auto"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19070,75</w:t>
            </w:r>
          </w:p>
        </w:tc>
        <w:tc>
          <w:tcPr>
            <w:tcW w:w="515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13535,45</w:t>
            </w:r>
          </w:p>
        </w:tc>
        <w:tc>
          <w:tcPr>
            <w:tcW w:w="674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183208406,7</w:t>
            </w:r>
          </w:p>
        </w:tc>
        <w:tc>
          <w:tcPr>
            <w:tcW w:w="674" w:type="pct"/>
            <w:shd w:val="clear" w:color="auto" w:fill="auto"/>
          </w:tcPr>
          <w:p w:rsidR="006B6552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366416813,4</w:t>
            </w:r>
          </w:p>
        </w:tc>
      </w:tr>
      <w:tr w:rsidR="006B6552" w:rsidRPr="00FF4DDA" w:rsidTr="00FF4DDA">
        <w:trPr>
          <w:cantSplit/>
          <w:trHeight w:val="360"/>
        </w:trPr>
        <w:tc>
          <w:tcPr>
            <w:tcW w:w="1711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21142,5</w:t>
            </w:r>
            <w:r w:rsidR="00861440" w:rsidRPr="00FF4DDA">
              <w:rPr>
                <w:color w:val="000000"/>
                <w:sz w:val="20"/>
                <w:szCs w:val="28"/>
              </w:rPr>
              <w:t>–2</w:t>
            </w:r>
            <w:r w:rsidRPr="00FF4DDA">
              <w:rPr>
                <w:color w:val="000000"/>
                <w:sz w:val="20"/>
                <w:szCs w:val="28"/>
              </w:rPr>
              <w:t>5286</w:t>
            </w:r>
          </w:p>
        </w:tc>
        <w:tc>
          <w:tcPr>
            <w:tcW w:w="825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01" w:type="pct"/>
            <w:shd w:val="clear" w:color="auto" w:fill="auto"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23214,25</w:t>
            </w:r>
          </w:p>
        </w:tc>
        <w:tc>
          <w:tcPr>
            <w:tcW w:w="515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17678,95</w:t>
            </w:r>
          </w:p>
        </w:tc>
        <w:tc>
          <w:tcPr>
            <w:tcW w:w="674" w:type="pct"/>
            <w:shd w:val="clear" w:color="auto" w:fill="auto"/>
            <w:noWrap/>
          </w:tcPr>
          <w:p w:rsidR="006B6552" w:rsidRPr="00FF4DDA" w:rsidRDefault="006B6552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312545273,1</w:t>
            </w:r>
          </w:p>
        </w:tc>
        <w:tc>
          <w:tcPr>
            <w:tcW w:w="674" w:type="pct"/>
            <w:shd w:val="clear" w:color="auto" w:fill="auto"/>
          </w:tcPr>
          <w:p w:rsidR="006B6552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312545273,1</w:t>
            </w:r>
          </w:p>
        </w:tc>
      </w:tr>
      <w:tr w:rsidR="00416D91" w:rsidRPr="00FF4DDA" w:rsidTr="00FF4DDA">
        <w:trPr>
          <w:cantSplit/>
          <w:trHeight w:val="315"/>
        </w:trPr>
        <w:tc>
          <w:tcPr>
            <w:tcW w:w="1711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82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30</w:t>
            </w:r>
          </w:p>
        </w:tc>
        <w:tc>
          <w:tcPr>
            <w:tcW w:w="601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416D91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924814835,8</w:t>
            </w:r>
          </w:p>
        </w:tc>
      </w:tr>
      <w:bookmarkEnd w:id="8"/>
    </w:tbl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sym w:font="Symbol" w:char="F073"/>
      </w:r>
      <w:r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  <w:vertAlign w:val="superscript"/>
        </w:rPr>
        <w:t xml:space="preserve">2 </w:t>
      </w:r>
      <w:r w:rsidRPr="00861440">
        <w:rPr>
          <w:color w:val="000000"/>
          <w:sz w:val="28"/>
          <w:szCs w:val="28"/>
        </w:rPr>
        <w:t>=</w:t>
      </w:r>
      <w:r w:rsidR="00EE2FC8" w:rsidRPr="00861440">
        <w:rPr>
          <w:color w:val="000000"/>
          <w:sz w:val="28"/>
          <w:szCs w:val="28"/>
        </w:rPr>
        <w:t>924814835,8</w:t>
      </w:r>
      <w:r w:rsidRPr="00861440">
        <w:rPr>
          <w:color w:val="000000"/>
          <w:sz w:val="28"/>
          <w:szCs w:val="28"/>
        </w:rPr>
        <w:t>/30=</w:t>
      </w:r>
      <w:r w:rsidR="00EE2FC8" w:rsidRPr="00861440">
        <w:rPr>
          <w:color w:val="000000"/>
          <w:sz w:val="28"/>
          <w:szCs w:val="28"/>
        </w:rPr>
        <w:t>30827161,2</w:t>
      </w:r>
      <w:r w:rsidR="00DA3651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Таблица 9 </w:t>
      </w:r>
      <w:r w:rsidR="00861440">
        <w:rPr>
          <w:color w:val="000000"/>
          <w:sz w:val="28"/>
          <w:szCs w:val="28"/>
        </w:rPr>
        <w:t xml:space="preserve">– </w:t>
      </w:r>
      <w:r w:rsidR="00861440" w:rsidRPr="00861440">
        <w:rPr>
          <w:color w:val="000000"/>
          <w:sz w:val="28"/>
          <w:szCs w:val="28"/>
        </w:rPr>
        <w:t>Р</w:t>
      </w:r>
      <w:r w:rsidR="00935382" w:rsidRPr="00861440">
        <w:rPr>
          <w:color w:val="000000"/>
          <w:sz w:val="28"/>
          <w:szCs w:val="28"/>
        </w:rPr>
        <w:t>асчет дисперсии</w:t>
      </w:r>
      <w:r w:rsidRPr="00861440">
        <w:rPr>
          <w:color w:val="000000"/>
          <w:sz w:val="28"/>
          <w:szCs w:val="28"/>
        </w:rPr>
        <w:t xml:space="preserve"> по прибыли</w:t>
      </w:r>
    </w:p>
    <w:tbl>
      <w:tblPr>
        <w:tblW w:w="4827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85"/>
        <w:gridCol w:w="1548"/>
        <w:gridCol w:w="1360"/>
        <w:gridCol w:w="1186"/>
        <w:gridCol w:w="1244"/>
        <w:gridCol w:w="1316"/>
      </w:tblGrid>
      <w:tr w:rsidR="00416D91" w:rsidRPr="00FF4DDA" w:rsidTr="00FF4DDA">
        <w:trPr>
          <w:cantSplit/>
          <w:trHeight w:val="765"/>
        </w:trPr>
        <w:tc>
          <w:tcPr>
            <w:tcW w:w="1398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Группы банков по прибыли</w:t>
            </w:r>
          </w:p>
        </w:tc>
        <w:tc>
          <w:tcPr>
            <w:tcW w:w="838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Число банков, 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</w:p>
        </w:tc>
        <w:tc>
          <w:tcPr>
            <w:tcW w:w="736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Середина интервала, 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</w:p>
        </w:tc>
        <w:tc>
          <w:tcPr>
            <w:tcW w:w="642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="00861440" w:rsidRPr="00FF4DDA">
              <w:rPr>
                <w:color w:val="000000"/>
                <w:sz w:val="20"/>
                <w:szCs w:val="28"/>
              </w:rPr>
              <w:t xml:space="preserve">– </w:t>
            </w:r>
            <w:r w:rsidRPr="00FF4DDA">
              <w:rPr>
                <w:color w:val="000000"/>
                <w:sz w:val="20"/>
                <w:szCs w:val="28"/>
              </w:rPr>
              <w:t>Х</w:t>
            </w:r>
          </w:p>
        </w:tc>
        <w:tc>
          <w:tcPr>
            <w:tcW w:w="673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(X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– Х)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712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(X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– Х)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 xml:space="preserve"> 2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*f</w:t>
            </w:r>
          </w:p>
        </w:tc>
      </w:tr>
      <w:tr w:rsidR="00EE2FC8" w:rsidRPr="00FF4DDA" w:rsidTr="00FF4DDA">
        <w:trPr>
          <w:cantSplit/>
          <w:trHeight w:val="375"/>
        </w:trPr>
        <w:tc>
          <w:tcPr>
            <w:tcW w:w="1398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  <w:r w:rsidR="00861440" w:rsidRPr="00FF4DDA">
              <w:rPr>
                <w:color w:val="000000"/>
                <w:sz w:val="20"/>
                <w:szCs w:val="28"/>
              </w:rPr>
              <w:t>–3</w:t>
            </w:r>
            <w:r w:rsidRPr="00FF4DDA">
              <w:rPr>
                <w:color w:val="000000"/>
                <w:sz w:val="20"/>
                <w:szCs w:val="28"/>
              </w:rPr>
              <w:t>31,16</w:t>
            </w:r>
          </w:p>
        </w:tc>
        <w:tc>
          <w:tcPr>
            <w:tcW w:w="838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24</w:t>
            </w:r>
          </w:p>
        </w:tc>
        <w:tc>
          <w:tcPr>
            <w:tcW w:w="736" w:type="pct"/>
            <w:shd w:val="clear" w:color="auto" w:fill="auto"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168,08</w:t>
            </w:r>
          </w:p>
        </w:tc>
        <w:tc>
          <w:tcPr>
            <w:tcW w:w="642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-119,62</w:t>
            </w:r>
          </w:p>
        </w:tc>
        <w:tc>
          <w:tcPr>
            <w:tcW w:w="673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14308,9</w:t>
            </w:r>
          </w:p>
        </w:tc>
        <w:tc>
          <w:tcPr>
            <w:tcW w:w="712" w:type="pct"/>
            <w:shd w:val="clear" w:color="auto" w:fill="auto"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343414,7</w:t>
            </w:r>
          </w:p>
        </w:tc>
      </w:tr>
      <w:tr w:rsidR="00EE2FC8" w:rsidRPr="00FF4DDA" w:rsidTr="00FF4DDA">
        <w:trPr>
          <w:cantSplit/>
          <w:trHeight w:val="360"/>
        </w:trPr>
        <w:tc>
          <w:tcPr>
            <w:tcW w:w="1398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331,16</w:t>
            </w:r>
            <w:r w:rsidR="00861440" w:rsidRPr="00FF4DDA">
              <w:rPr>
                <w:color w:val="000000"/>
                <w:sz w:val="20"/>
                <w:szCs w:val="28"/>
              </w:rPr>
              <w:t>–6</w:t>
            </w:r>
            <w:r w:rsidRPr="00FF4DDA">
              <w:rPr>
                <w:color w:val="000000"/>
                <w:sz w:val="20"/>
                <w:szCs w:val="28"/>
              </w:rPr>
              <w:t>57,32</w:t>
            </w:r>
          </w:p>
        </w:tc>
        <w:tc>
          <w:tcPr>
            <w:tcW w:w="838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736" w:type="pct"/>
            <w:shd w:val="clear" w:color="auto" w:fill="auto"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494,24</w:t>
            </w:r>
          </w:p>
        </w:tc>
        <w:tc>
          <w:tcPr>
            <w:tcW w:w="642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206,54</w:t>
            </w:r>
          </w:p>
        </w:tc>
        <w:tc>
          <w:tcPr>
            <w:tcW w:w="673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42658,8</w:t>
            </w:r>
          </w:p>
        </w:tc>
        <w:tc>
          <w:tcPr>
            <w:tcW w:w="712" w:type="pct"/>
            <w:shd w:val="clear" w:color="auto" w:fill="auto"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170635,1</w:t>
            </w:r>
          </w:p>
        </w:tc>
      </w:tr>
      <w:tr w:rsidR="00EE2FC8" w:rsidRPr="00FF4DDA" w:rsidTr="00FF4DDA">
        <w:trPr>
          <w:cantSplit/>
          <w:trHeight w:val="285"/>
        </w:trPr>
        <w:tc>
          <w:tcPr>
            <w:tcW w:w="1398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657,32</w:t>
            </w:r>
            <w:r w:rsidR="00861440" w:rsidRPr="00FF4DDA">
              <w:rPr>
                <w:color w:val="000000"/>
                <w:sz w:val="20"/>
                <w:szCs w:val="28"/>
              </w:rPr>
              <w:t>–9</w:t>
            </w:r>
            <w:r w:rsidRPr="00FF4DDA">
              <w:rPr>
                <w:color w:val="000000"/>
                <w:sz w:val="20"/>
                <w:szCs w:val="28"/>
              </w:rPr>
              <w:t>83,48</w:t>
            </w:r>
          </w:p>
        </w:tc>
        <w:tc>
          <w:tcPr>
            <w:tcW w:w="838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736" w:type="pct"/>
            <w:shd w:val="clear" w:color="auto" w:fill="auto"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820,4</w:t>
            </w:r>
          </w:p>
        </w:tc>
        <w:tc>
          <w:tcPr>
            <w:tcW w:w="642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532,7</w:t>
            </w:r>
          </w:p>
        </w:tc>
        <w:tc>
          <w:tcPr>
            <w:tcW w:w="673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283769,3</w:t>
            </w:r>
          </w:p>
        </w:tc>
        <w:tc>
          <w:tcPr>
            <w:tcW w:w="712" w:type="pct"/>
            <w:shd w:val="clear" w:color="auto" w:fill="auto"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283769,3</w:t>
            </w:r>
          </w:p>
        </w:tc>
      </w:tr>
      <w:tr w:rsidR="00EE2FC8" w:rsidRPr="00FF4DDA" w:rsidTr="00FF4DDA">
        <w:trPr>
          <w:cantSplit/>
          <w:trHeight w:val="405"/>
        </w:trPr>
        <w:tc>
          <w:tcPr>
            <w:tcW w:w="1398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983,48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309,64</w:t>
            </w:r>
          </w:p>
        </w:tc>
        <w:tc>
          <w:tcPr>
            <w:tcW w:w="838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736" w:type="pct"/>
            <w:shd w:val="clear" w:color="auto" w:fill="auto"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1146,56</w:t>
            </w:r>
          </w:p>
        </w:tc>
        <w:tc>
          <w:tcPr>
            <w:tcW w:w="642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858,86</w:t>
            </w:r>
          </w:p>
        </w:tc>
        <w:tc>
          <w:tcPr>
            <w:tcW w:w="673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737640,5</w:t>
            </w:r>
          </w:p>
        </w:tc>
        <w:tc>
          <w:tcPr>
            <w:tcW w:w="712" w:type="pct"/>
            <w:shd w:val="clear" w:color="auto" w:fill="auto"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tr w:rsidR="00EE2FC8" w:rsidRPr="00FF4DDA" w:rsidTr="00FF4DDA">
        <w:trPr>
          <w:cantSplit/>
          <w:trHeight w:val="375"/>
        </w:trPr>
        <w:tc>
          <w:tcPr>
            <w:tcW w:w="1398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1309,64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635,8</w:t>
            </w:r>
          </w:p>
        </w:tc>
        <w:tc>
          <w:tcPr>
            <w:tcW w:w="838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736" w:type="pct"/>
            <w:shd w:val="clear" w:color="auto" w:fill="auto"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1472,72</w:t>
            </w:r>
          </w:p>
        </w:tc>
        <w:tc>
          <w:tcPr>
            <w:tcW w:w="642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1185,02</w:t>
            </w:r>
          </w:p>
        </w:tc>
        <w:tc>
          <w:tcPr>
            <w:tcW w:w="673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1404272,4</w:t>
            </w:r>
          </w:p>
        </w:tc>
        <w:tc>
          <w:tcPr>
            <w:tcW w:w="712" w:type="pct"/>
            <w:shd w:val="clear" w:color="auto" w:fill="auto"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tr w:rsidR="00EE2FC8" w:rsidRPr="00FF4DDA" w:rsidTr="00FF4DDA">
        <w:trPr>
          <w:cantSplit/>
          <w:trHeight w:val="360"/>
        </w:trPr>
        <w:tc>
          <w:tcPr>
            <w:tcW w:w="1398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1635,8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962</w:t>
            </w:r>
          </w:p>
        </w:tc>
        <w:tc>
          <w:tcPr>
            <w:tcW w:w="838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736" w:type="pct"/>
            <w:shd w:val="clear" w:color="auto" w:fill="auto"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1798,9</w:t>
            </w:r>
          </w:p>
        </w:tc>
        <w:tc>
          <w:tcPr>
            <w:tcW w:w="642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1511,2</w:t>
            </w:r>
          </w:p>
        </w:tc>
        <w:tc>
          <w:tcPr>
            <w:tcW w:w="673" w:type="pct"/>
            <w:shd w:val="clear" w:color="auto" w:fill="auto"/>
            <w:noWrap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2283725,4</w:t>
            </w:r>
          </w:p>
        </w:tc>
        <w:tc>
          <w:tcPr>
            <w:tcW w:w="712" w:type="pct"/>
            <w:shd w:val="clear" w:color="auto" w:fill="auto"/>
          </w:tcPr>
          <w:p w:rsidR="00EE2FC8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2283725,4</w:t>
            </w:r>
          </w:p>
        </w:tc>
      </w:tr>
      <w:tr w:rsidR="00416D91" w:rsidRPr="00FF4DDA" w:rsidTr="00FF4DDA">
        <w:trPr>
          <w:cantSplit/>
          <w:trHeight w:val="315"/>
        </w:trPr>
        <w:tc>
          <w:tcPr>
            <w:tcW w:w="1398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838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30</w:t>
            </w:r>
          </w:p>
        </w:tc>
        <w:tc>
          <w:tcPr>
            <w:tcW w:w="736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pct"/>
            <w:shd w:val="clear" w:color="auto" w:fill="auto"/>
          </w:tcPr>
          <w:p w:rsidR="00416D91" w:rsidRPr="00FF4DDA" w:rsidRDefault="00EE2FC8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3081544,5</w:t>
            </w:r>
          </w:p>
        </w:tc>
      </w:tr>
    </w:tbl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sym w:font="Symbol" w:char="F073"/>
      </w:r>
      <w:r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  <w:vertAlign w:val="superscript"/>
        </w:rPr>
        <w:t xml:space="preserve">2 </w:t>
      </w:r>
      <w:r w:rsidRPr="00861440">
        <w:rPr>
          <w:color w:val="000000"/>
          <w:sz w:val="28"/>
          <w:szCs w:val="28"/>
        </w:rPr>
        <w:t xml:space="preserve">= </w:t>
      </w:r>
      <w:r w:rsidR="00EE2FC8" w:rsidRPr="00861440">
        <w:rPr>
          <w:color w:val="000000"/>
          <w:sz w:val="28"/>
          <w:szCs w:val="28"/>
        </w:rPr>
        <w:t>3081544,5</w:t>
      </w:r>
      <w:r w:rsidRPr="00861440">
        <w:rPr>
          <w:color w:val="000000"/>
          <w:sz w:val="28"/>
          <w:szCs w:val="28"/>
        </w:rPr>
        <w:t xml:space="preserve"> /30 =</w:t>
      </w:r>
      <w:r w:rsidR="00EE2FC8" w:rsidRPr="00861440">
        <w:rPr>
          <w:color w:val="000000"/>
          <w:sz w:val="28"/>
          <w:szCs w:val="28"/>
        </w:rPr>
        <w:t>102718,1</w:t>
      </w:r>
      <w:r w:rsidRPr="00861440">
        <w:rPr>
          <w:color w:val="000000"/>
          <w:sz w:val="28"/>
          <w:szCs w:val="28"/>
        </w:rPr>
        <w:t xml:space="preserve"> </w:t>
      </w:r>
      <w:r w:rsidR="00DA3651" w:rsidRPr="00861440">
        <w:rPr>
          <w:color w:val="000000"/>
          <w:sz w:val="28"/>
          <w:szCs w:val="28"/>
        </w:rPr>
        <w:t>млн. руб.</w:t>
      </w:r>
    </w:p>
    <w:p w:rsid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Среднее квадратическое отклонение – это корень квадратный из дисперсии. Находится по формуле: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σ= </w:t>
      </w:r>
      <w:r w:rsidRPr="00861440">
        <w:rPr>
          <w:color w:val="000000"/>
          <w:sz w:val="28"/>
          <w:szCs w:val="28"/>
        </w:rPr>
        <w:sym w:font="Symbol" w:char="F0D6"/>
      </w:r>
      <w:r w:rsidRPr="00861440">
        <w:rPr>
          <w:color w:val="000000"/>
          <w:sz w:val="28"/>
          <w:szCs w:val="28"/>
        </w:rPr>
        <w:t xml:space="preserve"> (</w:t>
      </w:r>
      <w:r w:rsidRPr="00861440">
        <w:rPr>
          <w:color w:val="000000"/>
          <w:sz w:val="28"/>
          <w:szCs w:val="28"/>
        </w:rPr>
        <w:sym w:font="Symbol" w:char="F053"/>
      </w:r>
      <w:r w:rsidRPr="00861440">
        <w:rPr>
          <w:color w:val="000000"/>
          <w:sz w:val="28"/>
          <w:szCs w:val="28"/>
        </w:rPr>
        <w:t xml:space="preserve"> </w:t>
      </w:r>
      <w:r w:rsidR="00861440">
        <w:rPr>
          <w:color w:val="000000"/>
          <w:sz w:val="28"/>
          <w:szCs w:val="28"/>
        </w:rPr>
        <w:t>(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  <w:vertAlign w:val="subscript"/>
          <w:lang w:val="en-US"/>
        </w:rPr>
        <w:t>i</w:t>
      </w:r>
      <w:r w:rsidRPr="00861440">
        <w:rPr>
          <w:color w:val="000000"/>
          <w:sz w:val="28"/>
          <w:szCs w:val="28"/>
        </w:rPr>
        <w:t xml:space="preserve"> – 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</w:rPr>
        <w:t>)</w:t>
      </w:r>
      <w:r w:rsidRPr="00861440">
        <w:rPr>
          <w:color w:val="000000"/>
          <w:sz w:val="28"/>
          <w:szCs w:val="28"/>
          <w:vertAlign w:val="superscript"/>
        </w:rPr>
        <w:t>2</w:t>
      </w:r>
      <w:r w:rsidRPr="00861440">
        <w:rPr>
          <w:color w:val="000000"/>
          <w:sz w:val="28"/>
          <w:szCs w:val="28"/>
        </w:rPr>
        <w:t>*</w:t>
      </w: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  <w:vertAlign w:val="subscript"/>
          <w:lang w:val="en-US"/>
        </w:rPr>
        <w:t>i</w:t>
      </w:r>
      <w:r w:rsidRP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>/</w:t>
      </w:r>
      <w:r w:rsidRPr="00861440">
        <w:rPr>
          <w:color w:val="000000"/>
          <w:sz w:val="28"/>
          <w:szCs w:val="28"/>
          <w:lang w:val="en-US"/>
        </w:rPr>
        <w:sym w:font="Symbol" w:char="F053"/>
      </w:r>
      <w:r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  <w:vertAlign w:val="subscript"/>
          <w:lang w:val="en-US"/>
        </w:rPr>
        <w:t>i</w:t>
      </w:r>
      <w:r w:rsidR="00861440">
        <w:rPr>
          <w:color w:val="000000"/>
          <w:sz w:val="28"/>
          <w:szCs w:val="28"/>
          <w:vertAlign w:val="subscript"/>
        </w:rPr>
        <w:t>)</w:t>
      </w:r>
    </w:p>
    <w:p w:rsid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16D91" w:rsidRPr="00861440">
        <w:rPr>
          <w:color w:val="000000"/>
          <w:sz w:val="28"/>
          <w:szCs w:val="28"/>
        </w:rPr>
        <w:t xml:space="preserve">σ= </w:t>
      </w:r>
      <w:r w:rsidR="00416D91" w:rsidRPr="00861440">
        <w:rPr>
          <w:color w:val="000000"/>
          <w:sz w:val="28"/>
          <w:szCs w:val="28"/>
        </w:rPr>
        <w:sym w:font="Symbol" w:char="F0D6"/>
      </w:r>
      <w:r w:rsidR="00416D91" w:rsidRPr="00861440">
        <w:rPr>
          <w:color w:val="000000"/>
          <w:sz w:val="28"/>
          <w:szCs w:val="28"/>
        </w:rPr>
        <w:t xml:space="preserve"> </w:t>
      </w:r>
      <w:r w:rsidR="00117985" w:rsidRPr="00861440">
        <w:rPr>
          <w:color w:val="000000"/>
          <w:sz w:val="28"/>
          <w:szCs w:val="28"/>
        </w:rPr>
        <w:t xml:space="preserve">30827161,2 </w:t>
      </w:r>
      <w:r w:rsidR="00416D91" w:rsidRPr="00861440">
        <w:rPr>
          <w:color w:val="000000"/>
          <w:sz w:val="28"/>
          <w:szCs w:val="28"/>
        </w:rPr>
        <w:t>=</w:t>
      </w:r>
      <w:r w:rsidR="00117985" w:rsidRPr="00861440">
        <w:rPr>
          <w:color w:val="000000"/>
          <w:sz w:val="28"/>
          <w:szCs w:val="28"/>
        </w:rPr>
        <w:t>5552,2</w:t>
      </w:r>
      <w:r w:rsidR="00DA3651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σ= </w:t>
      </w:r>
      <w:r w:rsidRPr="00861440">
        <w:rPr>
          <w:color w:val="000000"/>
          <w:sz w:val="28"/>
          <w:szCs w:val="28"/>
        </w:rPr>
        <w:sym w:font="Symbol" w:char="F0D6"/>
      </w:r>
      <w:r w:rsidRPr="00861440">
        <w:rPr>
          <w:color w:val="000000"/>
          <w:sz w:val="28"/>
          <w:szCs w:val="28"/>
        </w:rPr>
        <w:t xml:space="preserve"> </w:t>
      </w:r>
      <w:r w:rsidR="00117985" w:rsidRPr="00861440">
        <w:rPr>
          <w:color w:val="000000"/>
          <w:sz w:val="28"/>
          <w:szCs w:val="28"/>
        </w:rPr>
        <w:t xml:space="preserve">102718,1 </w:t>
      </w:r>
      <w:r w:rsidRPr="00861440">
        <w:rPr>
          <w:color w:val="000000"/>
          <w:sz w:val="28"/>
          <w:szCs w:val="28"/>
        </w:rPr>
        <w:t xml:space="preserve">= </w:t>
      </w:r>
      <w:r w:rsidR="00117985" w:rsidRPr="00861440">
        <w:rPr>
          <w:color w:val="000000"/>
          <w:sz w:val="28"/>
          <w:szCs w:val="28"/>
        </w:rPr>
        <w:t>320,5</w:t>
      </w:r>
      <w:r w:rsidR="00DA3651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Относительные показатели вариации</w:t>
      </w: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В общем виде они показывают отношение абсолютных показателей вариации к средней величине. К ним относятся: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Коэффициент осцилляции. Находится по формуле: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V</w:t>
      </w:r>
      <w:r w:rsidRPr="00861440">
        <w:rPr>
          <w:color w:val="000000"/>
          <w:sz w:val="28"/>
          <w:szCs w:val="28"/>
          <w:vertAlign w:val="subscript"/>
          <w:lang w:val="en-US"/>
        </w:rPr>
        <w:t>R</w:t>
      </w:r>
      <w:r w:rsidRP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 xml:space="preserve">= </w:t>
      </w:r>
      <w:r w:rsidRPr="00861440">
        <w:rPr>
          <w:color w:val="000000"/>
          <w:sz w:val="28"/>
          <w:szCs w:val="28"/>
          <w:lang w:val="en-US"/>
        </w:rPr>
        <w:t>R</w:t>
      </w:r>
      <w:r w:rsidRPr="00861440">
        <w:rPr>
          <w:color w:val="000000"/>
          <w:sz w:val="28"/>
          <w:szCs w:val="28"/>
        </w:rPr>
        <w:t xml:space="preserve"> / 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</w:rPr>
        <w:t xml:space="preserve"> * 10</w:t>
      </w:r>
      <w:r w:rsidR="00861440" w:rsidRPr="00861440">
        <w:rPr>
          <w:color w:val="000000"/>
          <w:sz w:val="28"/>
          <w:szCs w:val="28"/>
        </w:rPr>
        <w:t>0</w:t>
      </w:r>
      <w:r w:rsidR="00861440">
        <w:rPr>
          <w:color w:val="000000"/>
          <w:sz w:val="28"/>
          <w:szCs w:val="28"/>
        </w:rPr>
        <w:t>%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V</w:t>
      </w:r>
      <w:r w:rsidRPr="00861440">
        <w:rPr>
          <w:color w:val="000000"/>
          <w:sz w:val="28"/>
          <w:szCs w:val="28"/>
          <w:vertAlign w:val="subscript"/>
          <w:lang w:val="en-US"/>
        </w:rPr>
        <w:t>R</w:t>
      </w:r>
      <w:r w:rsidRPr="00861440">
        <w:rPr>
          <w:color w:val="000000"/>
          <w:sz w:val="28"/>
          <w:szCs w:val="28"/>
          <w:vertAlign w:val="subscript"/>
        </w:rPr>
        <w:t xml:space="preserve">1 </w:t>
      </w:r>
      <w:r w:rsidRPr="00861440">
        <w:rPr>
          <w:color w:val="000000"/>
          <w:sz w:val="28"/>
          <w:szCs w:val="28"/>
        </w:rPr>
        <w:t xml:space="preserve">= </w:t>
      </w:r>
      <w:r w:rsidR="00117985" w:rsidRPr="00861440">
        <w:rPr>
          <w:color w:val="000000"/>
          <w:sz w:val="28"/>
          <w:szCs w:val="28"/>
        </w:rPr>
        <w:t>24861</w:t>
      </w:r>
      <w:r w:rsidRPr="00861440">
        <w:rPr>
          <w:color w:val="000000"/>
          <w:sz w:val="28"/>
          <w:szCs w:val="28"/>
        </w:rPr>
        <w:t xml:space="preserve"> / </w:t>
      </w:r>
      <w:r w:rsidR="00117985" w:rsidRPr="00861440">
        <w:rPr>
          <w:color w:val="000000"/>
          <w:sz w:val="28"/>
          <w:szCs w:val="28"/>
        </w:rPr>
        <w:t>5535,3</w:t>
      </w:r>
      <w:r w:rsidRPr="00861440">
        <w:rPr>
          <w:color w:val="000000"/>
          <w:sz w:val="28"/>
          <w:szCs w:val="28"/>
        </w:rPr>
        <w:t xml:space="preserve"> * 10</w:t>
      </w:r>
      <w:r w:rsidR="00861440" w:rsidRPr="00861440">
        <w:rPr>
          <w:color w:val="000000"/>
          <w:sz w:val="28"/>
          <w:szCs w:val="28"/>
        </w:rPr>
        <w:t>0</w:t>
      </w:r>
      <w:r w:rsidR="00861440">
        <w:rPr>
          <w:color w:val="000000"/>
          <w:sz w:val="28"/>
          <w:szCs w:val="28"/>
        </w:rPr>
        <w:t>%</w:t>
      </w:r>
      <w:r w:rsidRPr="00861440">
        <w:rPr>
          <w:color w:val="000000"/>
          <w:sz w:val="28"/>
          <w:szCs w:val="28"/>
        </w:rPr>
        <w:t xml:space="preserve"> = </w:t>
      </w:r>
      <w:r w:rsidR="00117985" w:rsidRPr="00861440">
        <w:rPr>
          <w:color w:val="000000"/>
          <w:sz w:val="28"/>
          <w:szCs w:val="28"/>
        </w:rPr>
        <w:t>449,</w:t>
      </w:r>
      <w:r w:rsidR="00861440" w:rsidRPr="00861440">
        <w:rPr>
          <w:color w:val="000000"/>
          <w:sz w:val="28"/>
          <w:szCs w:val="28"/>
        </w:rPr>
        <w:t>1</w:t>
      </w:r>
      <w:r w:rsidR="00861440">
        <w:rPr>
          <w:color w:val="000000"/>
          <w:sz w:val="28"/>
          <w:szCs w:val="28"/>
        </w:rPr>
        <w:t>%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V</w:t>
      </w:r>
      <w:r w:rsidRPr="00861440">
        <w:rPr>
          <w:color w:val="000000"/>
          <w:sz w:val="28"/>
          <w:szCs w:val="28"/>
          <w:vertAlign w:val="subscript"/>
          <w:lang w:val="en-US"/>
        </w:rPr>
        <w:t>R</w:t>
      </w:r>
      <w:r w:rsidRPr="00861440">
        <w:rPr>
          <w:color w:val="000000"/>
          <w:sz w:val="28"/>
          <w:szCs w:val="28"/>
          <w:vertAlign w:val="subscript"/>
        </w:rPr>
        <w:t xml:space="preserve">2 </w:t>
      </w:r>
      <w:r w:rsidRPr="00861440">
        <w:rPr>
          <w:color w:val="000000"/>
          <w:sz w:val="28"/>
          <w:szCs w:val="28"/>
        </w:rPr>
        <w:t>=</w:t>
      </w:r>
      <w:r w:rsidR="00117985" w:rsidRPr="00861440">
        <w:rPr>
          <w:color w:val="000000"/>
          <w:sz w:val="28"/>
          <w:szCs w:val="28"/>
        </w:rPr>
        <w:t>1957</w:t>
      </w:r>
      <w:r w:rsidRPr="00861440">
        <w:rPr>
          <w:color w:val="000000"/>
          <w:sz w:val="28"/>
          <w:szCs w:val="28"/>
        </w:rPr>
        <w:t xml:space="preserve"> / </w:t>
      </w:r>
      <w:r w:rsidR="00117985" w:rsidRPr="00861440">
        <w:rPr>
          <w:color w:val="000000"/>
          <w:sz w:val="28"/>
          <w:szCs w:val="28"/>
        </w:rPr>
        <w:t xml:space="preserve">287,7 </w:t>
      </w:r>
      <w:r w:rsidRPr="00861440">
        <w:rPr>
          <w:color w:val="000000"/>
          <w:sz w:val="28"/>
          <w:szCs w:val="28"/>
        </w:rPr>
        <w:t>*10</w:t>
      </w:r>
      <w:r w:rsidR="00861440" w:rsidRPr="00861440">
        <w:rPr>
          <w:color w:val="000000"/>
          <w:sz w:val="28"/>
          <w:szCs w:val="28"/>
        </w:rPr>
        <w:t>0</w:t>
      </w:r>
      <w:r w:rsidR="00861440">
        <w:rPr>
          <w:color w:val="000000"/>
          <w:sz w:val="28"/>
          <w:szCs w:val="28"/>
        </w:rPr>
        <w:t>%</w:t>
      </w:r>
      <w:r w:rsidRPr="00861440">
        <w:rPr>
          <w:color w:val="000000"/>
          <w:sz w:val="28"/>
          <w:szCs w:val="28"/>
        </w:rPr>
        <w:t xml:space="preserve"> = </w:t>
      </w:r>
      <w:r w:rsidR="00117985" w:rsidRPr="00861440">
        <w:rPr>
          <w:color w:val="000000"/>
          <w:sz w:val="28"/>
          <w:szCs w:val="28"/>
        </w:rPr>
        <w:t>680,</w:t>
      </w:r>
      <w:r w:rsidR="00861440" w:rsidRPr="00861440">
        <w:rPr>
          <w:color w:val="000000"/>
          <w:sz w:val="28"/>
          <w:szCs w:val="28"/>
        </w:rPr>
        <w:t>2</w:t>
      </w:r>
      <w:r w:rsidR="00861440">
        <w:rPr>
          <w:color w:val="000000"/>
          <w:sz w:val="28"/>
          <w:szCs w:val="28"/>
        </w:rPr>
        <w:t>%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Относительное линейное отклонение. Находится по формуле: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V</w:t>
      </w:r>
      <w:r w:rsidRPr="00861440">
        <w:rPr>
          <w:color w:val="000000"/>
          <w:sz w:val="28"/>
          <w:szCs w:val="28"/>
          <w:vertAlign w:val="subscript"/>
          <w:lang w:val="en-US"/>
        </w:rPr>
        <w:t>d</w:t>
      </w:r>
      <w:r w:rsidRP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 xml:space="preserve">= </w:t>
      </w:r>
      <w:r w:rsidRPr="00861440">
        <w:rPr>
          <w:color w:val="000000"/>
          <w:sz w:val="28"/>
          <w:szCs w:val="28"/>
          <w:lang w:val="en-US"/>
        </w:rPr>
        <w:t>d</w:t>
      </w:r>
      <w:r w:rsidRPr="00861440">
        <w:rPr>
          <w:color w:val="000000"/>
          <w:sz w:val="28"/>
          <w:szCs w:val="28"/>
        </w:rPr>
        <w:t xml:space="preserve"> / 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</w:rPr>
        <w:t xml:space="preserve"> * 10</w:t>
      </w:r>
      <w:r w:rsidR="00861440" w:rsidRPr="00861440">
        <w:rPr>
          <w:color w:val="000000"/>
          <w:sz w:val="28"/>
          <w:szCs w:val="28"/>
        </w:rPr>
        <w:t>0</w:t>
      </w:r>
      <w:r w:rsidR="00861440">
        <w:rPr>
          <w:color w:val="000000"/>
          <w:sz w:val="28"/>
          <w:szCs w:val="28"/>
        </w:rPr>
        <w:t>%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V</w:t>
      </w:r>
      <w:r w:rsidRPr="00861440">
        <w:rPr>
          <w:color w:val="000000"/>
          <w:sz w:val="28"/>
          <w:szCs w:val="28"/>
          <w:vertAlign w:val="subscript"/>
          <w:lang w:val="en-US"/>
        </w:rPr>
        <w:t>d</w:t>
      </w:r>
      <w:r w:rsidRPr="00861440">
        <w:rPr>
          <w:color w:val="000000"/>
          <w:sz w:val="28"/>
          <w:szCs w:val="28"/>
          <w:vertAlign w:val="subscript"/>
        </w:rPr>
        <w:t>1</w:t>
      </w:r>
      <w:r w:rsidRPr="00861440">
        <w:rPr>
          <w:color w:val="000000"/>
          <w:sz w:val="28"/>
          <w:szCs w:val="28"/>
        </w:rPr>
        <w:t xml:space="preserve"> = </w:t>
      </w:r>
      <w:r w:rsidR="00117985" w:rsidRPr="00861440">
        <w:rPr>
          <w:color w:val="000000"/>
          <w:sz w:val="28"/>
          <w:szCs w:val="28"/>
        </w:rPr>
        <w:t>0,02</w:t>
      </w:r>
      <w:r w:rsidRPr="00861440">
        <w:rPr>
          <w:color w:val="000000"/>
          <w:sz w:val="28"/>
          <w:szCs w:val="28"/>
        </w:rPr>
        <w:t xml:space="preserve"> / </w:t>
      </w:r>
      <w:r w:rsidR="00117985" w:rsidRPr="00861440">
        <w:rPr>
          <w:color w:val="000000"/>
          <w:sz w:val="28"/>
          <w:szCs w:val="28"/>
        </w:rPr>
        <w:t>5535,3</w:t>
      </w:r>
      <w:r w:rsidRPr="00861440">
        <w:rPr>
          <w:color w:val="000000"/>
          <w:sz w:val="28"/>
          <w:szCs w:val="28"/>
        </w:rPr>
        <w:t xml:space="preserve"> * 10</w:t>
      </w:r>
      <w:r w:rsidR="00861440" w:rsidRPr="00861440">
        <w:rPr>
          <w:color w:val="000000"/>
          <w:sz w:val="28"/>
          <w:szCs w:val="28"/>
        </w:rPr>
        <w:t>0</w:t>
      </w:r>
      <w:r w:rsidR="00861440">
        <w:rPr>
          <w:color w:val="000000"/>
          <w:sz w:val="28"/>
          <w:szCs w:val="28"/>
        </w:rPr>
        <w:t>%</w:t>
      </w:r>
      <w:r w:rsidRPr="00861440">
        <w:rPr>
          <w:color w:val="000000"/>
          <w:sz w:val="28"/>
          <w:szCs w:val="28"/>
        </w:rPr>
        <w:t xml:space="preserve"> = </w:t>
      </w:r>
      <w:r w:rsidR="00117985" w:rsidRPr="00861440">
        <w:rPr>
          <w:color w:val="000000"/>
          <w:sz w:val="28"/>
          <w:szCs w:val="28"/>
        </w:rPr>
        <w:t>0</w:t>
      </w:r>
      <w:r w:rsidR="00E2032A" w:rsidRPr="00861440">
        <w:rPr>
          <w:color w:val="000000"/>
          <w:sz w:val="28"/>
          <w:szCs w:val="28"/>
        </w:rPr>
        <w:t>,</w:t>
      </w:r>
      <w:r w:rsidR="00117985" w:rsidRPr="00861440">
        <w:rPr>
          <w:color w:val="000000"/>
          <w:sz w:val="28"/>
          <w:szCs w:val="28"/>
        </w:rPr>
        <w:t>000</w:t>
      </w:r>
      <w:r w:rsidR="00861440" w:rsidRPr="00861440">
        <w:rPr>
          <w:color w:val="000000"/>
          <w:sz w:val="28"/>
          <w:szCs w:val="28"/>
        </w:rPr>
        <w:t>4</w:t>
      </w:r>
      <w:r w:rsidR="00861440">
        <w:rPr>
          <w:color w:val="000000"/>
          <w:sz w:val="28"/>
          <w:szCs w:val="28"/>
        </w:rPr>
        <w:t>%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V</w:t>
      </w:r>
      <w:r w:rsidRPr="00861440">
        <w:rPr>
          <w:color w:val="000000"/>
          <w:sz w:val="28"/>
          <w:szCs w:val="28"/>
          <w:vertAlign w:val="subscript"/>
          <w:lang w:val="en-US"/>
        </w:rPr>
        <w:t>d</w:t>
      </w:r>
      <w:r w:rsidRPr="00861440">
        <w:rPr>
          <w:color w:val="000000"/>
          <w:sz w:val="28"/>
          <w:szCs w:val="28"/>
          <w:vertAlign w:val="subscript"/>
        </w:rPr>
        <w:t>1</w:t>
      </w:r>
      <w:r w:rsidRPr="00861440">
        <w:rPr>
          <w:color w:val="000000"/>
          <w:sz w:val="28"/>
          <w:szCs w:val="28"/>
        </w:rPr>
        <w:t xml:space="preserve"> = </w:t>
      </w:r>
      <w:r w:rsidR="00117985" w:rsidRPr="00861440">
        <w:rPr>
          <w:color w:val="000000"/>
          <w:sz w:val="28"/>
          <w:szCs w:val="28"/>
        </w:rPr>
        <w:t>-0,03</w:t>
      </w:r>
      <w:r w:rsidRPr="00861440">
        <w:rPr>
          <w:color w:val="000000"/>
          <w:sz w:val="28"/>
          <w:szCs w:val="28"/>
        </w:rPr>
        <w:t xml:space="preserve"> / </w:t>
      </w:r>
      <w:r w:rsidR="00117985" w:rsidRPr="00861440">
        <w:rPr>
          <w:color w:val="000000"/>
          <w:sz w:val="28"/>
          <w:szCs w:val="28"/>
        </w:rPr>
        <w:t>287,7</w:t>
      </w:r>
      <w:r w:rsidRPr="00861440">
        <w:rPr>
          <w:color w:val="000000"/>
          <w:sz w:val="28"/>
          <w:szCs w:val="28"/>
        </w:rPr>
        <w:t>* 10</w:t>
      </w:r>
      <w:r w:rsidR="00861440" w:rsidRPr="00861440">
        <w:rPr>
          <w:color w:val="000000"/>
          <w:sz w:val="28"/>
          <w:szCs w:val="28"/>
        </w:rPr>
        <w:t>0</w:t>
      </w:r>
      <w:r w:rsidR="00861440">
        <w:rPr>
          <w:color w:val="000000"/>
          <w:sz w:val="28"/>
          <w:szCs w:val="28"/>
        </w:rPr>
        <w:t>%</w:t>
      </w:r>
      <w:r w:rsidRPr="00861440">
        <w:rPr>
          <w:color w:val="000000"/>
          <w:sz w:val="28"/>
          <w:szCs w:val="28"/>
        </w:rPr>
        <w:t xml:space="preserve"> =</w:t>
      </w:r>
      <w:r w:rsidR="00117985" w:rsidRPr="00861440">
        <w:rPr>
          <w:color w:val="000000"/>
          <w:sz w:val="28"/>
          <w:szCs w:val="28"/>
        </w:rPr>
        <w:t>-0</w:t>
      </w:r>
      <w:r w:rsidR="00E2032A" w:rsidRPr="00861440">
        <w:rPr>
          <w:color w:val="000000"/>
          <w:sz w:val="28"/>
          <w:szCs w:val="28"/>
        </w:rPr>
        <w:t>,</w:t>
      </w:r>
      <w:r w:rsidR="00117985" w:rsidRPr="00861440">
        <w:rPr>
          <w:color w:val="000000"/>
          <w:sz w:val="28"/>
          <w:szCs w:val="28"/>
        </w:rPr>
        <w:t>0</w:t>
      </w:r>
      <w:r w:rsidR="00861440" w:rsidRPr="00861440">
        <w:rPr>
          <w:color w:val="000000"/>
          <w:sz w:val="28"/>
          <w:szCs w:val="28"/>
        </w:rPr>
        <w:t>1</w:t>
      </w:r>
      <w:r w:rsidR="00861440">
        <w:rPr>
          <w:color w:val="000000"/>
          <w:sz w:val="28"/>
          <w:szCs w:val="28"/>
        </w:rPr>
        <w:t>%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Коэффициент вариации (характеризует однородность совокупности). Находится по формуле: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V</w:t>
      </w:r>
      <w:r w:rsidRPr="00861440">
        <w:rPr>
          <w:color w:val="000000"/>
          <w:sz w:val="28"/>
          <w:szCs w:val="28"/>
          <w:vertAlign w:val="subscript"/>
          <w:lang w:val="en-US"/>
        </w:rPr>
        <w:t>σ</w:t>
      </w:r>
      <w:r w:rsidRPr="00861440">
        <w:rPr>
          <w:color w:val="000000"/>
          <w:sz w:val="28"/>
          <w:szCs w:val="28"/>
        </w:rPr>
        <w:t xml:space="preserve"> = σ / 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</w:rPr>
        <w:t xml:space="preserve"> * 10</w:t>
      </w:r>
      <w:r w:rsidR="00861440" w:rsidRPr="00861440">
        <w:rPr>
          <w:color w:val="000000"/>
          <w:sz w:val="28"/>
          <w:szCs w:val="28"/>
        </w:rPr>
        <w:t>0</w:t>
      </w:r>
      <w:r w:rsidR="00861440">
        <w:rPr>
          <w:color w:val="000000"/>
          <w:sz w:val="28"/>
          <w:szCs w:val="28"/>
        </w:rPr>
        <w:t>%</w:t>
      </w:r>
    </w:p>
    <w:p w:rsid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V</w:t>
      </w:r>
      <w:r w:rsidRPr="00861440">
        <w:rPr>
          <w:color w:val="000000"/>
          <w:sz w:val="28"/>
          <w:szCs w:val="28"/>
          <w:vertAlign w:val="subscript"/>
          <w:lang w:val="en-US"/>
        </w:rPr>
        <w:t>σ</w:t>
      </w:r>
      <w:r w:rsidRPr="00861440">
        <w:rPr>
          <w:color w:val="000000"/>
          <w:sz w:val="28"/>
          <w:szCs w:val="28"/>
          <w:vertAlign w:val="subscript"/>
        </w:rPr>
        <w:t>1</w:t>
      </w:r>
      <w:r w:rsidRPr="00861440">
        <w:rPr>
          <w:color w:val="000000"/>
          <w:sz w:val="28"/>
          <w:szCs w:val="28"/>
        </w:rPr>
        <w:t xml:space="preserve">= </w:t>
      </w:r>
      <w:r w:rsidR="00117985" w:rsidRPr="00861440">
        <w:rPr>
          <w:color w:val="000000"/>
          <w:sz w:val="28"/>
          <w:szCs w:val="28"/>
        </w:rPr>
        <w:t>5552,2</w:t>
      </w:r>
      <w:r w:rsidRPr="00861440">
        <w:rPr>
          <w:color w:val="000000"/>
          <w:sz w:val="28"/>
          <w:szCs w:val="28"/>
        </w:rPr>
        <w:t xml:space="preserve"> / </w:t>
      </w:r>
      <w:r w:rsidR="00013F82" w:rsidRPr="00861440">
        <w:rPr>
          <w:color w:val="000000"/>
          <w:sz w:val="28"/>
          <w:szCs w:val="28"/>
        </w:rPr>
        <w:t>5535,3</w:t>
      </w:r>
      <w:r w:rsidRPr="00861440">
        <w:rPr>
          <w:color w:val="000000"/>
          <w:sz w:val="28"/>
          <w:szCs w:val="28"/>
        </w:rPr>
        <w:t xml:space="preserve"> * 10</w:t>
      </w:r>
      <w:r w:rsidR="00861440" w:rsidRPr="00861440">
        <w:rPr>
          <w:color w:val="000000"/>
          <w:sz w:val="28"/>
          <w:szCs w:val="28"/>
        </w:rPr>
        <w:t>0</w:t>
      </w:r>
      <w:r w:rsidR="00861440">
        <w:rPr>
          <w:color w:val="000000"/>
          <w:sz w:val="28"/>
          <w:szCs w:val="28"/>
        </w:rPr>
        <w:t>%</w:t>
      </w:r>
      <w:r w:rsidRPr="00861440">
        <w:rPr>
          <w:color w:val="000000"/>
          <w:sz w:val="28"/>
          <w:szCs w:val="28"/>
        </w:rPr>
        <w:t xml:space="preserve"> = </w:t>
      </w:r>
      <w:r w:rsidR="00DA3651" w:rsidRPr="00861440">
        <w:rPr>
          <w:color w:val="000000"/>
          <w:sz w:val="28"/>
          <w:szCs w:val="28"/>
        </w:rPr>
        <w:t>1</w:t>
      </w:r>
      <w:r w:rsidR="00013F82" w:rsidRPr="00861440">
        <w:rPr>
          <w:color w:val="000000"/>
          <w:sz w:val="28"/>
          <w:szCs w:val="28"/>
        </w:rPr>
        <w:t>0</w:t>
      </w:r>
      <w:r w:rsidR="00861440" w:rsidRPr="00861440">
        <w:rPr>
          <w:color w:val="000000"/>
          <w:sz w:val="28"/>
          <w:szCs w:val="28"/>
        </w:rPr>
        <w:t>0</w:t>
      </w:r>
      <w:r w:rsidR="00861440">
        <w:rPr>
          <w:color w:val="000000"/>
          <w:sz w:val="28"/>
          <w:szCs w:val="28"/>
        </w:rPr>
        <w:t>%</w:t>
      </w:r>
      <w:r w:rsidRPr="00861440">
        <w:rPr>
          <w:color w:val="000000"/>
          <w:sz w:val="28"/>
          <w:szCs w:val="28"/>
        </w:rPr>
        <w:t xml:space="preserve"> </w:t>
      </w:r>
      <w:r w:rsidR="00DA3651" w:rsidRPr="00861440">
        <w:rPr>
          <w:color w:val="000000"/>
          <w:sz w:val="28"/>
          <w:szCs w:val="28"/>
        </w:rPr>
        <w:t>&gt;</w:t>
      </w:r>
      <w:r w:rsidRPr="00861440">
        <w:rPr>
          <w:color w:val="000000"/>
          <w:sz w:val="28"/>
          <w:szCs w:val="28"/>
        </w:rPr>
        <w:t xml:space="preserve"> 3</w:t>
      </w:r>
      <w:r w:rsidR="00861440" w:rsidRPr="00861440">
        <w:rPr>
          <w:color w:val="000000"/>
          <w:sz w:val="28"/>
          <w:szCs w:val="28"/>
        </w:rPr>
        <w:t>3</w:t>
      </w:r>
      <w:r w:rsidR="00861440">
        <w:rPr>
          <w:color w:val="000000"/>
          <w:sz w:val="28"/>
          <w:szCs w:val="28"/>
        </w:rPr>
        <w:t>%</w:t>
      </w:r>
      <w:r w:rsidRPr="00861440">
        <w:rPr>
          <w:color w:val="000000"/>
          <w:sz w:val="28"/>
          <w:szCs w:val="28"/>
        </w:rPr>
        <w:t xml:space="preserve"> (совокупность </w:t>
      </w:r>
      <w:r w:rsidR="00DA3651" w:rsidRPr="00861440">
        <w:rPr>
          <w:color w:val="000000"/>
          <w:sz w:val="28"/>
          <w:szCs w:val="28"/>
        </w:rPr>
        <w:t>не</w:t>
      </w:r>
      <w:r w:rsidRPr="00861440">
        <w:rPr>
          <w:color w:val="000000"/>
          <w:sz w:val="28"/>
          <w:szCs w:val="28"/>
        </w:rPr>
        <w:t>однородная)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V</w:t>
      </w:r>
      <w:r w:rsidRP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  <w:vertAlign w:val="subscript"/>
          <w:lang w:val="en-US"/>
        </w:rPr>
        <w:t>σ</w:t>
      </w:r>
      <w:r w:rsidRPr="00861440">
        <w:rPr>
          <w:color w:val="000000"/>
          <w:sz w:val="28"/>
          <w:szCs w:val="28"/>
          <w:vertAlign w:val="subscript"/>
        </w:rPr>
        <w:t>1</w:t>
      </w:r>
      <w:r w:rsidRPr="00861440">
        <w:rPr>
          <w:color w:val="000000"/>
          <w:sz w:val="28"/>
          <w:szCs w:val="28"/>
        </w:rPr>
        <w:t xml:space="preserve">= </w:t>
      </w:r>
      <w:r w:rsidR="00117985" w:rsidRPr="00861440">
        <w:rPr>
          <w:color w:val="000000"/>
          <w:sz w:val="28"/>
          <w:szCs w:val="28"/>
        </w:rPr>
        <w:t>320,5</w:t>
      </w:r>
      <w:r w:rsidRPr="00861440">
        <w:rPr>
          <w:color w:val="000000"/>
          <w:sz w:val="28"/>
          <w:szCs w:val="28"/>
        </w:rPr>
        <w:t xml:space="preserve">/ </w:t>
      </w:r>
      <w:r w:rsidR="00013F82" w:rsidRPr="00861440">
        <w:rPr>
          <w:color w:val="000000"/>
          <w:sz w:val="28"/>
          <w:szCs w:val="28"/>
        </w:rPr>
        <w:t>287,7</w:t>
      </w:r>
      <w:r w:rsidRPr="00861440">
        <w:rPr>
          <w:color w:val="000000"/>
          <w:sz w:val="28"/>
          <w:szCs w:val="28"/>
        </w:rPr>
        <w:t>* 10</w:t>
      </w:r>
      <w:r w:rsidR="00861440" w:rsidRPr="00861440">
        <w:rPr>
          <w:color w:val="000000"/>
          <w:sz w:val="28"/>
          <w:szCs w:val="28"/>
        </w:rPr>
        <w:t>0</w:t>
      </w:r>
      <w:r w:rsidR="00861440">
        <w:rPr>
          <w:color w:val="000000"/>
          <w:sz w:val="28"/>
          <w:szCs w:val="28"/>
        </w:rPr>
        <w:t>%</w:t>
      </w:r>
      <w:r w:rsidRPr="00861440">
        <w:rPr>
          <w:color w:val="000000"/>
          <w:sz w:val="28"/>
          <w:szCs w:val="28"/>
        </w:rPr>
        <w:t xml:space="preserve"> = </w:t>
      </w:r>
      <w:r w:rsidR="00013F82" w:rsidRPr="00861440">
        <w:rPr>
          <w:color w:val="000000"/>
          <w:sz w:val="28"/>
          <w:szCs w:val="28"/>
        </w:rPr>
        <w:t>11</w:t>
      </w:r>
      <w:r w:rsidR="00861440" w:rsidRPr="00861440">
        <w:rPr>
          <w:color w:val="000000"/>
          <w:sz w:val="28"/>
          <w:szCs w:val="28"/>
        </w:rPr>
        <w:t>1</w:t>
      </w:r>
      <w:r w:rsidR="00861440">
        <w:rPr>
          <w:color w:val="000000"/>
          <w:sz w:val="28"/>
          <w:szCs w:val="28"/>
        </w:rPr>
        <w:t>%</w:t>
      </w:r>
      <w:r w:rsidR="00DA3651" w:rsidRPr="00861440">
        <w:rPr>
          <w:color w:val="000000"/>
          <w:sz w:val="28"/>
          <w:szCs w:val="28"/>
        </w:rPr>
        <w:t>&gt;</w:t>
      </w:r>
      <w:r w:rsidRPr="00861440">
        <w:rPr>
          <w:color w:val="000000"/>
          <w:sz w:val="28"/>
          <w:szCs w:val="28"/>
        </w:rPr>
        <w:t xml:space="preserve"> 3</w:t>
      </w:r>
      <w:r w:rsidR="00861440" w:rsidRPr="00861440">
        <w:rPr>
          <w:color w:val="000000"/>
          <w:sz w:val="28"/>
          <w:szCs w:val="28"/>
        </w:rPr>
        <w:t>3</w:t>
      </w:r>
      <w:r w:rsidR="00861440">
        <w:rPr>
          <w:color w:val="000000"/>
          <w:sz w:val="28"/>
          <w:szCs w:val="28"/>
        </w:rPr>
        <w:t>%</w:t>
      </w:r>
      <w:r w:rsidRPr="00861440">
        <w:rPr>
          <w:color w:val="000000"/>
          <w:sz w:val="28"/>
          <w:szCs w:val="28"/>
        </w:rPr>
        <w:t xml:space="preserve"> (совокупность </w:t>
      </w:r>
      <w:r w:rsidR="00DA3651" w:rsidRPr="00861440">
        <w:rPr>
          <w:color w:val="000000"/>
          <w:sz w:val="28"/>
          <w:szCs w:val="28"/>
        </w:rPr>
        <w:t>не</w:t>
      </w:r>
      <w:r w:rsidRPr="00861440">
        <w:rPr>
          <w:color w:val="000000"/>
          <w:sz w:val="28"/>
          <w:szCs w:val="28"/>
        </w:rPr>
        <w:t>однородная)</w:t>
      </w: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г) Определение количественных характеристик распределения. К ним относятся:</w:t>
      </w: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16D91" w:rsidRPr="00861440">
        <w:rPr>
          <w:color w:val="000000"/>
          <w:sz w:val="28"/>
          <w:szCs w:val="28"/>
        </w:rPr>
        <w:t>Показатель асимметрии. Находится по формуле:</w:t>
      </w:r>
    </w:p>
    <w:p w:rsidR="00416D91" w:rsidRPr="00861440" w:rsidRDefault="00416D91" w:rsidP="00861440">
      <w:pPr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  <w:vertAlign w:val="superscript"/>
        </w:rPr>
      </w:pPr>
      <w:r w:rsidRPr="00861440">
        <w:rPr>
          <w:color w:val="000000"/>
          <w:sz w:val="28"/>
          <w:szCs w:val="28"/>
          <w:lang w:val="en-US"/>
        </w:rPr>
        <w:t>As</w:t>
      </w:r>
      <w:r w:rsidRPr="00861440">
        <w:rPr>
          <w:color w:val="000000"/>
          <w:sz w:val="28"/>
          <w:szCs w:val="28"/>
        </w:rPr>
        <w:t xml:space="preserve"> = </w:t>
      </w:r>
      <w:r w:rsidRPr="00861440">
        <w:rPr>
          <w:color w:val="000000"/>
          <w:sz w:val="28"/>
          <w:szCs w:val="28"/>
          <w:lang w:val="en-US"/>
        </w:rPr>
        <w:sym w:font="Symbol" w:char="F06D"/>
      </w:r>
      <w:r w:rsidRPr="00861440">
        <w:rPr>
          <w:color w:val="000000"/>
          <w:sz w:val="28"/>
          <w:szCs w:val="28"/>
          <w:vertAlign w:val="subscript"/>
        </w:rPr>
        <w:t xml:space="preserve">3 </w:t>
      </w:r>
      <w:r w:rsidRPr="00861440">
        <w:rPr>
          <w:color w:val="000000"/>
          <w:sz w:val="28"/>
          <w:szCs w:val="28"/>
        </w:rPr>
        <w:t xml:space="preserve">/ </w:t>
      </w:r>
      <w:r w:rsidRPr="00861440">
        <w:rPr>
          <w:color w:val="000000"/>
          <w:sz w:val="28"/>
          <w:szCs w:val="28"/>
        </w:rPr>
        <w:sym w:font="Symbol" w:char="F073"/>
      </w:r>
      <w:r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  <w:vertAlign w:val="superscript"/>
        </w:rPr>
        <w:t>3</w:t>
      </w: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5AC5">
        <w:rPr>
          <w:color w:val="000000"/>
          <w:sz w:val="28"/>
          <w:szCs w:val="28"/>
        </w:rPr>
        <w:br w:type="page"/>
      </w:r>
      <w:r w:rsidR="00416D91" w:rsidRPr="00861440">
        <w:rPr>
          <w:color w:val="000000"/>
          <w:sz w:val="28"/>
          <w:szCs w:val="28"/>
          <w:lang w:val="en-US"/>
        </w:rPr>
        <w:sym w:font="Symbol" w:char="F06D"/>
      </w:r>
      <w:r w:rsidR="00416D91" w:rsidRPr="00861440">
        <w:rPr>
          <w:color w:val="000000"/>
          <w:sz w:val="28"/>
          <w:szCs w:val="28"/>
          <w:vertAlign w:val="subscript"/>
        </w:rPr>
        <w:t xml:space="preserve">3 </w:t>
      </w:r>
      <w:r w:rsidR="00416D91" w:rsidRPr="00861440">
        <w:rPr>
          <w:color w:val="000000"/>
          <w:sz w:val="28"/>
          <w:szCs w:val="28"/>
        </w:rPr>
        <w:t xml:space="preserve">= </w:t>
      </w:r>
      <w:r w:rsidR="00416D91" w:rsidRPr="00861440">
        <w:rPr>
          <w:color w:val="000000"/>
          <w:sz w:val="28"/>
          <w:szCs w:val="28"/>
        </w:rPr>
        <w:sym w:font="Symbol" w:char="F053"/>
      </w:r>
      <w:r w:rsidR="00416D91" w:rsidRPr="008614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="00416D91" w:rsidRPr="00861440">
        <w:rPr>
          <w:color w:val="000000"/>
          <w:sz w:val="28"/>
          <w:szCs w:val="28"/>
          <w:lang w:val="en-US"/>
        </w:rPr>
        <w:t>X</w:t>
      </w:r>
      <w:r w:rsidR="00416D91" w:rsidRPr="00861440">
        <w:rPr>
          <w:color w:val="000000"/>
          <w:sz w:val="28"/>
          <w:szCs w:val="28"/>
          <w:vertAlign w:val="subscript"/>
          <w:lang w:val="en-US"/>
        </w:rPr>
        <w:t>i</w:t>
      </w:r>
      <w:r w:rsidR="00416D91" w:rsidRPr="00861440">
        <w:rPr>
          <w:color w:val="000000"/>
          <w:sz w:val="28"/>
          <w:szCs w:val="28"/>
        </w:rPr>
        <w:t xml:space="preserve"> – </w:t>
      </w:r>
      <w:r w:rsidR="00416D91" w:rsidRPr="00861440">
        <w:rPr>
          <w:color w:val="000000"/>
          <w:sz w:val="28"/>
          <w:szCs w:val="28"/>
          <w:lang w:val="en-US"/>
        </w:rPr>
        <w:t>X</w:t>
      </w:r>
      <w:r w:rsidR="00416D91" w:rsidRPr="00861440">
        <w:rPr>
          <w:color w:val="000000"/>
          <w:sz w:val="28"/>
          <w:szCs w:val="28"/>
        </w:rPr>
        <w:t>)</w:t>
      </w:r>
      <w:r w:rsidR="00416D91" w:rsidRPr="00861440">
        <w:rPr>
          <w:color w:val="000000"/>
          <w:sz w:val="28"/>
          <w:szCs w:val="28"/>
          <w:vertAlign w:val="superscript"/>
        </w:rPr>
        <w:t xml:space="preserve">3 </w:t>
      </w:r>
      <w:r w:rsidR="00416D91" w:rsidRPr="00861440">
        <w:rPr>
          <w:color w:val="000000"/>
          <w:sz w:val="28"/>
          <w:szCs w:val="28"/>
        </w:rPr>
        <w:t xml:space="preserve">* </w:t>
      </w:r>
      <w:r w:rsidR="00416D91" w:rsidRPr="00861440">
        <w:rPr>
          <w:color w:val="000000"/>
          <w:sz w:val="28"/>
          <w:szCs w:val="28"/>
          <w:lang w:val="en-US"/>
        </w:rPr>
        <w:t>f</w:t>
      </w:r>
      <w:r w:rsidR="00416D91" w:rsidRPr="00861440">
        <w:rPr>
          <w:color w:val="000000"/>
          <w:sz w:val="28"/>
          <w:szCs w:val="28"/>
          <w:vertAlign w:val="subscript"/>
          <w:lang w:val="en-US"/>
        </w:rPr>
        <w:t>i</w:t>
      </w:r>
      <w:r>
        <w:rPr>
          <w:color w:val="000000"/>
          <w:sz w:val="28"/>
          <w:szCs w:val="28"/>
          <w:vertAlign w:val="subscript"/>
        </w:rPr>
        <w:t xml:space="preserve"> </w:t>
      </w:r>
      <w:r w:rsidR="00416D91" w:rsidRPr="00861440">
        <w:rPr>
          <w:color w:val="000000"/>
          <w:sz w:val="28"/>
          <w:szCs w:val="28"/>
        </w:rPr>
        <w:t xml:space="preserve">/ </w:t>
      </w:r>
      <w:r w:rsidR="00416D91" w:rsidRPr="00861440">
        <w:rPr>
          <w:color w:val="000000"/>
          <w:sz w:val="28"/>
          <w:szCs w:val="28"/>
          <w:lang w:val="en-US"/>
        </w:rPr>
        <w:sym w:font="Symbol" w:char="F053"/>
      </w:r>
      <w:r w:rsidR="00416D91" w:rsidRPr="00861440">
        <w:rPr>
          <w:color w:val="000000"/>
          <w:sz w:val="28"/>
          <w:szCs w:val="28"/>
        </w:rPr>
        <w:t xml:space="preserve"> </w:t>
      </w:r>
      <w:r w:rsidR="00416D91" w:rsidRPr="00861440">
        <w:rPr>
          <w:color w:val="000000"/>
          <w:sz w:val="28"/>
          <w:szCs w:val="28"/>
          <w:lang w:val="en-US"/>
        </w:rPr>
        <w:t>f</w:t>
      </w:r>
      <w:r w:rsidR="00416D91" w:rsidRPr="00861440">
        <w:rPr>
          <w:color w:val="000000"/>
          <w:sz w:val="28"/>
          <w:szCs w:val="28"/>
          <w:vertAlign w:val="subscript"/>
          <w:lang w:val="en-US"/>
        </w:rPr>
        <w:t>i</w:t>
      </w:r>
    </w:p>
    <w:p w:rsid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где: </w:t>
      </w:r>
      <w:r w:rsidRPr="00861440">
        <w:rPr>
          <w:color w:val="000000"/>
          <w:sz w:val="28"/>
          <w:szCs w:val="28"/>
          <w:lang w:val="en-US"/>
        </w:rPr>
        <w:sym w:font="Symbol" w:char="F06D"/>
      </w:r>
      <w:r w:rsidRPr="00861440">
        <w:rPr>
          <w:color w:val="000000"/>
          <w:sz w:val="28"/>
          <w:szCs w:val="28"/>
          <w:vertAlign w:val="subscript"/>
        </w:rPr>
        <w:t xml:space="preserve">3 </w:t>
      </w:r>
      <w:r w:rsidRPr="00861440">
        <w:rPr>
          <w:color w:val="000000"/>
          <w:sz w:val="28"/>
          <w:szCs w:val="28"/>
        </w:rPr>
        <w:t xml:space="preserve">– центральный момент 3 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</w:rPr>
        <w:t>го порядка;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sym w:font="Symbol" w:char="F073"/>
      </w:r>
      <w:r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  <w:vertAlign w:val="superscript"/>
        </w:rPr>
        <w:t>3</w:t>
      </w:r>
      <w:r w:rsidR="00861440">
        <w:rPr>
          <w:color w:val="000000"/>
          <w:sz w:val="28"/>
          <w:szCs w:val="28"/>
          <w:vertAlign w:val="superscript"/>
        </w:rPr>
        <w:t xml:space="preserve"> </w:t>
      </w:r>
      <w:r w:rsidRPr="00861440">
        <w:rPr>
          <w:color w:val="000000"/>
          <w:sz w:val="28"/>
          <w:szCs w:val="28"/>
        </w:rPr>
        <w:t>- среднее квадратичное отклонение в кубе.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Таблица 10 </w:t>
      </w:r>
      <w:r w:rsidR="00861440">
        <w:rPr>
          <w:color w:val="000000"/>
          <w:sz w:val="28"/>
          <w:szCs w:val="28"/>
        </w:rPr>
        <w:t xml:space="preserve">– </w:t>
      </w:r>
      <w:r w:rsidR="00861440" w:rsidRPr="00861440">
        <w:rPr>
          <w:color w:val="000000"/>
          <w:sz w:val="28"/>
          <w:szCs w:val="28"/>
        </w:rPr>
        <w:t>Р</w:t>
      </w:r>
      <w:r w:rsidR="00935382" w:rsidRPr="00861440">
        <w:rPr>
          <w:color w:val="000000"/>
          <w:sz w:val="28"/>
          <w:szCs w:val="28"/>
        </w:rPr>
        <w:t>асчет асимметрии</w:t>
      </w:r>
      <w:r w:rsidRPr="00861440">
        <w:rPr>
          <w:color w:val="000000"/>
          <w:sz w:val="28"/>
          <w:szCs w:val="28"/>
        </w:rPr>
        <w:t xml:space="preserve"> по чистым активам, </w:t>
      </w:r>
      <w:r w:rsidR="00861440" w:rsidRPr="00861440">
        <w:rPr>
          <w:color w:val="000000"/>
          <w:sz w:val="28"/>
          <w:szCs w:val="28"/>
        </w:rPr>
        <w:t>млн.</w:t>
      </w:r>
      <w:r w:rsidR="00861440">
        <w:rPr>
          <w:color w:val="000000"/>
          <w:sz w:val="28"/>
          <w:szCs w:val="28"/>
        </w:rPr>
        <w:t xml:space="preserve"> </w:t>
      </w:r>
      <w:r w:rsidR="00861440" w:rsidRPr="00861440">
        <w:rPr>
          <w:color w:val="000000"/>
          <w:sz w:val="28"/>
          <w:szCs w:val="28"/>
        </w:rPr>
        <w:t>р</w:t>
      </w:r>
      <w:r w:rsidRPr="00861440">
        <w:rPr>
          <w:color w:val="000000"/>
          <w:sz w:val="28"/>
          <w:szCs w:val="28"/>
        </w:rPr>
        <w:t>уб.</w:t>
      </w:r>
    </w:p>
    <w:tbl>
      <w:tblPr>
        <w:tblW w:w="489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1080"/>
        <w:gridCol w:w="1559"/>
        <w:gridCol w:w="1320"/>
        <w:gridCol w:w="1681"/>
        <w:gridCol w:w="1799"/>
      </w:tblGrid>
      <w:tr w:rsidR="00861440" w:rsidRPr="00FF4DDA" w:rsidTr="00FF4DDA">
        <w:trPr>
          <w:cantSplit/>
          <w:trHeight w:val="765"/>
        </w:trPr>
        <w:tc>
          <w:tcPr>
            <w:tcW w:w="1026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Группы банков по чистым активам</w:t>
            </w:r>
          </w:p>
        </w:tc>
        <w:tc>
          <w:tcPr>
            <w:tcW w:w="577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Число банков, 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</w:p>
        </w:tc>
        <w:tc>
          <w:tcPr>
            <w:tcW w:w="833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Середина интервала, 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</w:p>
        </w:tc>
        <w:tc>
          <w:tcPr>
            <w:tcW w:w="70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="00861440" w:rsidRPr="00FF4DDA">
              <w:rPr>
                <w:color w:val="000000"/>
                <w:sz w:val="20"/>
                <w:szCs w:val="28"/>
              </w:rPr>
              <w:t xml:space="preserve">– </w:t>
            </w:r>
            <w:r w:rsidRPr="00FF4DDA">
              <w:rPr>
                <w:color w:val="000000"/>
                <w:sz w:val="20"/>
                <w:szCs w:val="28"/>
              </w:rPr>
              <w:t>Х</w:t>
            </w:r>
          </w:p>
        </w:tc>
        <w:tc>
          <w:tcPr>
            <w:tcW w:w="898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(X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– Х)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962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(X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– Х)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 xml:space="preserve"> 3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*f</w:t>
            </w:r>
          </w:p>
        </w:tc>
      </w:tr>
      <w:tr w:rsidR="00861440" w:rsidRPr="00FF4DDA" w:rsidTr="00FF4DDA">
        <w:trPr>
          <w:cantSplit/>
          <w:trHeight w:val="375"/>
        </w:trPr>
        <w:tc>
          <w:tcPr>
            <w:tcW w:w="1026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425</w:t>
            </w:r>
            <w:r w:rsidR="00861440" w:rsidRPr="00FF4DDA">
              <w:rPr>
                <w:color w:val="000000"/>
                <w:sz w:val="20"/>
              </w:rPr>
              <w:t>–4</w:t>
            </w:r>
            <w:r w:rsidRPr="00FF4DDA">
              <w:rPr>
                <w:color w:val="000000"/>
                <w:sz w:val="20"/>
              </w:rPr>
              <w:t>568,5</w:t>
            </w:r>
          </w:p>
        </w:tc>
        <w:tc>
          <w:tcPr>
            <w:tcW w:w="577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20</w:t>
            </w:r>
          </w:p>
        </w:tc>
        <w:tc>
          <w:tcPr>
            <w:tcW w:w="833" w:type="pct"/>
            <w:shd w:val="clear" w:color="auto" w:fill="auto"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2496,75</w:t>
            </w:r>
          </w:p>
        </w:tc>
        <w:tc>
          <w:tcPr>
            <w:tcW w:w="705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-3038,55</w:t>
            </w:r>
          </w:p>
        </w:tc>
        <w:tc>
          <w:tcPr>
            <w:tcW w:w="898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-28054282211,7</w:t>
            </w:r>
          </w:p>
        </w:tc>
        <w:tc>
          <w:tcPr>
            <w:tcW w:w="962" w:type="pct"/>
            <w:shd w:val="clear" w:color="auto" w:fill="auto"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-</w:t>
            </w:r>
            <w:r w:rsidR="00D6386A" w:rsidRPr="00FF4DDA">
              <w:rPr>
                <w:color w:val="000000"/>
                <w:sz w:val="20"/>
                <w:szCs w:val="20"/>
              </w:rPr>
              <w:t>561085644234</w:t>
            </w:r>
          </w:p>
        </w:tc>
      </w:tr>
      <w:tr w:rsidR="00861440" w:rsidRPr="00FF4DDA" w:rsidTr="00FF4DDA">
        <w:trPr>
          <w:cantSplit/>
          <w:trHeight w:val="360"/>
        </w:trPr>
        <w:tc>
          <w:tcPr>
            <w:tcW w:w="1026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4568,5</w:t>
            </w:r>
            <w:r w:rsidR="00861440" w:rsidRPr="00FF4DDA">
              <w:rPr>
                <w:color w:val="000000"/>
                <w:sz w:val="20"/>
              </w:rPr>
              <w:t>–8</w:t>
            </w:r>
            <w:r w:rsidRPr="00FF4DDA">
              <w:rPr>
                <w:color w:val="000000"/>
                <w:sz w:val="20"/>
              </w:rPr>
              <w:t>712</w:t>
            </w:r>
          </w:p>
        </w:tc>
        <w:tc>
          <w:tcPr>
            <w:tcW w:w="577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5</w:t>
            </w:r>
          </w:p>
        </w:tc>
        <w:tc>
          <w:tcPr>
            <w:tcW w:w="833" w:type="pct"/>
            <w:shd w:val="clear" w:color="auto" w:fill="auto"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6640,25</w:t>
            </w:r>
          </w:p>
        </w:tc>
        <w:tc>
          <w:tcPr>
            <w:tcW w:w="705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1104,95</w:t>
            </w:r>
          </w:p>
        </w:tc>
        <w:tc>
          <w:tcPr>
            <w:tcW w:w="898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134909479,5</w:t>
            </w:r>
          </w:p>
        </w:tc>
        <w:tc>
          <w:tcPr>
            <w:tcW w:w="962" w:type="pct"/>
            <w:shd w:val="clear" w:color="auto" w:fill="auto"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674547397,5</w:t>
            </w:r>
          </w:p>
        </w:tc>
      </w:tr>
      <w:tr w:rsidR="00861440" w:rsidRPr="00FF4DDA" w:rsidTr="00FF4DDA">
        <w:trPr>
          <w:cantSplit/>
          <w:trHeight w:val="285"/>
        </w:trPr>
        <w:tc>
          <w:tcPr>
            <w:tcW w:w="1026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8712</w:t>
            </w:r>
            <w:r w:rsidR="00861440" w:rsidRPr="00FF4DDA">
              <w:rPr>
                <w:color w:val="000000"/>
                <w:sz w:val="20"/>
              </w:rPr>
              <w:t>–1</w:t>
            </w:r>
            <w:r w:rsidRPr="00FF4DDA">
              <w:rPr>
                <w:color w:val="000000"/>
                <w:sz w:val="20"/>
              </w:rPr>
              <w:t>2855,5</w:t>
            </w:r>
          </w:p>
        </w:tc>
        <w:tc>
          <w:tcPr>
            <w:tcW w:w="577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2</w:t>
            </w:r>
          </w:p>
        </w:tc>
        <w:tc>
          <w:tcPr>
            <w:tcW w:w="833" w:type="pct"/>
            <w:shd w:val="clear" w:color="auto" w:fill="auto"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10783,75</w:t>
            </w:r>
          </w:p>
        </w:tc>
        <w:tc>
          <w:tcPr>
            <w:tcW w:w="705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5248,45</w:t>
            </w:r>
          </w:p>
        </w:tc>
        <w:tc>
          <w:tcPr>
            <w:tcW w:w="898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144574997210,6</w:t>
            </w:r>
          </w:p>
        </w:tc>
        <w:tc>
          <w:tcPr>
            <w:tcW w:w="962" w:type="pct"/>
            <w:shd w:val="clear" w:color="auto" w:fill="auto"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289149994421,2</w:t>
            </w:r>
          </w:p>
        </w:tc>
      </w:tr>
      <w:tr w:rsidR="00861440" w:rsidRPr="00FF4DDA" w:rsidTr="00FF4DDA">
        <w:trPr>
          <w:cantSplit/>
          <w:trHeight w:val="405"/>
        </w:trPr>
        <w:tc>
          <w:tcPr>
            <w:tcW w:w="1026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12855,5</w:t>
            </w:r>
            <w:r w:rsidR="00861440" w:rsidRPr="00FF4DDA">
              <w:rPr>
                <w:color w:val="000000"/>
                <w:sz w:val="20"/>
              </w:rPr>
              <w:t>–1</w:t>
            </w:r>
            <w:r w:rsidRPr="00FF4DDA">
              <w:rPr>
                <w:color w:val="000000"/>
                <w:sz w:val="20"/>
              </w:rPr>
              <w:t>6999</w:t>
            </w:r>
          </w:p>
        </w:tc>
        <w:tc>
          <w:tcPr>
            <w:tcW w:w="577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0</w:t>
            </w:r>
          </w:p>
        </w:tc>
        <w:tc>
          <w:tcPr>
            <w:tcW w:w="833" w:type="pct"/>
            <w:shd w:val="clear" w:color="auto" w:fill="auto"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14927,25</w:t>
            </w:r>
          </w:p>
        </w:tc>
        <w:tc>
          <w:tcPr>
            <w:tcW w:w="705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9391,95</w:t>
            </w:r>
          </w:p>
        </w:tc>
        <w:tc>
          <w:tcPr>
            <w:tcW w:w="898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828451932908,8</w:t>
            </w:r>
          </w:p>
        </w:tc>
        <w:tc>
          <w:tcPr>
            <w:tcW w:w="962" w:type="pct"/>
            <w:shd w:val="clear" w:color="auto" w:fill="auto"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0</w:t>
            </w:r>
          </w:p>
        </w:tc>
      </w:tr>
      <w:tr w:rsidR="00861440" w:rsidRPr="00FF4DDA" w:rsidTr="00FF4DDA">
        <w:trPr>
          <w:cantSplit/>
          <w:trHeight w:val="375"/>
        </w:trPr>
        <w:tc>
          <w:tcPr>
            <w:tcW w:w="1026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16999</w:t>
            </w:r>
            <w:r w:rsidR="00861440" w:rsidRPr="00FF4DDA">
              <w:rPr>
                <w:color w:val="000000"/>
                <w:sz w:val="20"/>
              </w:rPr>
              <w:t>–2</w:t>
            </w:r>
            <w:r w:rsidRPr="00FF4DDA">
              <w:rPr>
                <w:color w:val="000000"/>
                <w:sz w:val="20"/>
              </w:rPr>
              <w:t>1142,5</w:t>
            </w:r>
          </w:p>
        </w:tc>
        <w:tc>
          <w:tcPr>
            <w:tcW w:w="577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2</w:t>
            </w:r>
          </w:p>
        </w:tc>
        <w:tc>
          <w:tcPr>
            <w:tcW w:w="833" w:type="pct"/>
            <w:shd w:val="clear" w:color="auto" w:fill="auto"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19070,75</w:t>
            </w:r>
          </w:p>
        </w:tc>
        <w:tc>
          <w:tcPr>
            <w:tcW w:w="705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13535,45</w:t>
            </w:r>
          </w:p>
        </w:tc>
        <w:tc>
          <w:tcPr>
            <w:tcW w:w="898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2479808228501,3</w:t>
            </w:r>
          </w:p>
        </w:tc>
        <w:tc>
          <w:tcPr>
            <w:tcW w:w="962" w:type="pct"/>
            <w:shd w:val="clear" w:color="auto" w:fill="auto"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4959616457002,6</w:t>
            </w:r>
          </w:p>
        </w:tc>
      </w:tr>
      <w:tr w:rsidR="00861440" w:rsidRPr="00FF4DDA" w:rsidTr="00FF4DDA">
        <w:trPr>
          <w:cantSplit/>
          <w:trHeight w:val="360"/>
        </w:trPr>
        <w:tc>
          <w:tcPr>
            <w:tcW w:w="1026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21142,5</w:t>
            </w:r>
            <w:r w:rsidR="00861440" w:rsidRPr="00FF4DDA">
              <w:rPr>
                <w:color w:val="000000"/>
                <w:sz w:val="20"/>
              </w:rPr>
              <w:t>–2</w:t>
            </w:r>
            <w:r w:rsidRPr="00FF4DDA">
              <w:rPr>
                <w:color w:val="000000"/>
                <w:sz w:val="20"/>
              </w:rPr>
              <w:t>5286</w:t>
            </w:r>
          </w:p>
        </w:tc>
        <w:tc>
          <w:tcPr>
            <w:tcW w:w="577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</w:t>
            </w:r>
          </w:p>
        </w:tc>
        <w:tc>
          <w:tcPr>
            <w:tcW w:w="833" w:type="pct"/>
            <w:shd w:val="clear" w:color="auto" w:fill="auto"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23214,25</w:t>
            </w:r>
          </w:p>
        </w:tc>
        <w:tc>
          <w:tcPr>
            <w:tcW w:w="705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17678,95</w:t>
            </w:r>
          </w:p>
        </w:tc>
        <w:tc>
          <w:tcPr>
            <w:tcW w:w="898" w:type="pct"/>
            <w:shd w:val="clear" w:color="auto" w:fill="auto"/>
            <w:noWrap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5525472255915,4</w:t>
            </w:r>
          </w:p>
        </w:tc>
        <w:tc>
          <w:tcPr>
            <w:tcW w:w="962" w:type="pct"/>
            <w:shd w:val="clear" w:color="auto" w:fill="auto"/>
          </w:tcPr>
          <w:p w:rsidR="003F6AD2" w:rsidRPr="00FF4DDA" w:rsidRDefault="003F6AD2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5525472255915,4</w:t>
            </w:r>
          </w:p>
        </w:tc>
      </w:tr>
      <w:tr w:rsidR="00861440" w:rsidRPr="00FF4DDA" w:rsidTr="00FF4DDA">
        <w:trPr>
          <w:cantSplit/>
          <w:trHeight w:val="315"/>
        </w:trPr>
        <w:tc>
          <w:tcPr>
            <w:tcW w:w="1026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Итого</w:t>
            </w:r>
          </w:p>
        </w:tc>
        <w:tc>
          <w:tcPr>
            <w:tcW w:w="577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30</w:t>
            </w:r>
          </w:p>
        </w:tc>
        <w:tc>
          <w:tcPr>
            <w:tcW w:w="833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0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98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62" w:type="pct"/>
            <w:shd w:val="clear" w:color="auto" w:fill="auto"/>
          </w:tcPr>
          <w:p w:rsidR="00416D91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10213827610502,7</w:t>
            </w:r>
          </w:p>
        </w:tc>
      </w:tr>
    </w:tbl>
    <w:p w:rsid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sym w:font="Symbol" w:char="F06D"/>
      </w:r>
      <w:r w:rsidRPr="00861440">
        <w:rPr>
          <w:color w:val="000000"/>
          <w:sz w:val="28"/>
          <w:szCs w:val="28"/>
          <w:vertAlign w:val="subscript"/>
        </w:rPr>
        <w:t xml:space="preserve">3 </w:t>
      </w:r>
      <w:r w:rsidRPr="00861440">
        <w:rPr>
          <w:color w:val="000000"/>
          <w:sz w:val="28"/>
          <w:szCs w:val="28"/>
        </w:rPr>
        <w:t>=</w:t>
      </w:r>
      <w:r w:rsidR="00D6386A" w:rsidRPr="00861440">
        <w:rPr>
          <w:color w:val="000000"/>
          <w:sz w:val="28"/>
          <w:szCs w:val="28"/>
        </w:rPr>
        <w:t>10213827610502,7</w:t>
      </w:r>
      <w:r w:rsidRPr="00861440">
        <w:rPr>
          <w:color w:val="000000"/>
          <w:sz w:val="28"/>
          <w:szCs w:val="28"/>
          <w:vertAlign w:val="superscript"/>
        </w:rPr>
        <w:t xml:space="preserve"> </w:t>
      </w:r>
      <w:r w:rsidRPr="00861440">
        <w:rPr>
          <w:color w:val="000000"/>
          <w:sz w:val="28"/>
          <w:szCs w:val="28"/>
        </w:rPr>
        <w:t xml:space="preserve">/ 30 = </w:t>
      </w:r>
      <w:r w:rsidR="00D6386A" w:rsidRPr="00861440">
        <w:rPr>
          <w:color w:val="000000"/>
          <w:sz w:val="28"/>
          <w:szCs w:val="28"/>
        </w:rPr>
        <w:t>340460920350,1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As</w:t>
      </w:r>
      <w:r w:rsidRPr="00861440">
        <w:rPr>
          <w:color w:val="000000"/>
          <w:sz w:val="28"/>
          <w:szCs w:val="28"/>
        </w:rPr>
        <w:t xml:space="preserve"> = </w:t>
      </w:r>
      <w:r w:rsidR="00D6386A" w:rsidRPr="00861440">
        <w:rPr>
          <w:color w:val="000000"/>
          <w:sz w:val="28"/>
          <w:szCs w:val="28"/>
        </w:rPr>
        <w:t>340460920350,1</w:t>
      </w:r>
      <w:r w:rsidRPr="00861440">
        <w:rPr>
          <w:color w:val="000000"/>
          <w:sz w:val="28"/>
          <w:szCs w:val="28"/>
        </w:rPr>
        <w:t>/</w:t>
      </w:r>
      <w:r w:rsidR="00D6386A" w:rsidRPr="00861440">
        <w:rPr>
          <w:color w:val="000000"/>
          <w:sz w:val="28"/>
          <w:szCs w:val="28"/>
        </w:rPr>
        <w:t>171157252096,6</w:t>
      </w:r>
      <w:r w:rsidRPr="00861440">
        <w:rPr>
          <w:color w:val="000000"/>
          <w:sz w:val="28"/>
          <w:szCs w:val="28"/>
        </w:rPr>
        <w:t xml:space="preserve"> = </w:t>
      </w:r>
      <w:r w:rsidR="00D6386A" w:rsidRPr="00861440">
        <w:rPr>
          <w:color w:val="000000"/>
          <w:sz w:val="28"/>
          <w:szCs w:val="28"/>
        </w:rPr>
        <w:t>1,9</w:t>
      </w:r>
      <w:r w:rsidRPr="00861440">
        <w:rPr>
          <w:color w:val="000000"/>
          <w:sz w:val="28"/>
          <w:szCs w:val="28"/>
        </w:rPr>
        <w:t xml:space="preserve"> &gt; 0</w:t>
      </w:r>
      <w:r w:rsidR="00861440">
        <w:rPr>
          <w:color w:val="000000"/>
          <w:sz w:val="28"/>
          <w:szCs w:val="28"/>
        </w:rPr>
        <w:t>,</w:t>
      </w:r>
      <w:r w:rsidRPr="00861440">
        <w:rPr>
          <w:color w:val="000000"/>
          <w:sz w:val="28"/>
          <w:szCs w:val="28"/>
        </w:rPr>
        <w:t xml:space="preserve"> асимметрия правосторонняя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Таблица 11 </w:t>
      </w:r>
      <w:r w:rsidR="00861440">
        <w:rPr>
          <w:color w:val="000000"/>
          <w:sz w:val="28"/>
          <w:szCs w:val="28"/>
        </w:rPr>
        <w:t xml:space="preserve">– </w:t>
      </w:r>
      <w:r w:rsidR="00861440" w:rsidRPr="00861440">
        <w:rPr>
          <w:color w:val="000000"/>
          <w:sz w:val="28"/>
          <w:szCs w:val="28"/>
        </w:rPr>
        <w:t>Р</w:t>
      </w:r>
      <w:r w:rsidR="00935382" w:rsidRPr="00861440">
        <w:rPr>
          <w:color w:val="000000"/>
          <w:sz w:val="28"/>
          <w:szCs w:val="28"/>
        </w:rPr>
        <w:t>асчет асимметрии</w:t>
      </w:r>
      <w:r w:rsidRPr="00861440">
        <w:rPr>
          <w:color w:val="000000"/>
          <w:sz w:val="28"/>
          <w:szCs w:val="28"/>
        </w:rPr>
        <w:t xml:space="preserve"> по прибыли</w:t>
      </w:r>
      <w:r w:rsidR="00935382" w:rsidRPr="00861440">
        <w:rPr>
          <w:color w:val="000000"/>
          <w:sz w:val="28"/>
          <w:szCs w:val="28"/>
        </w:rPr>
        <w:t xml:space="preserve">, </w:t>
      </w:r>
      <w:r w:rsidR="00861440" w:rsidRPr="00861440">
        <w:rPr>
          <w:color w:val="000000"/>
          <w:sz w:val="28"/>
          <w:szCs w:val="28"/>
        </w:rPr>
        <w:t>млн.</w:t>
      </w:r>
      <w:r w:rsidR="00861440">
        <w:rPr>
          <w:color w:val="000000"/>
          <w:sz w:val="28"/>
          <w:szCs w:val="28"/>
        </w:rPr>
        <w:t xml:space="preserve"> </w:t>
      </w:r>
      <w:r w:rsidR="00861440" w:rsidRPr="00861440">
        <w:rPr>
          <w:color w:val="000000"/>
          <w:sz w:val="28"/>
          <w:szCs w:val="28"/>
        </w:rPr>
        <w:t>р</w:t>
      </w:r>
      <w:r w:rsidR="00935382" w:rsidRPr="00861440">
        <w:rPr>
          <w:color w:val="000000"/>
          <w:sz w:val="28"/>
          <w:szCs w:val="28"/>
        </w:rPr>
        <w:t>уб.</w:t>
      </w:r>
    </w:p>
    <w:tbl>
      <w:tblPr>
        <w:tblW w:w="489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84"/>
        <w:gridCol w:w="1548"/>
        <w:gridCol w:w="1390"/>
        <w:gridCol w:w="922"/>
        <w:gridCol w:w="1393"/>
        <w:gridCol w:w="1522"/>
      </w:tblGrid>
      <w:tr w:rsidR="00416D91" w:rsidRPr="00FF4DDA" w:rsidTr="00FF4DDA">
        <w:trPr>
          <w:cantSplit/>
          <w:trHeight w:val="765"/>
        </w:trPr>
        <w:tc>
          <w:tcPr>
            <w:tcW w:w="1380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Группы банков по прибыли</w:t>
            </w:r>
          </w:p>
        </w:tc>
        <w:tc>
          <w:tcPr>
            <w:tcW w:w="827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Число банков, 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</w:p>
        </w:tc>
        <w:tc>
          <w:tcPr>
            <w:tcW w:w="743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Середина интервала, 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</w:p>
        </w:tc>
        <w:tc>
          <w:tcPr>
            <w:tcW w:w="493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="00861440" w:rsidRPr="00FF4DDA">
              <w:rPr>
                <w:color w:val="000000"/>
                <w:sz w:val="20"/>
                <w:szCs w:val="28"/>
              </w:rPr>
              <w:t xml:space="preserve">– </w:t>
            </w:r>
            <w:r w:rsidRPr="00FF4DDA">
              <w:rPr>
                <w:color w:val="000000"/>
                <w:sz w:val="20"/>
                <w:szCs w:val="28"/>
              </w:rPr>
              <w:t>Х</w:t>
            </w:r>
          </w:p>
        </w:tc>
        <w:tc>
          <w:tcPr>
            <w:tcW w:w="744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(X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– Х)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813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(X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– Х)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 xml:space="preserve"> 3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*f</w:t>
            </w:r>
          </w:p>
        </w:tc>
      </w:tr>
      <w:tr w:rsidR="00D6386A" w:rsidRPr="00FF4DDA" w:rsidTr="00FF4DDA">
        <w:trPr>
          <w:cantSplit/>
          <w:trHeight w:val="375"/>
        </w:trPr>
        <w:tc>
          <w:tcPr>
            <w:tcW w:w="1380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5</w:t>
            </w:r>
            <w:r w:rsidR="00861440" w:rsidRPr="00FF4DDA">
              <w:rPr>
                <w:color w:val="000000"/>
                <w:sz w:val="20"/>
              </w:rPr>
              <w:t>–3</w:t>
            </w:r>
            <w:r w:rsidRPr="00FF4DDA">
              <w:rPr>
                <w:color w:val="000000"/>
                <w:sz w:val="20"/>
              </w:rPr>
              <w:t>31,16</w:t>
            </w:r>
          </w:p>
        </w:tc>
        <w:tc>
          <w:tcPr>
            <w:tcW w:w="827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24</w:t>
            </w:r>
          </w:p>
        </w:tc>
        <w:tc>
          <w:tcPr>
            <w:tcW w:w="743" w:type="pct"/>
            <w:shd w:val="clear" w:color="auto" w:fill="auto"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168,08</w:t>
            </w:r>
          </w:p>
        </w:tc>
        <w:tc>
          <w:tcPr>
            <w:tcW w:w="493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-119,62</w:t>
            </w:r>
          </w:p>
        </w:tc>
        <w:tc>
          <w:tcPr>
            <w:tcW w:w="744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-1711635,9</w:t>
            </w:r>
          </w:p>
        </w:tc>
        <w:tc>
          <w:tcPr>
            <w:tcW w:w="813" w:type="pct"/>
            <w:shd w:val="clear" w:color="auto" w:fill="auto"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-41079261,6</w:t>
            </w:r>
          </w:p>
        </w:tc>
      </w:tr>
      <w:tr w:rsidR="00D6386A" w:rsidRPr="00FF4DDA" w:rsidTr="00FF4DDA">
        <w:trPr>
          <w:cantSplit/>
          <w:trHeight w:val="360"/>
        </w:trPr>
        <w:tc>
          <w:tcPr>
            <w:tcW w:w="1380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331,16</w:t>
            </w:r>
            <w:r w:rsidR="00861440" w:rsidRPr="00FF4DDA">
              <w:rPr>
                <w:color w:val="000000"/>
                <w:sz w:val="20"/>
              </w:rPr>
              <w:t>–6</w:t>
            </w:r>
            <w:r w:rsidRPr="00FF4DDA">
              <w:rPr>
                <w:color w:val="000000"/>
                <w:sz w:val="20"/>
              </w:rPr>
              <w:t>57,32</w:t>
            </w:r>
          </w:p>
        </w:tc>
        <w:tc>
          <w:tcPr>
            <w:tcW w:w="827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4</w:t>
            </w:r>
          </w:p>
        </w:tc>
        <w:tc>
          <w:tcPr>
            <w:tcW w:w="743" w:type="pct"/>
            <w:shd w:val="clear" w:color="auto" w:fill="auto"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494,24</w:t>
            </w:r>
          </w:p>
        </w:tc>
        <w:tc>
          <w:tcPr>
            <w:tcW w:w="493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206,54</w:t>
            </w:r>
          </w:p>
        </w:tc>
        <w:tc>
          <w:tcPr>
            <w:tcW w:w="744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8810742,7</w:t>
            </w:r>
          </w:p>
        </w:tc>
        <w:tc>
          <w:tcPr>
            <w:tcW w:w="813" w:type="pct"/>
            <w:shd w:val="clear" w:color="auto" w:fill="auto"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35242970,8</w:t>
            </w:r>
          </w:p>
        </w:tc>
      </w:tr>
      <w:tr w:rsidR="00D6386A" w:rsidRPr="00FF4DDA" w:rsidTr="00FF4DDA">
        <w:trPr>
          <w:cantSplit/>
          <w:trHeight w:val="285"/>
        </w:trPr>
        <w:tc>
          <w:tcPr>
            <w:tcW w:w="1380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657,32</w:t>
            </w:r>
            <w:r w:rsidR="00861440" w:rsidRPr="00FF4DDA">
              <w:rPr>
                <w:color w:val="000000"/>
                <w:sz w:val="20"/>
              </w:rPr>
              <w:t>–9</w:t>
            </w:r>
            <w:r w:rsidRPr="00FF4DDA">
              <w:rPr>
                <w:color w:val="000000"/>
                <w:sz w:val="20"/>
              </w:rPr>
              <w:t>83,48</w:t>
            </w:r>
          </w:p>
        </w:tc>
        <w:tc>
          <w:tcPr>
            <w:tcW w:w="827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</w:t>
            </w:r>
          </w:p>
        </w:tc>
        <w:tc>
          <w:tcPr>
            <w:tcW w:w="743" w:type="pct"/>
            <w:shd w:val="clear" w:color="auto" w:fill="auto"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820,4</w:t>
            </w:r>
          </w:p>
        </w:tc>
        <w:tc>
          <w:tcPr>
            <w:tcW w:w="493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532,7</w:t>
            </w:r>
          </w:p>
        </w:tc>
        <w:tc>
          <w:tcPr>
            <w:tcW w:w="744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151163900,8</w:t>
            </w:r>
          </w:p>
        </w:tc>
        <w:tc>
          <w:tcPr>
            <w:tcW w:w="813" w:type="pct"/>
            <w:shd w:val="clear" w:color="auto" w:fill="auto"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151163900,8</w:t>
            </w:r>
          </w:p>
        </w:tc>
      </w:tr>
      <w:tr w:rsidR="00D6386A" w:rsidRPr="00FF4DDA" w:rsidTr="00FF4DDA">
        <w:trPr>
          <w:cantSplit/>
          <w:trHeight w:val="405"/>
        </w:trPr>
        <w:tc>
          <w:tcPr>
            <w:tcW w:w="1380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983,48</w:t>
            </w:r>
            <w:r w:rsidR="00861440" w:rsidRPr="00FF4DDA">
              <w:rPr>
                <w:color w:val="000000"/>
                <w:sz w:val="20"/>
              </w:rPr>
              <w:t>–1</w:t>
            </w:r>
            <w:r w:rsidRPr="00FF4DDA">
              <w:rPr>
                <w:color w:val="000000"/>
                <w:sz w:val="20"/>
              </w:rPr>
              <w:t>309,64</w:t>
            </w:r>
          </w:p>
        </w:tc>
        <w:tc>
          <w:tcPr>
            <w:tcW w:w="827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0</w:t>
            </w:r>
          </w:p>
        </w:tc>
        <w:tc>
          <w:tcPr>
            <w:tcW w:w="743" w:type="pct"/>
            <w:shd w:val="clear" w:color="auto" w:fill="auto"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1146,56</w:t>
            </w:r>
          </w:p>
        </w:tc>
        <w:tc>
          <w:tcPr>
            <w:tcW w:w="493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858,86</w:t>
            </w:r>
          </w:p>
        </w:tc>
        <w:tc>
          <w:tcPr>
            <w:tcW w:w="744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633529919,5</w:t>
            </w:r>
          </w:p>
        </w:tc>
        <w:tc>
          <w:tcPr>
            <w:tcW w:w="813" w:type="pct"/>
            <w:shd w:val="clear" w:color="auto" w:fill="auto"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0</w:t>
            </w:r>
          </w:p>
        </w:tc>
      </w:tr>
      <w:tr w:rsidR="00D6386A" w:rsidRPr="00FF4DDA" w:rsidTr="00FF4DDA">
        <w:trPr>
          <w:cantSplit/>
          <w:trHeight w:val="375"/>
        </w:trPr>
        <w:tc>
          <w:tcPr>
            <w:tcW w:w="1380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1309,64</w:t>
            </w:r>
            <w:r w:rsidR="00861440" w:rsidRPr="00FF4DDA">
              <w:rPr>
                <w:color w:val="000000"/>
                <w:sz w:val="20"/>
              </w:rPr>
              <w:t>–1</w:t>
            </w:r>
            <w:r w:rsidRPr="00FF4DDA">
              <w:rPr>
                <w:color w:val="000000"/>
                <w:sz w:val="20"/>
              </w:rPr>
              <w:t>635,8</w:t>
            </w:r>
          </w:p>
        </w:tc>
        <w:tc>
          <w:tcPr>
            <w:tcW w:w="827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0</w:t>
            </w:r>
          </w:p>
        </w:tc>
        <w:tc>
          <w:tcPr>
            <w:tcW w:w="743" w:type="pct"/>
            <w:shd w:val="clear" w:color="auto" w:fill="auto"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1472,72</w:t>
            </w:r>
          </w:p>
        </w:tc>
        <w:tc>
          <w:tcPr>
            <w:tcW w:w="493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1185,02</w:t>
            </w:r>
          </w:p>
        </w:tc>
        <w:tc>
          <w:tcPr>
            <w:tcW w:w="744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1664090879,9</w:t>
            </w:r>
          </w:p>
        </w:tc>
        <w:tc>
          <w:tcPr>
            <w:tcW w:w="813" w:type="pct"/>
            <w:shd w:val="clear" w:color="auto" w:fill="auto"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0</w:t>
            </w:r>
          </w:p>
        </w:tc>
      </w:tr>
      <w:tr w:rsidR="00D6386A" w:rsidRPr="00FF4DDA" w:rsidTr="00FF4DDA">
        <w:trPr>
          <w:cantSplit/>
          <w:trHeight w:val="360"/>
        </w:trPr>
        <w:tc>
          <w:tcPr>
            <w:tcW w:w="1380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1635,8</w:t>
            </w:r>
            <w:r w:rsidR="00861440" w:rsidRPr="00FF4DDA">
              <w:rPr>
                <w:color w:val="000000"/>
                <w:sz w:val="20"/>
              </w:rPr>
              <w:t>–1</w:t>
            </w:r>
            <w:r w:rsidRPr="00FF4DDA">
              <w:rPr>
                <w:color w:val="000000"/>
                <w:sz w:val="20"/>
              </w:rPr>
              <w:t>962</w:t>
            </w:r>
          </w:p>
        </w:tc>
        <w:tc>
          <w:tcPr>
            <w:tcW w:w="827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</w:t>
            </w:r>
          </w:p>
        </w:tc>
        <w:tc>
          <w:tcPr>
            <w:tcW w:w="743" w:type="pct"/>
            <w:shd w:val="clear" w:color="auto" w:fill="auto"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1798,9</w:t>
            </w:r>
          </w:p>
        </w:tc>
        <w:tc>
          <w:tcPr>
            <w:tcW w:w="493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1511,2</w:t>
            </w:r>
          </w:p>
        </w:tc>
        <w:tc>
          <w:tcPr>
            <w:tcW w:w="744" w:type="pct"/>
            <w:shd w:val="clear" w:color="auto" w:fill="auto"/>
            <w:noWrap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3451165884,9</w:t>
            </w:r>
          </w:p>
        </w:tc>
        <w:tc>
          <w:tcPr>
            <w:tcW w:w="813" w:type="pct"/>
            <w:shd w:val="clear" w:color="auto" w:fill="auto"/>
          </w:tcPr>
          <w:p w:rsidR="00D6386A" w:rsidRPr="00FF4DDA" w:rsidRDefault="00D6386A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3451165884,9</w:t>
            </w:r>
          </w:p>
        </w:tc>
      </w:tr>
      <w:tr w:rsidR="00416D91" w:rsidRPr="00FF4DDA" w:rsidTr="00FF4DDA">
        <w:trPr>
          <w:cantSplit/>
          <w:trHeight w:val="315"/>
        </w:trPr>
        <w:tc>
          <w:tcPr>
            <w:tcW w:w="1380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Итого</w:t>
            </w:r>
          </w:p>
        </w:tc>
        <w:tc>
          <w:tcPr>
            <w:tcW w:w="827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F4DDA">
              <w:rPr>
                <w:color w:val="000000"/>
                <w:sz w:val="20"/>
              </w:rPr>
              <w:t>30</w:t>
            </w:r>
          </w:p>
        </w:tc>
        <w:tc>
          <w:tcPr>
            <w:tcW w:w="743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auto"/>
          </w:tcPr>
          <w:p w:rsidR="00416D91" w:rsidRPr="00FF4DDA" w:rsidRDefault="00622CAA" w:rsidP="00FF4DDA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FF4DDA">
              <w:rPr>
                <w:color w:val="000000"/>
                <w:sz w:val="20"/>
                <w:szCs w:val="20"/>
              </w:rPr>
              <w:t>3596493494,9</w:t>
            </w:r>
          </w:p>
        </w:tc>
      </w:tr>
    </w:tbl>
    <w:p w:rsid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sym w:font="Symbol" w:char="F06D"/>
      </w:r>
      <w:r w:rsidRPr="00861440">
        <w:rPr>
          <w:color w:val="000000"/>
          <w:sz w:val="28"/>
          <w:szCs w:val="28"/>
          <w:vertAlign w:val="subscript"/>
        </w:rPr>
        <w:t xml:space="preserve">3 </w:t>
      </w:r>
      <w:r w:rsidRPr="00861440">
        <w:rPr>
          <w:color w:val="000000"/>
          <w:sz w:val="28"/>
          <w:szCs w:val="28"/>
        </w:rPr>
        <w:t xml:space="preserve">= </w:t>
      </w:r>
      <w:r w:rsidR="00622CAA" w:rsidRPr="00861440">
        <w:rPr>
          <w:color w:val="000000"/>
          <w:sz w:val="28"/>
          <w:szCs w:val="28"/>
        </w:rPr>
        <w:t>3596493494,9</w:t>
      </w:r>
      <w:r w:rsidRPr="00861440">
        <w:rPr>
          <w:color w:val="000000"/>
          <w:sz w:val="28"/>
          <w:szCs w:val="28"/>
        </w:rPr>
        <w:t xml:space="preserve"> / 30 = </w:t>
      </w:r>
      <w:r w:rsidR="00622CAA" w:rsidRPr="00861440">
        <w:rPr>
          <w:color w:val="000000"/>
          <w:sz w:val="28"/>
          <w:szCs w:val="28"/>
        </w:rPr>
        <w:t>119883116,5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As</w:t>
      </w:r>
      <w:r w:rsidRPr="00861440">
        <w:rPr>
          <w:color w:val="000000"/>
          <w:sz w:val="28"/>
          <w:szCs w:val="28"/>
        </w:rPr>
        <w:t xml:space="preserve"> = </w:t>
      </w:r>
      <w:r w:rsidR="00622CAA" w:rsidRPr="00861440">
        <w:rPr>
          <w:color w:val="000000"/>
          <w:sz w:val="28"/>
          <w:szCs w:val="28"/>
        </w:rPr>
        <w:t>119883116,5/32921840,1</w:t>
      </w:r>
      <w:r w:rsidRPr="00861440">
        <w:rPr>
          <w:color w:val="000000"/>
          <w:sz w:val="28"/>
          <w:szCs w:val="28"/>
        </w:rPr>
        <w:t xml:space="preserve">= </w:t>
      </w:r>
      <w:r w:rsidR="00622CAA" w:rsidRPr="00861440">
        <w:rPr>
          <w:color w:val="000000"/>
          <w:sz w:val="28"/>
          <w:szCs w:val="28"/>
        </w:rPr>
        <w:t>3,6</w:t>
      </w:r>
      <w:r w:rsidR="00DA3651" w:rsidRPr="00FD5AC5">
        <w:rPr>
          <w:color w:val="000000"/>
          <w:sz w:val="28"/>
          <w:szCs w:val="28"/>
        </w:rPr>
        <w:t>&gt;</w:t>
      </w:r>
      <w:r w:rsidRPr="00861440">
        <w:rPr>
          <w:color w:val="000000"/>
          <w:sz w:val="28"/>
          <w:szCs w:val="28"/>
        </w:rPr>
        <w:t>0</w:t>
      </w:r>
      <w:r w:rsidR="00861440">
        <w:rPr>
          <w:color w:val="000000"/>
          <w:sz w:val="28"/>
          <w:szCs w:val="28"/>
        </w:rPr>
        <w:t>,</w:t>
      </w:r>
      <w:r w:rsidRPr="00861440">
        <w:rPr>
          <w:color w:val="000000"/>
          <w:sz w:val="28"/>
          <w:szCs w:val="28"/>
        </w:rPr>
        <w:t xml:space="preserve"> асимметрия является </w:t>
      </w:r>
      <w:r w:rsidR="00DA3651" w:rsidRPr="00861440">
        <w:rPr>
          <w:color w:val="000000"/>
          <w:sz w:val="28"/>
          <w:szCs w:val="28"/>
        </w:rPr>
        <w:t>пра</w:t>
      </w:r>
      <w:r w:rsidRPr="00861440">
        <w:rPr>
          <w:color w:val="000000"/>
          <w:sz w:val="28"/>
          <w:szCs w:val="28"/>
        </w:rPr>
        <w:t>восторонней</w:t>
      </w:r>
      <w:r w:rsidR="00DA3651" w:rsidRPr="00861440">
        <w:rPr>
          <w:color w:val="000000"/>
          <w:sz w:val="28"/>
          <w:szCs w:val="28"/>
        </w:rPr>
        <w:t>.</w:t>
      </w:r>
    </w:p>
    <w:p w:rsidR="00416D91" w:rsidRPr="00FD5AC5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Чтобы определить является ли асимметрия существенной или несущественной рассчитывают отношение показателя асимметрии к среднеквадратическому отклонению:</w:t>
      </w:r>
    </w:p>
    <w:p w:rsidR="00861440" w:rsidRPr="00FD5AC5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861440">
        <w:rPr>
          <w:color w:val="000000"/>
          <w:sz w:val="28"/>
          <w:szCs w:val="28"/>
          <w:lang w:val="en-US"/>
        </w:rPr>
        <w:t>As</w:t>
      </w:r>
      <w:r w:rsidRPr="00861440">
        <w:rPr>
          <w:color w:val="000000"/>
          <w:sz w:val="28"/>
          <w:szCs w:val="28"/>
        </w:rPr>
        <w:t xml:space="preserve"> / </w:t>
      </w:r>
      <w:r w:rsidRPr="00861440">
        <w:rPr>
          <w:color w:val="000000"/>
          <w:sz w:val="28"/>
          <w:szCs w:val="28"/>
        </w:rPr>
        <w:sym w:font="Symbol" w:char="F073"/>
      </w:r>
      <w:r w:rsidRPr="00861440">
        <w:rPr>
          <w:color w:val="000000"/>
          <w:sz w:val="28"/>
          <w:szCs w:val="28"/>
          <w:vertAlign w:val="subscript"/>
          <w:lang w:val="en-US"/>
        </w:rPr>
        <w:t>As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где: </w:t>
      </w:r>
      <w:r w:rsidRPr="00861440">
        <w:rPr>
          <w:color w:val="000000"/>
          <w:sz w:val="28"/>
          <w:szCs w:val="28"/>
        </w:rPr>
        <w:sym w:font="Symbol" w:char="F073"/>
      </w:r>
      <w:r w:rsidRPr="00861440">
        <w:rPr>
          <w:color w:val="000000"/>
          <w:sz w:val="28"/>
          <w:szCs w:val="28"/>
          <w:vertAlign w:val="subscript"/>
          <w:lang w:val="en-US"/>
        </w:rPr>
        <w:t>As</w:t>
      </w:r>
      <w:r w:rsid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>- среднеквадратическая ошибка асимметрии.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Она зависит от объема совокупности и рассчитывается по формуле: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61440">
        <w:rPr>
          <w:color w:val="000000"/>
          <w:sz w:val="28"/>
          <w:szCs w:val="28"/>
        </w:rPr>
        <w:sym w:font="Symbol" w:char="F073"/>
      </w:r>
      <w:r w:rsidRPr="00861440">
        <w:rPr>
          <w:color w:val="000000"/>
          <w:sz w:val="28"/>
          <w:szCs w:val="28"/>
          <w:vertAlign w:val="subscript"/>
          <w:lang w:val="en-US"/>
        </w:rPr>
        <w:t xml:space="preserve">As </w:t>
      </w:r>
      <w:r w:rsidRPr="00861440">
        <w:rPr>
          <w:color w:val="000000"/>
          <w:sz w:val="28"/>
          <w:szCs w:val="28"/>
          <w:lang w:val="en-US"/>
        </w:rPr>
        <w:t xml:space="preserve">= </w:t>
      </w:r>
      <w:r w:rsidRPr="00861440">
        <w:rPr>
          <w:color w:val="000000"/>
          <w:sz w:val="28"/>
          <w:szCs w:val="28"/>
        </w:rPr>
        <w:sym w:font="Symbol" w:char="F0D6"/>
      </w:r>
      <w:r w:rsidRPr="00861440">
        <w:rPr>
          <w:color w:val="000000"/>
          <w:sz w:val="28"/>
          <w:szCs w:val="28"/>
          <w:lang w:val="en-US"/>
        </w:rPr>
        <w:t xml:space="preserve"> 6*(n </w:t>
      </w:r>
      <w:r w:rsidR="00861440">
        <w:rPr>
          <w:color w:val="000000"/>
          <w:sz w:val="28"/>
          <w:szCs w:val="28"/>
          <w:lang w:val="en-US"/>
        </w:rPr>
        <w:t>–</w:t>
      </w:r>
      <w:r w:rsidR="00861440" w:rsidRPr="00861440">
        <w:rPr>
          <w:color w:val="000000"/>
          <w:sz w:val="28"/>
          <w:szCs w:val="28"/>
          <w:lang w:val="en-US"/>
        </w:rPr>
        <w:t xml:space="preserve"> </w:t>
      </w:r>
      <w:r w:rsidRPr="00861440">
        <w:rPr>
          <w:color w:val="000000"/>
          <w:sz w:val="28"/>
          <w:szCs w:val="28"/>
          <w:lang w:val="en-US"/>
        </w:rPr>
        <w:t>1)/(n+1)*(n+3)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61440">
        <w:rPr>
          <w:color w:val="000000"/>
          <w:sz w:val="28"/>
          <w:szCs w:val="28"/>
        </w:rPr>
        <w:sym w:font="Symbol" w:char="F073"/>
      </w:r>
      <w:r w:rsidRPr="00861440">
        <w:rPr>
          <w:color w:val="000000"/>
          <w:sz w:val="28"/>
          <w:szCs w:val="28"/>
          <w:vertAlign w:val="subscript"/>
          <w:lang w:val="en-US"/>
        </w:rPr>
        <w:t>As</w:t>
      </w:r>
      <w:r w:rsidR="00861440">
        <w:rPr>
          <w:color w:val="000000"/>
          <w:sz w:val="28"/>
          <w:szCs w:val="28"/>
          <w:vertAlign w:val="subscript"/>
          <w:lang w:val="en-US"/>
        </w:rPr>
        <w:t xml:space="preserve"> </w:t>
      </w:r>
      <w:r w:rsidRPr="00861440">
        <w:rPr>
          <w:color w:val="000000"/>
          <w:sz w:val="28"/>
          <w:szCs w:val="28"/>
          <w:lang w:val="en-US"/>
        </w:rPr>
        <w:t xml:space="preserve">= </w:t>
      </w:r>
      <w:r w:rsidRPr="00861440">
        <w:rPr>
          <w:color w:val="000000"/>
          <w:sz w:val="28"/>
          <w:szCs w:val="28"/>
          <w:lang w:val="en-US"/>
        </w:rPr>
        <w:sym w:font="Symbol" w:char="F0D6"/>
      </w:r>
      <w:r w:rsidRPr="00861440">
        <w:rPr>
          <w:color w:val="000000"/>
          <w:sz w:val="28"/>
          <w:szCs w:val="28"/>
          <w:lang w:val="en-US"/>
        </w:rPr>
        <w:t xml:space="preserve"> 6 * (30 </w:t>
      </w:r>
      <w:r w:rsidR="00861440">
        <w:rPr>
          <w:color w:val="000000"/>
          <w:sz w:val="28"/>
          <w:szCs w:val="28"/>
          <w:lang w:val="en-US"/>
        </w:rPr>
        <w:t>–</w:t>
      </w:r>
      <w:r w:rsidR="00861440" w:rsidRPr="00861440">
        <w:rPr>
          <w:color w:val="000000"/>
          <w:sz w:val="28"/>
          <w:szCs w:val="28"/>
          <w:lang w:val="en-US"/>
        </w:rPr>
        <w:t xml:space="preserve"> </w:t>
      </w:r>
      <w:r w:rsidRPr="00861440">
        <w:rPr>
          <w:color w:val="000000"/>
          <w:sz w:val="28"/>
          <w:szCs w:val="28"/>
          <w:lang w:val="en-US"/>
        </w:rPr>
        <w:t>1)/(30+1)*(30+3) = 0,4</w:t>
      </w:r>
    </w:p>
    <w:p w:rsidR="00416D91" w:rsidRPr="00FD5AC5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61440">
        <w:rPr>
          <w:color w:val="000000"/>
          <w:sz w:val="28"/>
          <w:szCs w:val="28"/>
          <w:lang w:val="en-US"/>
        </w:rPr>
        <w:t>As</w:t>
      </w:r>
      <w:r w:rsidRPr="00FD5AC5">
        <w:rPr>
          <w:color w:val="000000"/>
          <w:sz w:val="28"/>
          <w:szCs w:val="28"/>
          <w:lang w:val="en-US"/>
        </w:rPr>
        <w:t xml:space="preserve"> / </w:t>
      </w:r>
      <w:r w:rsidRPr="00861440">
        <w:rPr>
          <w:color w:val="000000"/>
          <w:sz w:val="28"/>
          <w:szCs w:val="28"/>
        </w:rPr>
        <w:sym w:font="Symbol" w:char="F073"/>
      </w:r>
      <w:r w:rsidRPr="00861440">
        <w:rPr>
          <w:color w:val="000000"/>
          <w:sz w:val="28"/>
          <w:szCs w:val="28"/>
          <w:vertAlign w:val="subscript"/>
          <w:lang w:val="en-US"/>
        </w:rPr>
        <w:t>As</w:t>
      </w:r>
      <w:r w:rsidRPr="00FD5AC5">
        <w:rPr>
          <w:color w:val="000000"/>
          <w:sz w:val="28"/>
          <w:szCs w:val="28"/>
          <w:lang w:val="en-US"/>
        </w:rPr>
        <w:t xml:space="preserve"> (</w:t>
      </w:r>
      <w:r w:rsidRPr="00861440">
        <w:rPr>
          <w:color w:val="000000"/>
          <w:sz w:val="28"/>
          <w:szCs w:val="28"/>
        </w:rPr>
        <w:t>по</w:t>
      </w:r>
      <w:r w:rsidRPr="00FD5AC5">
        <w:rPr>
          <w:color w:val="000000"/>
          <w:sz w:val="28"/>
          <w:szCs w:val="28"/>
          <w:lang w:val="en-US"/>
        </w:rPr>
        <w:t xml:space="preserve"> </w:t>
      </w:r>
      <w:r w:rsidRPr="00861440">
        <w:rPr>
          <w:color w:val="000000"/>
          <w:sz w:val="28"/>
          <w:szCs w:val="28"/>
        </w:rPr>
        <w:t>чистым</w:t>
      </w:r>
      <w:r w:rsidRPr="00FD5AC5">
        <w:rPr>
          <w:color w:val="000000"/>
          <w:sz w:val="28"/>
          <w:szCs w:val="28"/>
          <w:lang w:val="en-US"/>
        </w:rPr>
        <w:t xml:space="preserve"> </w:t>
      </w:r>
      <w:r w:rsidRPr="00861440">
        <w:rPr>
          <w:color w:val="000000"/>
          <w:sz w:val="28"/>
          <w:szCs w:val="28"/>
        </w:rPr>
        <w:t>активам</w:t>
      </w:r>
      <w:r w:rsidRPr="00FD5AC5">
        <w:rPr>
          <w:color w:val="000000"/>
          <w:sz w:val="28"/>
          <w:szCs w:val="28"/>
          <w:lang w:val="en-US"/>
        </w:rPr>
        <w:t xml:space="preserve">) = </w:t>
      </w:r>
      <w:r w:rsidR="00622CAA" w:rsidRPr="00FD5AC5">
        <w:rPr>
          <w:color w:val="000000"/>
          <w:sz w:val="28"/>
          <w:szCs w:val="28"/>
          <w:lang w:val="en-US"/>
        </w:rPr>
        <w:t>1,9</w:t>
      </w:r>
      <w:r w:rsidRPr="00FD5AC5">
        <w:rPr>
          <w:color w:val="000000"/>
          <w:sz w:val="28"/>
          <w:szCs w:val="28"/>
          <w:lang w:val="en-US"/>
        </w:rPr>
        <w:t xml:space="preserve"> / 0,4 = </w:t>
      </w:r>
      <w:r w:rsidR="00622CAA" w:rsidRPr="00FD5AC5">
        <w:rPr>
          <w:color w:val="000000"/>
          <w:sz w:val="28"/>
          <w:szCs w:val="28"/>
          <w:lang w:val="en-US"/>
        </w:rPr>
        <w:t>4,75</w:t>
      </w:r>
      <w:r w:rsidR="00DA3651" w:rsidRPr="00FD5AC5">
        <w:rPr>
          <w:color w:val="000000"/>
          <w:sz w:val="28"/>
          <w:szCs w:val="28"/>
          <w:lang w:val="en-US"/>
        </w:rPr>
        <w:t>&gt;3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As</w:t>
      </w:r>
      <w:r w:rsidRPr="00861440">
        <w:rPr>
          <w:color w:val="000000"/>
          <w:sz w:val="28"/>
          <w:szCs w:val="28"/>
        </w:rPr>
        <w:t xml:space="preserve"> / </w:t>
      </w:r>
      <w:r w:rsidRPr="00861440">
        <w:rPr>
          <w:color w:val="000000"/>
          <w:sz w:val="28"/>
          <w:szCs w:val="28"/>
        </w:rPr>
        <w:sym w:font="Symbol" w:char="F073"/>
      </w:r>
      <w:r w:rsidRPr="00861440">
        <w:rPr>
          <w:color w:val="000000"/>
          <w:sz w:val="28"/>
          <w:szCs w:val="28"/>
          <w:vertAlign w:val="subscript"/>
          <w:lang w:val="en-US"/>
        </w:rPr>
        <w:t>As</w:t>
      </w:r>
      <w:r w:rsidRP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 xml:space="preserve">(по прибыли) = </w:t>
      </w:r>
      <w:r w:rsidR="00622CAA" w:rsidRPr="00861440">
        <w:rPr>
          <w:color w:val="000000"/>
          <w:sz w:val="28"/>
          <w:szCs w:val="28"/>
        </w:rPr>
        <w:t>3,6</w:t>
      </w:r>
      <w:r w:rsidRPr="00861440">
        <w:rPr>
          <w:color w:val="000000"/>
          <w:sz w:val="28"/>
          <w:szCs w:val="28"/>
        </w:rPr>
        <w:t xml:space="preserve">/ 0,4 = </w:t>
      </w:r>
      <w:r w:rsidR="00622CAA" w:rsidRPr="00861440">
        <w:rPr>
          <w:color w:val="000000"/>
          <w:sz w:val="28"/>
          <w:szCs w:val="28"/>
        </w:rPr>
        <w:t>9&gt;</w:t>
      </w:r>
      <w:r w:rsidR="00DA3651" w:rsidRPr="00861440">
        <w:rPr>
          <w:color w:val="000000"/>
          <w:sz w:val="28"/>
          <w:szCs w:val="28"/>
        </w:rPr>
        <w:t>3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Таким образом, </w:t>
      </w:r>
      <w:r w:rsidRPr="00861440">
        <w:rPr>
          <w:color w:val="000000"/>
          <w:sz w:val="28"/>
          <w:szCs w:val="28"/>
          <w:lang w:val="en-US"/>
        </w:rPr>
        <w:t>As</w:t>
      </w:r>
      <w:r w:rsidRPr="00861440">
        <w:rPr>
          <w:color w:val="000000"/>
          <w:sz w:val="28"/>
          <w:szCs w:val="28"/>
        </w:rPr>
        <w:t xml:space="preserve"> / </w:t>
      </w:r>
      <w:r w:rsidRPr="00861440">
        <w:rPr>
          <w:color w:val="000000"/>
          <w:sz w:val="28"/>
          <w:szCs w:val="28"/>
        </w:rPr>
        <w:sym w:font="Symbol" w:char="F073"/>
      </w:r>
      <w:r w:rsidRPr="00861440">
        <w:rPr>
          <w:color w:val="000000"/>
          <w:sz w:val="28"/>
          <w:szCs w:val="28"/>
          <w:vertAlign w:val="subscript"/>
          <w:lang w:val="en-US"/>
        </w:rPr>
        <w:t>As</w:t>
      </w:r>
      <w:r w:rsidR="00861440">
        <w:rPr>
          <w:color w:val="000000"/>
          <w:sz w:val="28"/>
          <w:szCs w:val="28"/>
          <w:vertAlign w:val="subscript"/>
        </w:rPr>
        <w:t xml:space="preserve"> </w:t>
      </w:r>
      <w:r w:rsidR="00622CAA" w:rsidRPr="00861440">
        <w:rPr>
          <w:color w:val="000000"/>
          <w:sz w:val="28"/>
          <w:szCs w:val="28"/>
        </w:rPr>
        <w:t>во всех случаях &gt;</w:t>
      </w:r>
      <w:r w:rsidRPr="00861440">
        <w:rPr>
          <w:color w:val="000000"/>
          <w:sz w:val="28"/>
          <w:szCs w:val="28"/>
        </w:rPr>
        <w:t xml:space="preserve"> 3 </w:t>
      </w:r>
      <w:r w:rsidRPr="00861440">
        <w:rPr>
          <w:color w:val="000000"/>
          <w:sz w:val="28"/>
          <w:szCs w:val="28"/>
        </w:rPr>
        <w:sym w:font="Symbol" w:char="F0DE"/>
      </w:r>
      <w:r w:rsidRPr="00861440">
        <w:rPr>
          <w:color w:val="000000"/>
          <w:sz w:val="28"/>
          <w:szCs w:val="28"/>
        </w:rPr>
        <w:t xml:space="preserve"> асимметрия существен</w:t>
      </w:r>
      <w:r w:rsidR="00D7426A" w:rsidRPr="00861440">
        <w:rPr>
          <w:color w:val="000000"/>
          <w:sz w:val="28"/>
          <w:szCs w:val="28"/>
        </w:rPr>
        <w:t>на.</w:t>
      </w:r>
      <w:r w:rsidRPr="00861440">
        <w:rPr>
          <w:color w:val="000000"/>
          <w:sz w:val="28"/>
          <w:szCs w:val="28"/>
        </w:rPr>
        <w:t xml:space="preserve"> </w:t>
      </w:r>
      <w:r w:rsidR="00935382" w:rsidRPr="00861440">
        <w:rPr>
          <w:color w:val="000000"/>
          <w:sz w:val="28"/>
          <w:szCs w:val="28"/>
        </w:rPr>
        <w:t>Так как асимметрия существенна, эксцесс не рассчитывается.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д) Нахождение эмпирической функции и построение ее графика.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Для удобства вычислений вероятностей случайные величины нормируются, а затем по специальным таблицам находим плотность распределения нормированной случайной величины</w:t>
      </w:r>
      <w:r w:rsidR="00861440">
        <w:rPr>
          <w:color w:val="000000"/>
          <w:sz w:val="28"/>
          <w:szCs w:val="28"/>
        </w:rPr>
        <w:t>: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t</w:t>
      </w:r>
      <w:r w:rsidRPr="00861440">
        <w:rPr>
          <w:color w:val="000000"/>
          <w:sz w:val="28"/>
          <w:szCs w:val="28"/>
        </w:rPr>
        <w:t xml:space="preserve"> = (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  <w:vertAlign w:val="subscript"/>
          <w:lang w:val="en-US"/>
        </w:rPr>
        <w:t>i</w:t>
      </w:r>
      <w:r w:rsidRPr="00861440">
        <w:rPr>
          <w:color w:val="000000"/>
          <w:sz w:val="28"/>
          <w:szCs w:val="28"/>
        </w:rPr>
        <w:t xml:space="preserve"> – </w:t>
      </w:r>
      <w:r w:rsidRPr="00861440">
        <w:rPr>
          <w:color w:val="000000"/>
          <w:sz w:val="28"/>
          <w:szCs w:val="28"/>
          <w:lang w:val="en-US"/>
        </w:rPr>
        <w:t>x</w:t>
      </w:r>
      <w:r w:rsidRPr="00861440">
        <w:rPr>
          <w:color w:val="000000"/>
          <w:sz w:val="28"/>
          <w:szCs w:val="28"/>
        </w:rPr>
        <w:t xml:space="preserve">) / </w:t>
      </w:r>
      <w:r w:rsidRPr="00861440">
        <w:rPr>
          <w:color w:val="000000"/>
          <w:sz w:val="28"/>
          <w:szCs w:val="28"/>
        </w:rPr>
        <w:sym w:font="Symbol" w:char="F073"/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  <w:vertAlign w:val="superscript"/>
        </w:rPr>
        <w:t>|</w:t>
      </w:r>
      <w:r w:rsidRPr="00861440">
        <w:rPr>
          <w:color w:val="000000"/>
          <w:sz w:val="28"/>
          <w:szCs w:val="28"/>
        </w:rPr>
        <w:t xml:space="preserve"> = (</w:t>
      </w:r>
      <w:r w:rsidRPr="00861440">
        <w:rPr>
          <w:color w:val="000000"/>
          <w:sz w:val="28"/>
          <w:szCs w:val="28"/>
        </w:rPr>
        <w:sym w:font="Symbol" w:char="F053"/>
      </w:r>
      <w:r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</w:rPr>
        <w:t xml:space="preserve"> * </w:t>
      </w:r>
      <w:r w:rsidRPr="00861440">
        <w:rPr>
          <w:color w:val="000000"/>
          <w:sz w:val="28"/>
          <w:szCs w:val="28"/>
          <w:lang w:val="en-US"/>
        </w:rPr>
        <w:t>k</w:t>
      </w:r>
      <w:r w:rsidRPr="00861440">
        <w:rPr>
          <w:color w:val="000000"/>
          <w:sz w:val="28"/>
          <w:szCs w:val="28"/>
        </w:rPr>
        <w:t xml:space="preserve"> / </w:t>
      </w:r>
      <w:r w:rsidRPr="00861440">
        <w:rPr>
          <w:color w:val="000000"/>
          <w:sz w:val="28"/>
          <w:szCs w:val="28"/>
        </w:rPr>
        <w:sym w:font="Symbol" w:char="F073"/>
      </w:r>
      <w:r w:rsidR="00861440">
        <w:rPr>
          <w:color w:val="000000"/>
          <w:sz w:val="28"/>
          <w:szCs w:val="28"/>
        </w:rPr>
        <w:t>)</w:t>
      </w:r>
      <w:r w:rsidRPr="00861440">
        <w:rPr>
          <w:color w:val="000000"/>
          <w:sz w:val="28"/>
          <w:szCs w:val="28"/>
        </w:rPr>
        <w:t xml:space="preserve">* </w:t>
      </w:r>
      <w:r w:rsidRPr="00861440">
        <w:rPr>
          <w:color w:val="000000"/>
          <w:sz w:val="28"/>
          <w:szCs w:val="28"/>
        </w:rPr>
        <w:sym w:font="Symbol" w:char="F06A"/>
      </w:r>
      <w:r w:rsidRPr="00861440">
        <w:rPr>
          <w:color w:val="000000"/>
          <w:sz w:val="28"/>
          <w:szCs w:val="28"/>
        </w:rPr>
        <w:t xml:space="preserve"> (</w:t>
      </w:r>
      <w:r w:rsidRPr="00861440">
        <w:rPr>
          <w:color w:val="000000"/>
          <w:sz w:val="28"/>
          <w:szCs w:val="28"/>
          <w:lang w:val="en-US"/>
        </w:rPr>
        <w:t>t</w:t>
      </w:r>
      <w:r w:rsidRPr="00861440">
        <w:rPr>
          <w:color w:val="000000"/>
          <w:sz w:val="28"/>
          <w:szCs w:val="28"/>
        </w:rPr>
        <w:t>)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16D91" w:rsidRPr="00861440">
        <w:rPr>
          <w:color w:val="000000"/>
          <w:sz w:val="28"/>
          <w:szCs w:val="28"/>
        </w:rPr>
        <w:t xml:space="preserve">Таблица 14 </w:t>
      </w:r>
      <w:r>
        <w:rPr>
          <w:color w:val="000000"/>
          <w:sz w:val="28"/>
          <w:szCs w:val="28"/>
        </w:rPr>
        <w:t xml:space="preserve">– </w:t>
      </w:r>
      <w:r w:rsidRPr="00861440">
        <w:rPr>
          <w:color w:val="000000"/>
          <w:sz w:val="28"/>
          <w:szCs w:val="28"/>
        </w:rPr>
        <w:t>Р</w:t>
      </w:r>
      <w:r w:rsidR="00935382" w:rsidRPr="00861440">
        <w:rPr>
          <w:color w:val="000000"/>
          <w:sz w:val="28"/>
          <w:szCs w:val="28"/>
        </w:rPr>
        <w:t>асчет теоретических частот</w:t>
      </w:r>
      <w:r w:rsidR="00416D91" w:rsidRPr="00861440">
        <w:rPr>
          <w:color w:val="000000"/>
          <w:sz w:val="28"/>
          <w:szCs w:val="28"/>
        </w:rPr>
        <w:t xml:space="preserve"> по чистым активам</w:t>
      </w:r>
    </w:p>
    <w:tbl>
      <w:tblPr>
        <w:tblW w:w="489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75"/>
        <w:gridCol w:w="1236"/>
        <w:gridCol w:w="1522"/>
        <w:gridCol w:w="1179"/>
        <w:gridCol w:w="1464"/>
        <w:gridCol w:w="1683"/>
      </w:tblGrid>
      <w:tr w:rsidR="00416D91" w:rsidRPr="00FF4DDA" w:rsidTr="00FF4DDA">
        <w:trPr>
          <w:cantSplit/>
          <w:trHeight w:val="765"/>
        </w:trPr>
        <w:tc>
          <w:tcPr>
            <w:tcW w:w="121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Середина интервала, 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</w:p>
        </w:tc>
        <w:tc>
          <w:tcPr>
            <w:tcW w:w="661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Число банков, 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</w:p>
        </w:tc>
        <w:tc>
          <w:tcPr>
            <w:tcW w:w="813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="00861440" w:rsidRPr="00FF4DDA">
              <w:rPr>
                <w:color w:val="000000"/>
                <w:sz w:val="20"/>
                <w:szCs w:val="28"/>
              </w:rPr>
              <w:t xml:space="preserve">– </w:t>
            </w:r>
            <w:r w:rsidRPr="00FF4DDA">
              <w:rPr>
                <w:color w:val="000000"/>
                <w:sz w:val="20"/>
                <w:szCs w:val="28"/>
              </w:rPr>
              <w:t>Х</w:t>
            </w:r>
          </w:p>
        </w:tc>
        <w:tc>
          <w:tcPr>
            <w:tcW w:w="630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t</w:t>
            </w:r>
          </w:p>
        </w:tc>
        <w:tc>
          <w:tcPr>
            <w:tcW w:w="782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0"/>
              </w:rPr>
              <w:sym w:font="Symbol" w:char="F06A"/>
            </w:r>
            <w:r w:rsidRPr="00FF4DDA">
              <w:rPr>
                <w:color w:val="000000"/>
                <w:sz w:val="20"/>
                <w:szCs w:val="28"/>
                <w:lang w:val="en-US"/>
              </w:rPr>
              <w:t xml:space="preserve"> (t)</w:t>
            </w:r>
          </w:p>
        </w:tc>
        <w:tc>
          <w:tcPr>
            <w:tcW w:w="899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Pr="00FF4DDA">
              <w:rPr>
                <w:color w:val="000000"/>
                <w:sz w:val="20"/>
                <w:szCs w:val="28"/>
                <w:vertAlign w:val="superscript"/>
                <w:lang w:val="en-US"/>
              </w:rPr>
              <w:t>|</w:t>
            </w:r>
          </w:p>
        </w:tc>
      </w:tr>
      <w:tr w:rsidR="005E3A0E" w:rsidRPr="00FF4DDA" w:rsidTr="00FF4DDA">
        <w:trPr>
          <w:cantSplit/>
          <w:trHeight w:val="375"/>
        </w:trPr>
        <w:tc>
          <w:tcPr>
            <w:tcW w:w="1215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bookmarkStart w:id="9" w:name="_Hlk165299894"/>
            <w:r w:rsidRPr="00FF4DDA">
              <w:rPr>
                <w:color w:val="000000"/>
                <w:sz w:val="20"/>
                <w:szCs w:val="28"/>
              </w:rPr>
              <w:t>2496,75</w:t>
            </w:r>
          </w:p>
        </w:tc>
        <w:tc>
          <w:tcPr>
            <w:tcW w:w="661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20</w:t>
            </w:r>
          </w:p>
        </w:tc>
        <w:tc>
          <w:tcPr>
            <w:tcW w:w="813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-3038,55</w:t>
            </w:r>
          </w:p>
        </w:tc>
        <w:tc>
          <w:tcPr>
            <w:tcW w:w="630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-0,54</w:t>
            </w:r>
          </w:p>
        </w:tc>
        <w:tc>
          <w:tcPr>
            <w:tcW w:w="782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0,3448</w:t>
            </w:r>
          </w:p>
        </w:tc>
        <w:tc>
          <w:tcPr>
            <w:tcW w:w="899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8,0</w:t>
            </w:r>
          </w:p>
        </w:tc>
      </w:tr>
      <w:tr w:rsidR="005E3A0E" w:rsidRPr="00FF4DDA" w:rsidTr="00FF4DDA">
        <w:trPr>
          <w:cantSplit/>
          <w:trHeight w:val="360"/>
        </w:trPr>
        <w:tc>
          <w:tcPr>
            <w:tcW w:w="1215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6640,25</w:t>
            </w:r>
          </w:p>
        </w:tc>
        <w:tc>
          <w:tcPr>
            <w:tcW w:w="661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813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1104,95</w:t>
            </w:r>
          </w:p>
        </w:tc>
        <w:tc>
          <w:tcPr>
            <w:tcW w:w="630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0,19</w:t>
            </w:r>
          </w:p>
        </w:tc>
        <w:tc>
          <w:tcPr>
            <w:tcW w:w="782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0,3918</w:t>
            </w:r>
          </w:p>
        </w:tc>
        <w:tc>
          <w:tcPr>
            <w:tcW w:w="899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9,0</w:t>
            </w:r>
          </w:p>
        </w:tc>
      </w:tr>
      <w:tr w:rsidR="005E3A0E" w:rsidRPr="00FF4DDA" w:rsidTr="00FF4DDA">
        <w:trPr>
          <w:cantSplit/>
          <w:trHeight w:val="285"/>
        </w:trPr>
        <w:tc>
          <w:tcPr>
            <w:tcW w:w="1215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10783,75</w:t>
            </w:r>
          </w:p>
        </w:tc>
        <w:tc>
          <w:tcPr>
            <w:tcW w:w="661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813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5248,45</w:t>
            </w:r>
          </w:p>
        </w:tc>
        <w:tc>
          <w:tcPr>
            <w:tcW w:w="630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0,94</w:t>
            </w:r>
          </w:p>
        </w:tc>
        <w:tc>
          <w:tcPr>
            <w:tcW w:w="782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0,2565</w:t>
            </w:r>
          </w:p>
        </w:tc>
        <w:tc>
          <w:tcPr>
            <w:tcW w:w="899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6,0</w:t>
            </w:r>
          </w:p>
        </w:tc>
      </w:tr>
      <w:tr w:rsidR="005E3A0E" w:rsidRPr="00FF4DDA" w:rsidTr="00FF4DDA">
        <w:trPr>
          <w:cantSplit/>
          <w:trHeight w:val="405"/>
        </w:trPr>
        <w:tc>
          <w:tcPr>
            <w:tcW w:w="1215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14927,25</w:t>
            </w:r>
          </w:p>
        </w:tc>
        <w:tc>
          <w:tcPr>
            <w:tcW w:w="661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813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9391,95</w:t>
            </w:r>
          </w:p>
        </w:tc>
        <w:tc>
          <w:tcPr>
            <w:tcW w:w="630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1,69</w:t>
            </w:r>
          </w:p>
        </w:tc>
        <w:tc>
          <w:tcPr>
            <w:tcW w:w="782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0,0957</w:t>
            </w:r>
          </w:p>
        </w:tc>
        <w:tc>
          <w:tcPr>
            <w:tcW w:w="899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2,0</w:t>
            </w:r>
          </w:p>
        </w:tc>
      </w:tr>
      <w:tr w:rsidR="005E3A0E" w:rsidRPr="00FF4DDA" w:rsidTr="00FF4DDA">
        <w:trPr>
          <w:cantSplit/>
          <w:trHeight w:val="375"/>
        </w:trPr>
        <w:tc>
          <w:tcPr>
            <w:tcW w:w="1215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19070,75</w:t>
            </w:r>
          </w:p>
        </w:tc>
        <w:tc>
          <w:tcPr>
            <w:tcW w:w="661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813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13535,45</w:t>
            </w:r>
          </w:p>
        </w:tc>
        <w:tc>
          <w:tcPr>
            <w:tcW w:w="630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2,44</w:t>
            </w:r>
          </w:p>
        </w:tc>
        <w:tc>
          <w:tcPr>
            <w:tcW w:w="782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0,0203</w:t>
            </w:r>
          </w:p>
        </w:tc>
        <w:tc>
          <w:tcPr>
            <w:tcW w:w="899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tr w:rsidR="005E3A0E" w:rsidRPr="00FF4DDA" w:rsidTr="00FF4DDA">
        <w:trPr>
          <w:cantSplit/>
          <w:trHeight w:val="360"/>
        </w:trPr>
        <w:tc>
          <w:tcPr>
            <w:tcW w:w="1215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23214,25</w:t>
            </w:r>
          </w:p>
        </w:tc>
        <w:tc>
          <w:tcPr>
            <w:tcW w:w="661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813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17678,95</w:t>
            </w:r>
          </w:p>
        </w:tc>
        <w:tc>
          <w:tcPr>
            <w:tcW w:w="630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3,18</w:t>
            </w:r>
          </w:p>
        </w:tc>
        <w:tc>
          <w:tcPr>
            <w:tcW w:w="782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0,0025</w:t>
            </w:r>
          </w:p>
        </w:tc>
        <w:tc>
          <w:tcPr>
            <w:tcW w:w="899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bookmarkEnd w:id="9"/>
      <w:tr w:rsidR="00416D91" w:rsidRPr="00FF4DDA" w:rsidTr="00FF4DDA">
        <w:trPr>
          <w:cantSplit/>
          <w:trHeight w:val="315"/>
        </w:trPr>
        <w:tc>
          <w:tcPr>
            <w:tcW w:w="121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661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30</w:t>
            </w:r>
          </w:p>
        </w:tc>
        <w:tc>
          <w:tcPr>
            <w:tcW w:w="813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30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82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99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  <w:r w:rsidR="005E3A0E" w:rsidRPr="00FF4DDA">
              <w:rPr>
                <w:color w:val="000000"/>
                <w:sz w:val="20"/>
                <w:szCs w:val="28"/>
              </w:rPr>
              <w:t>5</w:t>
            </w:r>
          </w:p>
        </w:tc>
      </w:tr>
    </w:tbl>
    <w:p w:rsidR="008B61A4" w:rsidRPr="00861440" w:rsidRDefault="008B61A4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Таблица 15 </w:t>
      </w:r>
      <w:r w:rsidR="00861440">
        <w:rPr>
          <w:color w:val="000000"/>
          <w:sz w:val="28"/>
          <w:szCs w:val="28"/>
        </w:rPr>
        <w:t xml:space="preserve">– </w:t>
      </w:r>
      <w:r w:rsidR="00861440" w:rsidRPr="00861440">
        <w:rPr>
          <w:color w:val="000000"/>
          <w:sz w:val="28"/>
          <w:szCs w:val="28"/>
        </w:rPr>
        <w:t>Р</w:t>
      </w:r>
      <w:r w:rsidR="00935382" w:rsidRPr="00861440">
        <w:rPr>
          <w:color w:val="000000"/>
          <w:sz w:val="28"/>
          <w:szCs w:val="28"/>
        </w:rPr>
        <w:t>асчет т</w:t>
      </w:r>
      <w:r w:rsidRPr="00861440">
        <w:rPr>
          <w:color w:val="000000"/>
          <w:sz w:val="28"/>
          <w:szCs w:val="28"/>
        </w:rPr>
        <w:t>еоретически</w:t>
      </w:r>
      <w:r w:rsidR="00935382" w:rsidRPr="00861440">
        <w:rPr>
          <w:color w:val="000000"/>
          <w:sz w:val="28"/>
          <w:szCs w:val="28"/>
        </w:rPr>
        <w:t>х частот</w:t>
      </w:r>
      <w:r w:rsidRPr="00861440">
        <w:rPr>
          <w:color w:val="000000"/>
          <w:sz w:val="28"/>
          <w:szCs w:val="28"/>
        </w:rPr>
        <w:t xml:space="preserve"> по прибыли</w:t>
      </w:r>
    </w:p>
    <w:tbl>
      <w:tblPr>
        <w:tblW w:w="489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75"/>
        <w:gridCol w:w="1236"/>
        <w:gridCol w:w="1522"/>
        <w:gridCol w:w="1179"/>
        <w:gridCol w:w="1464"/>
        <w:gridCol w:w="1683"/>
      </w:tblGrid>
      <w:tr w:rsidR="00416D91" w:rsidRPr="00FF4DDA" w:rsidTr="00FF4DDA">
        <w:trPr>
          <w:cantSplit/>
          <w:trHeight w:val="765"/>
        </w:trPr>
        <w:tc>
          <w:tcPr>
            <w:tcW w:w="121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Середина интервала, 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</w:p>
        </w:tc>
        <w:tc>
          <w:tcPr>
            <w:tcW w:w="661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Число банков, 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</w:p>
        </w:tc>
        <w:tc>
          <w:tcPr>
            <w:tcW w:w="813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X </w:t>
            </w:r>
            <w:r w:rsidRPr="00FF4DDA">
              <w:rPr>
                <w:color w:val="000000"/>
                <w:sz w:val="20"/>
                <w:szCs w:val="28"/>
                <w:vertAlign w:val="subscript"/>
              </w:rPr>
              <w:t>i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="00861440" w:rsidRPr="00FF4DDA">
              <w:rPr>
                <w:color w:val="000000"/>
                <w:sz w:val="20"/>
                <w:szCs w:val="28"/>
              </w:rPr>
              <w:t xml:space="preserve">– </w:t>
            </w:r>
            <w:r w:rsidRPr="00FF4DDA">
              <w:rPr>
                <w:color w:val="000000"/>
                <w:sz w:val="20"/>
                <w:szCs w:val="28"/>
              </w:rPr>
              <w:t>Х</w:t>
            </w:r>
          </w:p>
        </w:tc>
        <w:tc>
          <w:tcPr>
            <w:tcW w:w="630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t</w:t>
            </w:r>
          </w:p>
        </w:tc>
        <w:tc>
          <w:tcPr>
            <w:tcW w:w="782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0"/>
              </w:rPr>
              <w:sym w:font="Symbol" w:char="F06A"/>
            </w:r>
            <w:r w:rsidRPr="00FF4DDA">
              <w:rPr>
                <w:color w:val="000000"/>
                <w:sz w:val="20"/>
                <w:szCs w:val="28"/>
                <w:lang w:val="en-US"/>
              </w:rPr>
              <w:t xml:space="preserve"> (t)</w:t>
            </w:r>
          </w:p>
        </w:tc>
        <w:tc>
          <w:tcPr>
            <w:tcW w:w="899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Pr="00FF4DDA">
              <w:rPr>
                <w:color w:val="000000"/>
                <w:sz w:val="20"/>
                <w:szCs w:val="28"/>
                <w:vertAlign w:val="superscript"/>
                <w:lang w:val="en-US"/>
              </w:rPr>
              <w:t>|</w:t>
            </w:r>
          </w:p>
        </w:tc>
      </w:tr>
      <w:tr w:rsidR="005E3A0E" w:rsidRPr="00FF4DDA" w:rsidTr="00FF4DDA">
        <w:trPr>
          <w:cantSplit/>
          <w:trHeight w:val="375"/>
        </w:trPr>
        <w:tc>
          <w:tcPr>
            <w:tcW w:w="1215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bookmarkStart w:id="10" w:name="_Hlk166252539"/>
            <w:r w:rsidRPr="00FF4DDA">
              <w:rPr>
                <w:color w:val="000000"/>
                <w:sz w:val="20"/>
                <w:szCs w:val="28"/>
              </w:rPr>
              <w:t>168,08</w:t>
            </w:r>
          </w:p>
        </w:tc>
        <w:tc>
          <w:tcPr>
            <w:tcW w:w="661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24</w:t>
            </w:r>
          </w:p>
        </w:tc>
        <w:tc>
          <w:tcPr>
            <w:tcW w:w="813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-119,62</w:t>
            </w:r>
          </w:p>
        </w:tc>
        <w:tc>
          <w:tcPr>
            <w:tcW w:w="630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-0,</w:t>
            </w:r>
            <w:r w:rsidR="00C978B0" w:rsidRPr="00FF4DDA">
              <w:rPr>
                <w:color w:val="000000"/>
                <w:sz w:val="20"/>
                <w:szCs w:val="28"/>
              </w:rPr>
              <w:t>37</w:t>
            </w:r>
          </w:p>
        </w:tc>
        <w:tc>
          <w:tcPr>
            <w:tcW w:w="782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0,3</w:t>
            </w:r>
            <w:r w:rsidR="00C978B0" w:rsidRPr="00FF4DDA">
              <w:rPr>
                <w:color w:val="000000"/>
                <w:sz w:val="20"/>
                <w:szCs w:val="28"/>
              </w:rPr>
              <w:t>726</w:t>
            </w:r>
          </w:p>
        </w:tc>
        <w:tc>
          <w:tcPr>
            <w:tcW w:w="899" w:type="pct"/>
            <w:shd w:val="clear" w:color="auto" w:fill="auto"/>
          </w:tcPr>
          <w:p w:rsidR="005E3A0E" w:rsidRPr="00FF4DDA" w:rsidRDefault="00C978B0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  <w:r w:rsidR="005E3A0E" w:rsidRPr="00FF4DDA">
              <w:rPr>
                <w:color w:val="000000"/>
                <w:sz w:val="20"/>
                <w:szCs w:val="28"/>
              </w:rPr>
              <w:t>1,0</w:t>
            </w:r>
          </w:p>
        </w:tc>
      </w:tr>
      <w:tr w:rsidR="005E3A0E" w:rsidRPr="00FF4DDA" w:rsidTr="00FF4DDA">
        <w:trPr>
          <w:cantSplit/>
          <w:trHeight w:val="360"/>
        </w:trPr>
        <w:tc>
          <w:tcPr>
            <w:tcW w:w="1215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494,24</w:t>
            </w:r>
          </w:p>
        </w:tc>
        <w:tc>
          <w:tcPr>
            <w:tcW w:w="661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813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206,54</w:t>
            </w:r>
          </w:p>
        </w:tc>
        <w:tc>
          <w:tcPr>
            <w:tcW w:w="630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0,</w:t>
            </w:r>
            <w:r w:rsidR="00C978B0" w:rsidRPr="00FF4DDA">
              <w:rPr>
                <w:color w:val="000000"/>
                <w:sz w:val="20"/>
                <w:szCs w:val="28"/>
              </w:rPr>
              <w:t>64</w:t>
            </w:r>
          </w:p>
        </w:tc>
        <w:tc>
          <w:tcPr>
            <w:tcW w:w="782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0,3</w:t>
            </w:r>
            <w:r w:rsidR="00C978B0" w:rsidRPr="00FF4DDA">
              <w:rPr>
                <w:color w:val="000000"/>
                <w:sz w:val="20"/>
                <w:szCs w:val="28"/>
              </w:rPr>
              <w:t>251</w:t>
            </w:r>
          </w:p>
        </w:tc>
        <w:tc>
          <w:tcPr>
            <w:tcW w:w="899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  <w:r w:rsidR="00C978B0" w:rsidRPr="00FF4DDA">
              <w:rPr>
                <w:color w:val="000000"/>
                <w:sz w:val="20"/>
                <w:szCs w:val="28"/>
              </w:rPr>
              <w:t>0</w:t>
            </w:r>
            <w:r w:rsidRPr="00FF4DDA">
              <w:rPr>
                <w:color w:val="000000"/>
                <w:sz w:val="20"/>
                <w:szCs w:val="28"/>
              </w:rPr>
              <w:t>,0</w:t>
            </w:r>
          </w:p>
        </w:tc>
      </w:tr>
      <w:tr w:rsidR="005E3A0E" w:rsidRPr="00FF4DDA" w:rsidTr="00FF4DDA">
        <w:trPr>
          <w:cantSplit/>
          <w:trHeight w:val="285"/>
        </w:trPr>
        <w:tc>
          <w:tcPr>
            <w:tcW w:w="1215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820,4</w:t>
            </w:r>
          </w:p>
        </w:tc>
        <w:tc>
          <w:tcPr>
            <w:tcW w:w="661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813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532,7</w:t>
            </w:r>
          </w:p>
        </w:tc>
        <w:tc>
          <w:tcPr>
            <w:tcW w:w="630" w:type="pct"/>
            <w:shd w:val="clear" w:color="auto" w:fill="auto"/>
          </w:tcPr>
          <w:p w:rsidR="005E3A0E" w:rsidRPr="00FF4DDA" w:rsidRDefault="00C978B0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  <w:r w:rsidR="005E3A0E" w:rsidRPr="00FF4DDA">
              <w:rPr>
                <w:color w:val="000000"/>
                <w:sz w:val="20"/>
                <w:szCs w:val="28"/>
              </w:rPr>
              <w:t>,</w:t>
            </w:r>
            <w:r w:rsidRPr="00FF4DDA">
              <w:rPr>
                <w:color w:val="000000"/>
                <w:sz w:val="20"/>
                <w:szCs w:val="28"/>
              </w:rPr>
              <w:t>66</w:t>
            </w:r>
          </w:p>
        </w:tc>
        <w:tc>
          <w:tcPr>
            <w:tcW w:w="782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0,</w:t>
            </w:r>
            <w:r w:rsidR="00C978B0" w:rsidRPr="00FF4DDA">
              <w:rPr>
                <w:color w:val="000000"/>
                <w:sz w:val="20"/>
                <w:szCs w:val="28"/>
              </w:rPr>
              <w:t>1006</w:t>
            </w:r>
          </w:p>
        </w:tc>
        <w:tc>
          <w:tcPr>
            <w:tcW w:w="899" w:type="pct"/>
            <w:shd w:val="clear" w:color="auto" w:fill="auto"/>
          </w:tcPr>
          <w:p w:rsidR="005E3A0E" w:rsidRPr="00FF4DDA" w:rsidRDefault="00C978B0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3,</w:t>
            </w:r>
            <w:r w:rsidR="005E3A0E"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tr w:rsidR="005E3A0E" w:rsidRPr="00FF4DDA" w:rsidTr="00FF4DDA">
        <w:trPr>
          <w:cantSplit/>
          <w:trHeight w:val="405"/>
        </w:trPr>
        <w:tc>
          <w:tcPr>
            <w:tcW w:w="1215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1146,56</w:t>
            </w:r>
          </w:p>
        </w:tc>
        <w:tc>
          <w:tcPr>
            <w:tcW w:w="661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813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858,86</w:t>
            </w:r>
          </w:p>
        </w:tc>
        <w:tc>
          <w:tcPr>
            <w:tcW w:w="630" w:type="pct"/>
            <w:shd w:val="clear" w:color="auto" w:fill="auto"/>
          </w:tcPr>
          <w:p w:rsidR="005E3A0E" w:rsidRPr="00FF4DDA" w:rsidRDefault="00C978B0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2,68</w:t>
            </w:r>
          </w:p>
        </w:tc>
        <w:tc>
          <w:tcPr>
            <w:tcW w:w="782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0,</w:t>
            </w:r>
            <w:r w:rsidR="00C978B0" w:rsidRPr="00FF4DDA">
              <w:rPr>
                <w:color w:val="000000"/>
                <w:sz w:val="20"/>
                <w:szCs w:val="28"/>
              </w:rPr>
              <w:t>0110</w:t>
            </w:r>
          </w:p>
        </w:tc>
        <w:tc>
          <w:tcPr>
            <w:tcW w:w="899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tr w:rsidR="005E3A0E" w:rsidRPr="00FF4DDA" w:rsidTr="00FF4DDA">
        <w:trPr>
          <w:cantSplit/>
          <w:trHeight w:val="375"/>
        </w:trPr>
        <w:tc>
          <w:tcPr>
            <w:tcW w:w="1215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1472,72</w:t>
            </w:r>
          </w:p>
        </w:tc>
        <w:tc>
          <w:tcPr>
            <w:tcW w:w="661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813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1185,02</w:t>
            </w:r>
          </w:p>
        </w:tc>
        <w:tc>
          <w:tcPr>
            <w:tcW w:w="630" w:type="pct"/>
            <w:shd w:val="clear" w:color="auto" w:fill="auto"/>
          </w:tcPr>
          <w:p w:rsidR="005E3A0E" w:rsidRPr="00FF4DDA" w:rsidRDefault="00C978B0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3,69</w:t>
            </w:r>
          </w:p>
        </w:tc>
        <w:tc>
          <w:tcPr>
            <w:tcW w:w="782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0,</w:t>
            </w:r>
            <w:r w:rsidR="00C978B0" w:rsidRPr="00FF4DDA">
              <w:rPr>
                <w:color w:val="000000"/>
                <w:sz w:val="20"/>
                <w:szCs w:val="28"/>
              </w:rPr>
              <w:t>0004</w:t>
            </w:r>
          </w:p>
        </w:tc>
        <w:tc>
          <w:tcPr>
            <w:tcW w:w="899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tr w:rsidR="005E3A0E" w:rsidRPr="00FF4DDA" w:rsidTr="00FF4DDA">
        <w:trPr>
          <w:cantSplit/>
          <w:trHeight w:val="360"/>
        </w:trPr>
        <w:tc>
          <w:tcPr>
            <w:tcW w:w="1215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1798,9</w:t>
            </w:r>
          </w:p>
        </w:tc>
        <w:tc>
          <w:tcPr>
            <w:tcW w:w="661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813" w:type="pct"/>
            <w:shd w:val="clear" w:color="auto" w:fill="auto"/>
            <w:noWrap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1511,2</w:t>
            </w:r>
          </w:p>
        </w:tc>
        <w:tc>
          <w:tcPr>
            <w:tcW w:w="630" w:type="pct"/>
            <w:shd w:val="clear" w:color="auto" w:fill="auto"/>
          </w:tcPr>
          <w:p w:rsidR="005E3A0E" w:rsidRPr="00FF4DDA" w:rsidRDefault="00C978B0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4,71</w:t>
            </w:r>
          </w:p>
        </w:tc>
        <w:tc>
          <w:tcPr>
            <w:tcW w:w="782" w:type="pct"/>
            <w:shd w:val="clear" w:color="auto" w:fill="auto"/>
          </w:tcPr>
          <w:p w:rsidR="005E3A0E" w:rsidRPr="00FF4DDA" w:rsidRDefault="00C978B0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899" w:type="pct"/>
            <w:shd w:val="clear" w:color="auto" w:fill="auto"/>
          </w:tcPr>
          <w:p w:rsidR="005E3A0E" w:rsidRPr="00FF4DDA" w:rsidRDefault="005E3A0E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bookmarkEnd w:id="10"/>
      <w:tr w:rsidR="00416D91" w:rsidRPr="00FF4DDA" w:rsidTr="00FF4DDA">
        <w:trPr>
          <w:cantSplit/>
          <w:trHeight w:val="315"/>
        </w:trPr>
        <w:tc>
          <w:tcPr>
            <w:tcW w:w="121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661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30</w:t>
            </w:r>
          </w:p>
        </w:tc>
        <w:tc>
          <w:tcPr>
            <w:tcW w:w="813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30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82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99" w:type="pct"/>
            <w:shd w:val="clear" w:color="auto" w:fill="auto"/>
          </w:tcPr>
          <w:p w:rsidR="00416D91" w:rsidRPr="00FF4DDA" w:rsidRDefault="00C978B0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24</w:t>
            </w:r>
          </w:p>
        </w:tc>
      </w:tr>
    </w:tbl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</w:rPr>
      </w:pPr>
    </w:p>
    <w:p w:rsidR="00416D91" w:rsidRPr="00861440" w:rsidRDefault="008F236D" w:rsidP="0086144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7" type="#_x0000_t75" style="width:372pt;height:215.25pt">
            <v:imagedata r:id="rId9" o:title=""/>
          </v:shape>
        </w:pic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Рисунок 3 – Эмпирическая и теоретическая функции распределения по чистым</w:t>
      </w:r>
      <w:r w:rsid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</w:rPr>
        <w:t>активам</w:t>
      </w: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8F236D">
        <w:rPr>
          <w:color w:val="000000"/>
          <w:sz w:val="28"/>
        </w:rPr>
        <w:pict>
          <v:shape id="_x0000_i1028" type="#_x0000_t75" style="width:5in;height:208.5pt">
            <v:imagedata r:id="rId10" o:title=""/>
          </v:shape>
        </w:pic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Рисунок 4 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</w:rPr>
        <w:t>Эмпирическая и теоретическая функции распределения по прибыли</w:t>
      </w:r>
    </w:p>
    <w:p w:rsidR="00111AB9" w:rsidRPr="00861440" w:rsidRDefault="00111AB9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ж) Проверим гипотезу о том, что изучаемые признаки подчиняются нормальному закону распределения с помощью математического критерия Романовского: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sym w:font="Symbol" w:char="F072"/>
      </w:r>
      <w:r w:rsidRPr="00861440">
        <w:rPr>
          <w:color w:val="000000"/>
          <w:sz w:val="28"/>
          <w:szCs w:val="28"/>
        </w:rPr>
        <w:t xml:space="preserve"> =(</w:t>
      </w:r>
      <w:r w:rsidRPr="00861440">
        <w:rPr>
          <w:color w:val="000000"/>
          <w:sz w:val="28"/>
          <w:szCs w:val="28"/>
        </w:rPr>
        <w:sym w:font="Symbol" w:char="F063"/>
      </w:r>
      <w:r w:rsidRPr="00861440">
        <w:rPr>
          <w:color w:val="000000"/>
          <w:sz w:val="28"/>
          <w:szCs w:val="28"/>
          <w:vertAlign w:val="superscript"/>
        </w:rPr>
        <w:t>2</w:t>
      </w:r>
      <w:r w:rsidRPr="00861440">
        <w:rPr>
          <w:color w:val="000000"/>
          <w:sz w:val="28"/>
          <w:szCs w:val="28"/>
          <w:vertAlign w:val="subscript"/>
        </w:rPr>
        <w:t>расч</w:t>
      </w:r>
      <w:r w:rsid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>- (</w:t>
      </w:r>
      <w:r w:rsidRPr="00861440">
        <w:rPr>
          <w:color w:val="000000"/>
          <w:sz w:val="28"/>
          <w:szCs w:val="28"/>
          <w:lang w:val="en-US"/>
        </w:rPr>
        <w:t>h</w:t>
      </w:r>
      <w:r w:rsidRPr="00861440">
        <w:rPr>
          <w:color w:val="000000"/>
          <w:sz w:val="28"/>
          <w:szCs w:val="28"/>
        </w:rPr>
        <w:t>-</w:t>
      </w:r>
      <w:r w:rsidR="006F31D9" w:rsidRPr="00861440">
        <w:rPr>
          <w:color w:val="000000"/>
          <w:sz w:val="28"/>
          <w:szCs w:val="28"/>
          <w:lang w:val="en-US"/>
        </w:rPr>
        <w:t>l</w:t>
      </w:r>
      <w:r w:rsidR="00861440">
        <w:rPr>
          <w:color w:val="000000"/>
          <w:sz w:val="28"/>
          <w:szCs w:val="28"/>
        </w:rPr>
        <w:noBreakHyphen/>
      </w:r>
      <w:r w:rsidR="00861440" w:rsidRPr="00861440">
        <w:rPr>
          <w:color w:val="000000"/>
          <w:sz w:val="28"/>
          <w:szCs w:val="28"/>
        </w:rPr>
        <w:t>1</w:t>
      </w:r>
      <w:r w:rsidRPr="00861440">
        <w:rPr>
          <w:color w:val="000000"/>
          <w:sz w:val="28"/>
          <w:szCs w:val="28"/>
        </w:rPr>
        <w:t>))/</w:t>
      </w:r>
      <w:r w:rsidRPr="00861440">
        <w:rPr>
          <w:color w:val="000000"/>
          <w:sz w:val="28"/>
          <w:szCs w:val="28"/>
        </w:rPr>
        <w:sym w:font="Symbol" w:char="F0D6"/>
      </w:r>
      <w:r w:rsidRPr="00861440">
        <w:rPr>
          <w:color w:val="000000"/>
          <w:sz w:val="28"/>
          <w:szCs w:val="28"/>
        </w:rPr>
        <w:t>2</w:t>
      </w:r>
      <w:r w:rsidR="00861440">
        <w:rPr>
          <w:color w:val="000000"/>
          <w:sz w:val="28"/>
          <w:szCs w:val="28"/>
        </w:rPr>
        <w:t xml:space="preserve"> –</w:t>
      </w:r>
      <w:r w:rsidR="00861440" w:rsidRPr="00861440">
        <w:rPr>
          <w:color w:val="000000"/>
          <w:sz w:val="28"/>
          <w:szCs w:val="28"/>
        </w:rPr>
        <w:t xml:space="preserve"> (</w:t>
      </w:r>
      <w:r w:rsidR="00861440" w:rsidRPr="00861440">
        <w:rPr>
          <w:color w:val="000000"/>
          <w:sz w:val="28"/>
          <w:szCs w:val="28"/>
          <w:lang w:val="en-US"/>
        </w:rPr>
        <w:t>h</w:t>
      </w:r>
      <w:r w:rsidRPr="00861440">
        <w:rPr>
          <w:color w:val="000000"/>
          <w:sz w:val="28"/>
          <w:szCs w:val="28"/>
        </w:rPr>
        <w:t>-</w:t>
      </w:r>
      <w:r w:rsidRPr="00861440">
        <w:rPr>
          <w:color w:val="000000"/>
          <w:sz w:val="28"/>
          <w:szCs w:val="28"/>
          <w:lang w:val="en-US"/>
        </w:rPr>
        <w:t>l</w:t>
      </w:r>
      <w:r w:rsidR="00861440">
        <w:rPr>
          <w:color w:val="000000"/>
          <w:sz w:val="28"/>
          <w:szCs w:val="28"/>
        </w:rPr>
        <w:noBreakHyphen/>
      </w:r>
      <w:r w:rsidR="00861440" w:rsidRPr="00861440">
        <w:rPr>
          <w:color w:val="000000"/>
          <w:sz w:val="28"/>
          <w:szCs w:val="28"/>
        </w:rPr>
        <w:t>1</w:t>
      </w:r>
      <w:r w:rsidRPr="00861440">
        <w:rPr>
          <w:color w:val="000000"/>
          <w:sz w:val="28"/>
          <w:szCs w:val="28"/>
        </w:rPr>
        <w:t>)</w:t>
      </w:r>
    </w:p>
    <w:p w:rsidR="008B61A4" w:rsidRPr="00861440" w:rsidRDefault="008B61A4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sym w:font="Symbol" w:char="F063"/>
      </w:r>
      <w:r w:rsidRPr="00861440">
        <w:rPr>
          <w:color w:val="000000"/>
          <w:sz w:val="28"/>
          <w:szCs w:val="28"/>
          <w:vertAlign w:val="superscript"/>
        </w:rPr>
        <w:t>2</w:t>
      </w:r>
      <w:r w:rsidRPr="00861440">
        <w:rPr>
          <w:color w:val="000000"/>
          <w:sz w:val="28"/>
          <w:szCs w:val="28"/>
          <w:vertAlign w:val="subscript"/>
        </w:rPr>
        <w:t>расч</w:t>
      </w:r>
      <w:r w:rsid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 xml:space="preserve">= </w:t>
      </w:r>
      <w:r w:rsidRPr="00861440">
        <w:rPr>
          <w:color w:val="000000"/>
          <w:sz w:val="28"/>
          <w:szCs w:val="28"/>
        </w:rPr>
        <w:sym w:font="Symbol" w:char="F053"/>
      </w:r>
      <w:r w:rsidRPr="00861440">
        <w:rPr>
          <w:color w:val="000000"/>
          <w:sz w:val="28"/>
          <w:szCs w:val="28"/>
        </w:rPr>
        <w:t>(</w:t>
      </w: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</w:rPr>
        <w:t xml:space="preserve"> 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  <w:vertAlign w:val="superscript"/>
        </w:rPr>
        <w:t>|</w:t>
      </w:r>
      <w:r w:rsidRPr="00861440">
        <w:rPr>
          <w:color w:val="000000"/>
          <w:sz w:val="28"/>
          <w:szCs w:val="28"/>
        </w:rPr>
        <w:t>)</w:t>
      </w:r>
      <w:r w:rsidRPr="00861440">
        <w:rPr>
          <w:color w:val="000000"/>
          <w:sz w:val="28"/>
          <w:szCs w:val="28"/>
          <w:vertAlign w:val="superscript"/>
        </w:rPr>
        <w:t xml:space="preserve">2 </w:t>
      </w:r>
      <w:r w:rsidRPr="00861440">
        <w:rPr>
          <w:color w:val="000000"/>
          <w:sz w:val="28"/>
          <w:szCs w:val="28"/>
        </w:rPr>
        <w:t xml:space="preserve">/ </w:t>
      </w:r>
      <w:r w:rsidRPr="00861440">
        <w:rPr>
          <w:color w:val="000000"/>
          <w:sz w:val="28"/>
          <w:szCs w:val="28"/>
          <w:lang w:val="en-US"/>
        </w:rPr>
        <w:t>f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где: </w:t>
      </w: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</w:rPr>
        <w:t xml:space="preserve"> – эмпирические частоты;</w:t>
      </w: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f</w:t>
      </w:r>
      <w:r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  <w:vertAlign w:val="superscript"/>
        </w:rPr>
        <w:t>|</w:t>
      </w:r>
      <w:r w:rsidRPr="00861440">
        <w:rPr>
          <w:color w:val="000000"/>
          <w:sz w:val="28"/>
          <w:szCs w:val="28"/>
        </w:rPr>
        <w:t xml:space="preserve"> 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</w:rPr>
        <w:t>теоретические частоты.</w:t>
      </w: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h</w:t>
      </w:r>
      <w:r w:rsidRPr="00861440">
        <w:rPr>
          <w:color w:val="000000"/>
          <w:sz w:val="28"/>
          <w:szCs w:val="28"/>
        </w:rPr>
        <w:t xml:space="preserve"> – число групп;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l</w:t>
      </w:r>
      <w:r w:rsidRPr="00861440">
        <w:rPr>
          <w:color w:val="000000"/>
          <w:sz w:val="28"/>
          <w:szCs w:val="28"/>
        </w:rPr>
        <w:t xml:space="preserve"> – число независимых параметров, которые необходимо знать, чтобы построить кривую теоретического распределения.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Таблица 16 – Проверка гипотезы по размеру чистых активов</w:t>
      </w:r>
    </w:p>
    <w:tbl>
      <w:tblPr>
        <w:tblW w:w="4827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72"/>
        <w:gridCol w:w="1371"/>
        <w:gridCol w:w="974"/>
        <w:gridCol w:w="1487"/>
        <w:gridCol w:w="1487"/>
        <w:gridCol w:w="1948"/>
      </w:tblGrid>
      <w:tr w:rsidR="00416D91" w:rsidRPr="00FF4DDA" w:rsidTr="00FF4DDA">
        <w:trPr>
          <w:cantSplit/>
          <w:trHeight w:val="765"/>
        </w:trPr>
        <w:tc>
          <w:tcPr>
            <w:tcW w:w="1067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Группы банков по чистым активам</w:t>
            </w:r>
          </w:p>
        </w:tc>
        <w:tc>
          <w:tcPr>
            <w:tcW w:w="742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Число банков, 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</w:p>
        </w:tc>
        <w:tc>
          <w:tcPr>
            <w:tcW w:w="527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>|</w:t>
            </w:r>
          </w:p>
        </w:tc>
        <w:tc>
          <w:tcPr>
            <w:tcW w:w="805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(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  <w:r w:rsidRPr="00FF4DDA">
              <w:rPr>
                <w:color w:val="000000"/>
                <w:sz w:val="20"/>
                <w:szCs w:val="28"/>
              </w:rPr>
              <w:t>-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 xml:space="preserve"> f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>|</w:t>
            </w:r>
            <w:r w:rsidRPr="00FF4DDA">
              <w:rPr>
                <w:color w:val="000000"/>
                <w:sz w:val="20"/>
                <w:szCs w:val="28"/>
              </w:rPr>
              <w:t>)</w:t>
            </w:r>
          </w:p>
        </w:tc>
        <w:tc>
          <w:tcPr>
            <w:tcW w:w="80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>(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  <w:r w:rsidRPr="00FF4DDA">
              <w:rPr>
                <w:color w:val="000000"/>
                <w:sz w:val="20"/>
                <w:szCs w:val="28"/>
              </w:rPr>
              <w:t>-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 xml:space="preserve"> f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>|</w:t>
            </w:r>
            <w:r w:rsidRPr="00FF4DDA">
              <w:rPr>
                <w:color w:val="000000"/>
                <w:sz w:val="20"/>
                <w:szCs w:val="28"/>
              </w:rPr>
              <w:t>)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054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>(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  <w:r w:rsidRPr="00FF4DDA">
              <w:rPr>
                <w:color w:val="000000"/>
                <w:sz w:val="20"/>
                <w:szCs w:val="28"/>
              </w:rPr>
              <w:t>-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 xml:space="preserve"> f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>|</w:t>
            </w:r>
            <w:r w:rsidRPr="00FF4DDA">
              <w:rPr>
                <w:color w:val="000000"/>
                <w:sz w:val="20"/>
                <w:szCs w:val="28"/>
              </w:rPr>
              <w:t>)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>2</w:t>
            </w:r>
            <w:r w:rsidRPr="00FF4DDA">
              <w:rPr>
                <w:color w:val="000000"/>
                <w:sz w:val="20"/>
                <w:szCs w:val="28"/>
              </w:rPr>
              <w:t>/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</w:p>
        </w:tc>
      </w:tr>
      <w:tr w:rsidR="00CE1FDB" w:rsidRPr="00FF4DDA" w:rsidTr="00FF4DDA">
        <w:trPr>
          <w:cantSplit/>
          <w:trHeight w:val="375"/>
        </w:trPr>
        <w:tc>
          <w:tcPr>
            <w:tcW w:w="1067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425</w:t>
            </w:r>
            <w:r w:rsidR="00861440" w:rsidRPr="00FF4DDA">
              <w:rPr>
                <w:color w:val="000000"/>
                <w:sz w:val="20"/>
                <w:szCs w:val="28"/>
              </w:rPr>
              <w:t>–4</w:t>
            </w:r>
            <w:r w:rsidRPr="00FF4DDA">
              <w:rPr>
                <w:color w:val="000000"/>
                <w:sz w:val="20"/>
                <w:szCs w:val="28"/>
              </w:rPr>
              <w:t>568,5</w:t>
            </w:r>
          </w:p>
        </w:tc>
        <w:tc>
          <w:tcPr>
            <w:tcW w:w="742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20</w:t>
            </w:r>
          </w:p>
        </w:tc>
        <w:tc>
          <w:tcPr>
            <w:tcW w:w="527" w:type="pct"/>
            <w:shd w:val="clear" w:color="auto" w:fill="auto"/>
            <w:noWrap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8,0</w:t>
            </w:r>
          </w:p>
        </w:tc>
        <w:tc>
          <w:tcPr>
            <w:tcW w:w="805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>12,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805" w:type="pct"/>
            <w:shd w:val="clear" w:color="auto" w:fill="auto"/>
            <w:noWrap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1440</w:t>
            </w:r>
          </w:p>
        </w:tc>
        <w:tc>
          <w:tcPr>
            <w:tcW w:w="1054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7,2</w:t>
            </w:r>
          </w:p>
        </w:tc>
      </w:tr>
      <w:tr w:rsidR="00CE1FDB" w:rsidRPr="00FF4DDA" w:rsidTr="00FF4DDA">
        <w:trPr>
          <w:cantSplit/>
          <w:trHeight w:val="360"/>
        </w:trPr>
        <w:tc>
          <w:tcPr>
            <w:tcW w:w="1067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4568,5</w:t>
            </w:r>
            <w:r w:rsidR="00861440" w:rsidRPr="00FF4DDA">
              <w:rPr>
                <w:color w:val="000000"/>
                <w:sz w:val="20"/>
                <w:szCs w:val="28"/>
              </w:rPr>
              <w:t>–8</w:t>
            </w:r>
            <w:r w:rsidRPr="00FF4DDA">
              <w:rPr>
                <w:color w:val="000000"/>
                <w:sz w:val="20"/>
                <w:szCs w:val="28"/>
              </w:rPr>
              <w:t>712</w:t>
            </w:r>
          </w:p>
        </w:tc>
        <w:tc>
          <w:tcPr>
            <w:tcW w:w="742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527" w:type="pct"/>
            <w:shd w:val="clear" w:color="auto" w:fill="auto"/>
            <w:noWrap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9,0</w:t>
            </w:r>
          </w:p>
        </w:tc>
        <w:tc>
          <w:tcPr>
            <w:tcW w:w="805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>-4,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805" w:type="pct"/>
            <w:shd w:val="clear" w:color="auto" w:fill="auto"/>
            <w:noWrap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16</w:t>
            </w:r>
            <w:r w:rsidRPr="00FF4DDA">
              <w:rPr>
                <w:color w:val="000000"/>
                <w:sz w:val="20"/>
                <w:szCs w:val="28"/>
              </w:rPr>
              <w:t>,0</w:t>
            </w:r>
          </w:p>
        </w:tc>
        <w:tc>
          <w:tcPr>
            <w:tcW w:w="1054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3,2</w:t>
            </w:r>
          </w:p>
        </w:tc>
      </w:tr>
      <w:tr w:rsidR="00CE1FDB" w:rsidRPr="00FF4DDA" w:rsidTr="00FF4DDA">
        <w:trPr>
          <w:cantSplit/>
          <w:trHeight w:val="285"/>
        </w:trPr>
        <w:tc>
          <w:tcPr>
            <w:tcW w:w="1067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8712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2855,5</w:t>
            </w:r>
          </w:p>
        </w:tc>
        <w:tc>
          <w:tcPr>
            <w:tcW w:w="742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27" w:type="pct"/>
            <w:shd w:val="clear" w:color="auto" w:fill="auto"/>
            <w:noWrap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6,0</w:t>
            </w:r>
          </w:p>
        </w:tc>
        <w:tc>
          <w:tcPr>
            <w:tcW w:w="805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>-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4</w:t>
            </w:r>
            <w:r w:rsidRPr="00FF4DDA">
              <w:rPr>
                <w:color w:val="000000"/>
                <w:sz w:val="20"/>
                <w:szCs w:val="28"/>
              </w:rPr>
              <w:t>,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805" w:type="pct"/>
            <w:shd w:val="clear" w:color="auto" w:fill="auto"/>
            <w:noWrap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16</w:t>
            </w:r>
            <w:r w:rsidRPr="00FF4DDA">
              <w:rPr>
                <w:color w:val="000000"/>
                <w:sz w:val="20"/>
                <w:szCs w:val="28"/>
              </w:rPr>
              <w:t>,0</w:t>
            </w:r>
          </w:p>
        </w:tc>
        <w:tc>
          <w:tcPr>
            <w:tcW w:w="1054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8,0</w:t>
            </w:r>
          </w:p>
        </w:tc>
      </w:tr>
      <w:tr w:rsidR="00CE1FDB" w:rsidRPr="00FF4DDA" w:rsidTr="00FF4DDA">
        <w:trPr>
          <w:cantSplit/>
          <w:trHeight w:val="405"/>
        </w:trPr>
        <w:tc>
          <w:tcPr>
            <w:tcW w:w="1067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12855,5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6999</w:t>
            </w:r>
          </w:p>
        </w:tc>
        <w:tc>
          <w:tcPr>
            <w:tcW w:w="742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27" w:type="pct"/>
            <w:shd w:val="clear" w:color="auto" w:fill="auto"/>
            <w:noWrap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2,0</w:t>
            </w:r>
          </w:p>
        </w:tc>
        <w:tc>
          <w:tcPr>
            <w:tcW w:w="805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>-2,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805" w:type="pct"/>
            <w:shd w:val="clear" w:color="auto" w:fill="auto"/>
            <w:noWrap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4</w:t>
            </w:r>
            <w:r w:rsidRPr="00FF4DDA">
              <w:rPr>
                <w:color w:val="000000"/>
                <w:sz w:val="20"/>
                <w:szCs w:val="28"/>
              </w:rPr>
              <w:t>,0</w:t>
            </w:r>
          </w:p>
        </w:tc>
        <w:tc>
          <w:tcPr>
            <w:tcW w:w="1054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0,0</w:t>
            </w:r>
          </w:p>
        </w:tc>
      </w:tr>
      <w:tr w:rsidR="00CE1FDB" w:rsidRPr="00FF4DDA" w:rsidTr="00FF4DDA">
        <w:trPr>
          <w:cantSplit/>
          <w:trHeight w:val="375"/>
        </w:trPr>
        <w:tc>
          <w:tcPr>
            <w:tcW w:w="1067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16999</w:t>
            </w:r>
            <w:r w:rsidR="00861440" w:rsidRPr="00FF4DDA">
              <w:rPr>
                <w:color w:val="000000"/>
                <w:sz w:val="20"/>
                <w:szCs w:val="28"/>
              </w:rPr>
              <w:t>–2</w:t>
            </w:r>
            <w:r w:rsidRPr="00FF4DDA">
              <w:rPr>
                <w:color w:val="000000"/>
                <w:sz w:val="20"/>
                <w:szCs w:val="28"/>
              </w:rPr>
              <w:t>1142,5</w:t>
            </w:r>
          </w:p>
        </w:tc>
        <w:tc>
          <w:tcPr>
            <w:tcW w:w="742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27" w:type="pct"/>
            <w:shd w:val="clear" w:color="auto" w:fill="auto"/>
            <w:noWrap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805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>2,0</w:t>
            </w:r>
          </w:p>
        </w:tc>
        <w:tc>
          <w:tcPr>
            <w:tcW w:w="805" w:type="pct"/>
            <w:shd w:val="clear" w:color="auto" w:fill="auto"/>
            <w:noWrap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>4,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1054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2,0</w:t>
            </w:r>
          </w:p>
        </w:tc>
      </w:tr>
      <w:tr w:rsidR="00CE1FDB" w:rsidRPr="00FF4DDA" w:rsidTr="00FF4DDA">
        <w:trPr>
          <w:cantSplit/>
          <w:trHeight w:val="360"/>
        </w:trPr>
        <w:tc>
          <w:tcPr>
            <w:tcW w:w="1067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21142,5</w:t>
            </w:r>
            <w:r w:rsidR="00861440" w:rsidRPr="00FF4DDA">
              <w:rPr>
                <w:color w:val="000000"/>
                <w:sz w:val="20"/>
                <w:szCs w:val="28"/>
              </w:rPr>
              <w:t>–2</w:t>
            </w:r>
            <w:r w:rsidRPr="00FF4DDA">
              <w:rPr>
                <w:color w:val="000000"/>
                <w:sz w:val="20"/>
                <w:szCs w:val="28"/>
              </w:rPr>
              <w:t>5286</w:t>
            </w:r>
          </w:p>
        </w:tc>
        <w:tc>
          <w:tcPr>
            <w:tcW w:w="742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27" w:type="pct"/>
            <w:shd w:val="clear" w:color="auto" w:fill="auto"/>
            <w:noWrap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805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>1,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805" w:type="pct"/>
            <w:shd w:val="clear" w:color="auto" w:fill="auto"/>
            <w:noWrap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>1,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0</w:t>
            </w:r>
          </w:p>
        </w:tc>
        <w:tc>
          <w:tcPr>
            <w:tcW w:w="1054" w:type="pct"/>
            <w:shd w:val="clear" w:color="auto" w:fill="auto"/>
          </w:tcPr>
          <w:p w:rsidR="00CE1FDB" w:rsidRPr="00FF4DDA" w:rsidRDefault="00CE1FDB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1,0</w:t>
            </w:r>
          </w:p>
        </w:tc>
      </w:tr>
      <w:tr w:rsidR="00416D91" w:rsidRPr="00FF4DDA" w:rsidTr="00FF4DDA">
        <w:trPr>
          <w:cantSplit/>
          <w:trHeight w:val="315"/>
        </w:trPr>
        <w:tc>
          <w:tcPr>
            <w:tcW w:w="1067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742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30</w:t>
            </w:r>
          </w:p>
        </w:tc>
        <w:tc>
          <w:tcPr>
            <w:tcW w:w="527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>2</w:t>
            </w:r>
            <w:r w:rsidR="00CE1FDB" w:rsidRPr="00FF4DDA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805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0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54" w:type="pct"/>
            <w:shd w:val="clear" w:color="auto" w:fill="auto"/>
          </w:tcPr>
          <w:p w:rsidR="00416D91" w:rsidRPr="00FF4DDA" w:rsidRDefault="006F31D9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22</w:t>
            </w:r>
            <w:r w:rsidR="00CE1FDB" w:rsidRPr="00FF4DDA">
              <w:rPr>
                <w:color w:val="000000"/>
                <w:sz w:val="20"/>
                <w:szCs w:val="28"/>
              </w:rPr>
              <w:t>,4</w:t>
            </w:r>
          </w:p>
        </w:tc>
      </w:tr>
    </w:tbl>
    <w:p w:rsid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32"/>
          <w:lang w:val="en-US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sym w:font="Symbol" w:char="F063"/>
      </w:r>
      <w:r w:rsidRPr="00861440">
        <w:rPr>
          <w:color w:val="000000"/>
          <w:sz w:val="28"/>
          <w:szCs w:val="28"/>
          <w:vertAlign w:val="superscript"/>
        </w:rPr>
        <w:t>2</w:t>
      </w:r>
      <w:r w:rsidRPr="00861440">
        <w:rPr>
          <w:color w:val="000000"/>
          <w:sz w:val="28"/>
          <w:szCs w:val="28"/>
          <w:vertAlign w:val="subscript"/>
        </w:rPr>
        <w:t>расч</w:t>
      </w:r>
      <w:r w:rsid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 xml:space="preserve">= </w:t>
      </w:r>
      <w:r w:rsidR="006F31D9" w:rsidRPr="00861440">
        <w:rPr>
          <w:color w:val="000000"/>
          <w:sz w:val="28"/>
          <w:szCs w:val="28"/>
        </w:rPr>
        <w:t>22</w:t>
      </w:r>
      <w:r w:rsidR="00CE1FDB" w:rsidRPr="00861440">
        <w:rPr>
          <w:color w:val="000000"/>
          <w:sz w:val="28"/>
          <w:szCs w:val="28"/>
        </w:rPr>
        <w:t>,4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sym w:font="Symbol" w:char="F072"/>
      </w:r>
      <w:r w:rsidRPr="00861440">
        <w:rPr>
          <w:color w:val="000000"/>
          <w:sz w:val="28"/>
          <w:szCs w:val="28"/>
        </w:rPr>
        <w:t xml:space="preserve"> = (</w:t>
      </w:r>
      <w:r w:rsidR="006F31D9" w:rsidRPr="00861440">
        <w:rPr>
          <w:color w:val="000000"/>
          <w:sz w:val="28"/>
          <w:szCs w:val="28"/>
        </w:rPr>
        <w:t>22</w:t>
      </w:r>
      <w:r w:rsidR="00CE1FDB" w:rsidRPr="00861440">
        <w:rPr>
          <w:color w:val="000000"/>
          <w:sz w:val="28"/>
          <w:szCs w:val="28"/>
        </w:rPr>
        <w:t>,4</w:t>
      </w:r>
      <w:r w:rsidRPr="00861440">
        <w:rPr>
          <w:color w:val="000000"/>
          <w:sz w:val="28"/>
          <w:szCs w:val="28"/>
        </w:rPr>
        <w:t xml:space="preserve"> – (6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2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1</w:t>
      </w:r>
      <w:r w:rsidRPr="00861440">
        <w:rPr>
          <w:color w:val="000000"/>
          <w:sz w:val="28"/>
          <w:szCs w:val="28"/>
        </w:rPr>
        <w:t>))/</w:t>
      </w:r>
      <w:r w:rsidRPr="00861440">
        <w:rPr>
          <w:color w:val="000000"/>
          <w:sz w:val="28"/>
          <w:szCs w:val="28"/>
        </w:rPr>
        <w:sym w:font="Symbol" w:char="F0D6"/>
      </w:r>
      <w:r w:rsidR="00CE1FDB" w:rsidRPr="00861440">
        <w:rPr>
          <w:color w:val="000000"/>
          <w:sz w:val="28"/>
          <w:szCs w:val="28"/>
        </w:rPr>
        <w:t>(2*(6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2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1</w:t>
      </w:r>
      <w:r w:rsidR="00CE1FDB" w:rsidRPr="00861440">
        <w:rPr>
          <w:color w:val="000000"/>
          <w:sz w:val="28"/>
          <w:szCs w:val="28"/>
        </w:rPr>
        <w:t>))= 7,9</w:t>
      </w:r>
      <w:r w:rsidRPr="00861440">
        <w:rPr>
          <w:color w:val="000000"/>
          <w:sz w:val="28"/>
          <w:szCs w:val="28"/>
        </w:rPr>
        <w:t>&gt;3, следовательно, что гипотеза о соответствии распределения банков по размеру чистых активов</w:t>
      </w:r>
      <w:r w:rsid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</w:rPr>
        <w:t>закону нормального распределения отвергается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Таблица 17 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</w:rPr>
        <w:t>Проверка гипотезы по размеру прибыли</w:t>
      </w:r>
    </w:p>
    <w:tbl>
      <w:tblPr>
        <w:tblW w:w="4764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52"/>
        <w:gridCol w:w="1372"/>
        <w:gridCol w:w="973"/>
        <w:gridCol w:w="1486"/>
        <w:gridCol w:w="1486"/>
        <w:gridCol w:w="1949"/>
      </w:tblGrid>
      <w:tr w:rsidR="00416D91" w:rsidRPr="00FF4DDA" w:rsidTr="00FF4DDA">
        <w:trPr>
          <w:cantSplit/>
          <w:trHeight w:val="765"/>
        </w:trPr>
        <w:tc>
          <w:tcPr>
            <w:tcW w:w="1015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Группы банков по прибыли</w:t>
            </w:r>
          </w:p>
        </w:tc>
        <w:tc>
          <w:tcPr>
            <w:tcW w:w="752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 xml:space="preserve">Число банков, 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</w:p>
        </w:tc>
        <w:tc>
          <w:tcPr>
            <w:tcW w:w="533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>|</w:t>
            </w:r>
          </w:p>
        </w:tc>
        <w:tc>
          <w:tcPr>
            <w:tcW w:w="815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(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  <w:r w:rsidRPr="00FF4DDA">
              <w:rPr>
                <w:color w:val="000000"/>
                <w:sz w:val="20"/>
                <w:szCs w:val="28"/>
              </w:rPr>
              <w:t>-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 xml:space="preserve"> f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>|</w:t>
            </w:r>
            <w:r w:rsidRPr="00FF4DDA">
              <w:rPr>
                <w:color w:val="000000"/>
                <w:sz w:val="20"/>
                <w:szCs w:val="28"/>
              </w:rPr>
              <w:t>)</w:t>
            </w:r>
          </w:p>
        </w:tc>
        <w:tc>
          <w:tcPr>
            <w:tcW w:w="815" w:type="pct"/>
            <w:shd w:val="clear" w:color="auto" w:fill="auto"/>
            <w:noWrap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vertAlign w:val="superscript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>(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  <w:r w:rsidRPr="00FF4DDA">
              <w:rPr>
                <w:color w:val="000000"/>
                <w:sz w:val="20"/>
                <w:szCs w:val="28"/>
              </w:rPr>
              <w:t>-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 xml:space="preserve"> f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>|</w:t>
            </w:r>
            <w:r w:rsidRPr="00FF4DDA">
              <w:rPr>
                <w:color w:val="000000"/>
                <w:sz w:val="20"/>
                <w:szCs w:val="28"/>
              </w:rPr>
              <w:t>)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069" w:type="pct"/>
            <w:shd w:val="clear" w:color="auto" w:fill="auto"/>
          </w:tcPr>
          <w:p w:rsidR="00416D91" w:rsidRPr="00FF4DDA" w:rsidRDefault="00416D91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FF4DDA">
              <w:rPr>
                <w:color w:val="000000"/>
                <w:sz w:val="20"/>
                <w:szCs w:val="28"/>
              </w:rPr>
              <w:t>(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  <w:r w:rsidRPr="00FF4DDA">
              <w:rPr>
                <w:color w:val="000000"/>
                <w:sz w:val="20"/>
                <w:szCs w:val="28"/>
              </w:rPr>
              <w:t>-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 xml:space="preserve"> f</w:t>
            </w:r>
            <w:r w:rsidRPr="00FF4DDA">
              <w:rPr>
                <w:color w:val="000000"/>
                <w:sz w:val="20"/>
                <w:szCs w:val="28"/>
              </w:rPr>
              <w:t xml:space="preserve"> 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>|</w:t>
            </w:r>
            <w:r w:rsidRPr="00FF4DDA">
              <w:rPr>
                <w:color w:val="000000"/>
                <w:sz w:val="20"/>
                <w:szCs w:val="28"/>
              </w:rPr>
              <w:t>)</w:t>
            </w:r>
            <w:r w:rsidRPr="00FF4DDA">
              <w:rPr>
                <w:color w:val="000000"/>
                <w:sz w:val="20"/>
                <w:szCs w:val="28"/>
                <w:vertAlign w:val="superscript"/>
              </w:rPr>
              <w:t>2</w:t>
            </w:r>
            <w:r w:rsidRPr="00FF4DDA">
              <w:rPr>
                <w:color w:val="000000"/>
                <w:sz w:val="20"/>
                <w:szCs w:val="28"/>
              </w:rPr>
              <w:t>/</w:t>
            </w:r>
            <w:r w:rsidRPr="00FF4DDA">
              <w:rPr>
                <w:color w:val="000000"/>
                <w:sz w:val="20"/>
                <w:szCs w:val="28"/>
                <w:lang w:val="en-US"/>
              </w:rPr>
              <w:t>f</w:t>
            </w:r>
          </w:p>
        </w:tc>
      </w:tr>
      <w:tr w:rsidR="00D74964" w:rsidRPr="00FF4DDA" w:rsidTr="00FF4DDA">
        <w:trPr>
          <w:cantSplit/>
          <w:trHeight w:val="375"/>
        </w:trPr>
        <w:tc>
          <w:tcPr>
            <w:tcW w:w="1015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5</w:t>
            </w:r>
            <w:r w:rsidR="00861440" w:rsidRPr="00FF4DDA">
              <w:rPr>
                <w:color w:val="000000"/>
                <w:sz w:val="20"/>
                <w:szCs w:val="28"/>
              </w:rPr>
              <w:t>–3</w:t>
            </w:r>
            <w:r w:rsidRPr="00FF4DDA">
              <w:rPr>
                <w:color w:val="000000"/>
                <w:sz w:val="20"/>
                <w:szCs w:val="28"/>
              </w:rPr>
              <w:t>31,16</w:t>
            </w:r>
          </w:p>
        </w:tc>
        <w:tc>
          <w:tcPr>
            <w:tcW w:w="752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24</w:t>
            </w:r>
          </w:p>
        </w:tc>
        <w:tc>
          <w:tcPr>
            <w:tcW w:w="533" w:type="pct"/>
            <w:shd w:val="clear" w:color="auto" w:fill="auto"/>
            <w:noWrap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11,0</w:t>
            </w:r>
          </w:p>
        </w:tc>
        <w:tc>
          <w:tcPr>
            <w:tcW w:w="815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13,0</w:t>
            </w:r>
          </w:p>
        </w:tc>
        <w:tc>
          <w:tcPr>
            <w:tcW w:w="815" w:type="pct"/>
            <w:shd w:val="clear" w:color="auto" w:fill="auto"/>
            <w:noWrap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169,0</w:t>
            </w:r>
          </w:p>
        </w:tc>
        <w:tc>
          <w:tcPr>
            <w:tcW w:w="1069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7,0</w:t>
            </w:r>
          </w:p>
        </w:tc>
      </w:tr>
      <w:tr w:rsidR="00D74964" w:rsidRPr="00FF4DDA" w:rsidTr="00FF4DDA">
        <w:trPr>
          <w:cantSplit/>
          <w:trHeight w:val="360"/>
        </w:trPr>
        <w:tc>
          <w:tcPr>
            <w:tcW w:w="1015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331,16</w:t>
            </w:r>
            <w:r w:rsidR="00861440" w:rsidRPr="00FF4DDA">
              <w:rPr>
                <w:color w:val="000000"/>
                <w:sz w:val="20"/>
                <w:szCs w:val="28"/>
              </w:rPr>
              <w:t>–6</w:t>
            </w:r>
            <w:r w:rsidRPr="00FF4DDA">
              <w:rPr>
                <w:color w:val="000000"/>
                <w:sz w:val="20"/>
                <w:szCs w:val="28"/>
              </w:rPr>
              <w:t>57,32</w:t>
            </w:r>
          </w:p>
        </w:tc>
        <w:tc>
          <w:tcPr>
            <w:tcW w:w="752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533" w:type="pct"/>
            <w:shd w:val="clear" w:color="auto" w:fill="auto"/>
            <w:noWrap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10,0</w:t>
            </w:r>
          </w:p>
        </w:tc>
        <w:tc>
          <w:tcPr>
            <w:tcW w:w="815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-6,0</w:t>
            </w:r>
          </w:p>
        </w:tc>
        <w:tc>
          <w:tcPr>
            <w:tcW w:w="815" w:type="pct"/>
            <w:shd w:val="clear" w:color="auto" w:fill="auto"/>
            <w:noWrap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36,0</w:t>
            </w:r>
          </w:p>
        </w:tc>
        <w:tc>
          <w:tcPr>
            <w:tcW w:w="1069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9,0</w:t>
            </w:r>
          </w:p>
        </w:tc>
      </w:tr>
      <w:tr w:rsidR="00D74964" w:rsidRPr="00FF4DDA" w:rsidTr="00FF4DDA">
        <w:trPr>
          <w:cantSplit/>
          <w:trHeight w:val="285"/>
        </w:trPr>
        <w:tc>
          <w:tcPr>
            <w:tcW w:w="1015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657,32</w:t>
            </w:r>
            <w:r w:rsidR="00861440" w:rsidRPr="00FF4DDA">
              <w:rPr>
                <w:color w:val="000000"/>
                <w:sz w:val="20"/>
                <w:szCs w:val="28"/>
              </w:rPr>
              <w:t>–9</w:t>
            </w:r>
            <w:r w:rsidRPr="00FF4DDA">
              <w:rPr>
                <w:color w:val="000000"/>
                <w:sz w:val="20"/>
                <w:szCs w:val="28"/>
              </w:rPr>
              <w:t>83,48</w:t>
            </w:r>
          </w:p>
        </w:tc>
        <w:tc>
          <w:tcPr>
            <w:tcW w:w="752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33" w:type="pct"/>
            <w:shd w:val="clear" w:color="auto" w:fill="auto"/>
            <w:noWrap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3,0</w:t>
            </w:r>
          </w:p>
        </w:tc>
        <w:tc>
          <w:tcPr>
            <w:tcW w:w="815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-2,0</w:t>
            </w:r>
          </w:p>
        </w:tc>
        <w:tc>
          <w:tcPr>
            <w:tcW w:w="815" w:type="pct"/>
            <w:shd w:val="clear" w:color="auto" w:fill="auto"/>
            <w:noWrap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4,0</w:t>
            </w:r>
          </w:p>
        </w:tc>
        <w:tc>
          <w:tcPr>
            <w:tcW w:w="1069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4,0</w:t>
            </w:r>
          </w:p>
        </w:tc>
      </w:tr>
      <w:tr w:rsidR="00D74964" w:rsidRPr="00FF4DDA" w:rsidTr="00FF4DDA">
        <w:trPr>
          <w:cantSplit/>
          <w:trHeight w:val="405"/>
        </w:trPr>
        <w:tc>
          <w:tcPr>
            <w:tcW w:w="1015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983,48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309,64</w:t>
            </w:r>
          </w:p>
        </w:tc>
        <w:tc>
          <w:tcPr>
            <w:tcW w:w="752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33" w:type="pct"/>
            <w:shd w:val="clear" w:color="auto" w:fill="auto"/>
            <w:noWrap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815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815" w:type="pct"/>
            <w:shd w:val="clear" w:color="auto" w:fill="auto"/>
            <w:noWrap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069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tr w:rsidR="00D74964" w:rsidRPr="00FF4DDA" w:rsidTr="00FF4DDA">
        <w:trPr>
          <w:cantSplit/>
          <w:trHeight w:val="375"/>
        </w:trPr>
        <w:tc>
          <w:tcPr>
            <w:tcW w:w="1015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1309,64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635,8</w:t>
            </w:r>
          </w:p>
        </w:tc>
        <w:tc>
          <w:tcPr>
            <w:tcW w:w="752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33" w:type="pct"/>
            <w:shd w:val="clear" w:color="auto" w:fill="auto"/>
            <w:noWrap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815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815" w:type="pct"/>
            <w:shd w:val="clear" w:color="auto" w:fill="auto"/>
            <w:noWrap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069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</w:tr>
      <w:tr w:rsidR="00D74964" w:rsidRPr="00FF4DDA" w:rsidTr="00FF4DDA">
        <w:trPr>
          <w:cantSplit/>
          <w:trHeight w:val="360"/>
        </w:trPr>
        <w:tc>
          <w:tcPr>
            <w:tcW w:w="1015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1635,8</w:t>
            </w:r>
            <w:r w:rsidR="00861440" w:rsidRPr="00FF4DDA">
              <w:rPr>
                <w:color w:val="000000"/>
                <w:sz w:val="20"/>
                <w:szCs w:val="28"/>
              </w:rPr>
              <w:t>–1</w:t>
            </w:r>
            <w:r w:rsidRPr="00FF4DDA">
              <w:rPr>
                <w:color w:val="000000"/>
                <w:sz w:val="20"/>
                <w:szCs w:val="28"/>
              </w:rPr>
              <w:t>962</w:t>
            </w:r>
          </w:p>
        </w:tc>
        <w:tc>
          <w:tcPr>
            <w:tcW w:w="752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33" w:type="pct"/>
            <w:shd w:val="clear" w:color="auto" w:fill="auto"/>
            <w:noWrap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815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1,0</w:t>
            </w:r>
          </w:p>
        </w:tc>
        <w:tc>
          <w:tcPr>
            <w:tcW w:w="815" w:type="pct"/>
            <w:shd w:val="clear" w:color="auto" w:fill="auto"/>
            <w:noWrap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1,0</w:t>
            </w:r>
          </w:p>
        </w:tc>
        <w:tc>
          <w:tcPr>
            <w:tcW w:w="1069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1,0</w:t>
            </w:r>
          </w:p>
        </w:tc>
      </w:tr>
      <w:tr w:rsidR="00D74964" w:rsidRPr="00FF4DDA" w:rsidTr="00FF4DDA">
        <w:trPr>
          <w:cantSplit/>
          <w:trHeight w:val="315"/>
        </w:trPr>
        <w:tc>
          <w:tcPr>
            <w:tcW w:w="1015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752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30</w:t>
            </w:r>
          </w:p>
        </w:tc>
        <w:tc>
          <w:tcPr>
            <w:tcW w:w="533" w:type="pct"/>
            <w:shd w:val="clear" w:color="auto" w:fill="auto"/>
            <w:noWrap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24</w:t>
            </w:r>
          </w:p>
        </w:tc>
        <w:tc>
          <w:tcPr>
            <w:tcW w:w="815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15" w:type="pct"/>
            <w:shd w:val="clear" w:color="auto" w:fill="auto"/>
            <w:noWrap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69" w:type="pct"/>
            <w:shd w:val="clear" w:color="auto" w:fill="auto"/>
          </w:tcPr>
          <w:p w:rsidR="00D74964" w:rsidRPr="00FF4DDA" w:rsidRDefault="00D74964" w:rsidP="00FF4DDA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F4DDA">
              <w:rPr>
                <w:color w:val="000000"/>
                <w:sz w:val="20"/>
                <w:szCs w:val="28"/>
              </w:rPr>
              <w:t>21</w:t>
            </w:r>
          </w:p>
        </w:tc>
      </w:tr>
    </w:tbl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sym w:font="Symbol" w:char="F063"/>
      </w:r>
      <w:r w:rsidRPr="00861440">
        <w:rPr>
          <w:color w:val="000000"/>
          <w:sz w:val="28"/>
          <w:szCs w:val="28"/>
          <w:vertAlign w:val="superscript"/>
        </w:rPr>
        <w:t>2</w:t>
      </w:r>
      <w:r w:rsidRPr="00861440">
        <w:rPr>
          <w:color w:val="000000"/>
          <w:sz w:val="28"/>
          <w:szCs w:val="28"/>
          <w:vertAlign w:val="subscript"/>
        </w:rPr>
        <w:t>расч</w:t>
      </w:r>
      <w:r w:rsidR="00861440">
        <w:rPr>
          <w:color w:val="000000"/>
          <w:sz w:val="28"/>
          <w:szCs w:val="28"/>
          <w:vertAlign w:val="subscript"/>
        </w:rPr>
        <w:t xml:space="preserve"> </w:t>
      </w:r>
      <w:r w:rsidRPr="00861440">
        <w:rPr>
          <w:color w:val="000000"/>
          <w:sz w:val="28"/>
          <w:szCs w:val="28"/>
        </w:rPr>
        <w:t xml:space="preserve">= </w:t>
      </w:r>
      <w:r w:rsidR="00D74964" w:rsidRPr="00861440">
        <w:rPr>
          <w:color w:val="000000"/>
          <w:sz w:val="28"/>
          <w:szCs w:val="28"/>
        </w:rPr>
        <w:t>21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sym w:font="Symbol" w:char="F072"/>
      </w:r>
      <w:r w:rsidRPr="00861440">
        <w:rPr>
          <w:color w:val="000000"/>
          <w:sz w:val="28"/>
          <w:szCs w:val="28"/>
        </w:rPr>
        <w:t xml:space="preserve"> = (</w:t>
      </w:r>
      <w:r w:rsidR="00D74964" w:rsidRPr="00861440">
        <w:rPr>
          <w:color w:val="000000"/>
          <w:sz w:val="28"/>
          <w:szCs w:val="28"/>
        </w:rPr>
        <w:t>21</w:t>
      </w:r>
      <w:r w:rsidRPr="00861440">
        <w:rPr>
          <w:color w:val="000000"/>
          <w:sz w:val="28"/>
          <w:szCs w:val="28"/>
        </w:rPr>
        <w:t xml:space="preserve"> – (6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2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1</w:t>
      </w:r>
      <w:r w:rsidRPr="00861440">
        <w:rPr>
          <w:color w:val="000000"/>
          <w:sz w:val="28"/>
          <w:szCs w:val="28"/>
        </w:rPr>
        <w:t>))/</w:t>
      </w:r>
      <w:r w:rsidRPr="00861440">
        <w:rPr>
          <w:color w:val="000000"/>
          <w:sz w:val="28"/>
          <w:szCs w:val="28"/>
        </w:rPr>
        <w:sym w:font="Symbol" w:char="F0D6"/>
      </w:r>
      <w:r w:rsidRPr="00861440">
        <w:rPr>
          <w:color w:val="000000"/>
          <w:sz w:val="28"/>
          <w:szCs w:val="28"/>
        </w:rPr>
        <w:t>(2*(6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2</w:t>
      </w:r>
      <w:r w:rsidR="00861440">
        <w:rPr>
          <w:color w:val="000000"/>
          <w:sz w:val="28"/>
          <w:szCs w:val="28"/>
        </w:rPr>
        <w:t>–</w:t>
      </w:r>
      <w:r w:rsidR="00861440" w:rsidRPr="00861440">
        <w:rPr>
          <w:color w:val="000000"/>
          <w:sz w:val="28"/>
          <w:szCs w:val="28"/>
        </w:rPr>
        <w:t>1</w:t>
      </w:r>
      <w:r w:rsidRPr="00861440">
        <w:rPr>
          <w:color w:val="000000"/>
          <w:sz w:val="28"/>
          <w:szCs w:val="28"/>
        </w:rPr>
        <w:t xml:space="preserve">))= </w:t>
      </w:r>
      <w:r w:rsidR="00D74964" w:rsidRPr="00861440">
        <w:rPr>
          <w:color w:val="000000"/>
          <w:sz w:val="28"/>
          <w:szCs w:val="28"/>
        </w:rPr>
        <w:t>7,3</w:t>
      </w:r>
      <w:r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</w:rPr>
        <w:sym w:font="Symbol" w:char="F03E"/>
      </w:r>
      <w:r w:rsidRPr="00861440">
        <w:rPr>
          <w:color w:val="000000"/>
          <w:sz w:val="28"/>
          <w:szCs w:val="28"/>
        </w:rPr>
        <w:t xml:space="preserve"> 3, следовательно, что гипотеза о соответствии распределения банков по размеру прибыли закону нормального распределения отвергается</w:t>
      </w:r>
      <w:r w:rsidR="00B51D3C" w:rsidRPr="00861440">
        <w:rPr>
          <w:color w:val="000000"/>
          <w:sz w:val="28"/>
          <w:szCs w:val="28"/>
        </w:rPr>
        <w:t>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з) Определение границ, в которых с вероятностью 0,95 будет находиться среднее значение выбранных показателей в генеральной совокупности</w:t>
      </w:r>
      <w:r w:rsidR="00861440">
        <w:rPr>
          <w:color w:val="000000"/>
          <w:sz w:val="28"/>
          <w:szCs w:val="28"/>
        </w:rPr>
        <w:t xml:space="preserve">. </w:t>
      </w:r>
      <w:r w:rsidRPr="00861440">
        <w:rPr>
          <w:color w:val="000000"/>
          <w:sz w:val="28"/>
          <w:szCs w:val="28"/>
        </w:rPr>
        <w:t>Средняя ошибка выборки определяется по формуле:</w:t>
      </w: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16D91" w:rsidRPr="00861440">
        <w:rPr>
          <w:color w:val="000000"/>
          <w:sz w:val="28"/>
          <w:szCs w:val="28"/>
        </w:rPr>
        <w:sym w:font="Symbol" w:char="F06D"/>
      </w:r>
      <w:r w:rsidR="00416D91" w:rsidRPr="00861440">
        <w:rPr>
          <w:color w:val="000000"/>
          <w:sz w:val="28"/>
          <w:szCs w:val="28"/>
        </w:rPr>
        <w:t xml:space="preserve"> = </w:t>
      </w:r>
      <w:r w:rsidR="00416D91" w:rsidRPr="00861440">
        <w:rPr>
          <w:color w:val="000000"/>
          <w:sz w:val="28"/>
          <w:szCs w:val="28"/>
        </w:rPr>
        <w:sym w:font="Symbol" w:char="F0D6"/>
      </w:r>
      <w:r w:rsidR="00416D91" w:rsidRPr="00861440">
        <w:rPr>
          <w:color w:val="000000"/>
          <w:sz w:val="28"/>
          <w:szCs w:val="28"/>
        </w:rPr>
        <w:sym w:font="Symbol" w:char="F073"/>
      </w:r>
      <w:r w:rsidR="00416D91" w:rsidRPr="00861440">
        <w:rPr>
          <w:color w:val="000000"/>
          <w:sz w:val="28"/>
          <w:szCs w:val="28"/>
          <w:vertAlign w:val="superscript"/>
        </w:rPr>
        <w:t xml:space="preserve">2 </w:t>
      </w:r>
      <w:r w:rsidR="00416D91" w:rsidRPr="00861440">
        <w:rPr>
          <w:color w:val="000000"/>
          <w:sz w:val="28"/>
          <w:szCs w:val="28"/>
        </w:rPr>
        <w:t xml:space="preserve">/ </w:t>
      </w:r>
      <w:r w:rsidR="00416D91" w:rsidRPr="00861440">
        <w:rPr>
          <w:color w:val="000000"/>
          <w:sz w:val="28"/>
          <w:szCs w:val="28"/>
          <w:lang w:val="en-US"/>
        </w:rPr>
        <w:t>n</w:t>
      </w:r>
      <w:r w:rsidR="00416D91" w:rsidRPr="00861440">
        <w:rPr>
          <w:color w:val="000000"/>
          <w:sz w:val="28"/>
          <w:szCs w:val="28"/>
        </w:rPr>
        <w:t xml:space="preserve"> * (1 </w:t>
      </w:r>
      <w:r>
        <w:rPr>
          <w:color w:val="000000"/>
          <w:sz w:val="28"/>
          <w:szCs w:val="28"/>
        </w:rPr>
        <w:t>–</w:t>
      </w:r>
      <w:r w:rsidRPr="00861440">
        <w:rPr>
          <w:color w:val="000000"/>
          <w:sz w:val="28"/>
          <w:szCs w:val="28"/>
        </w:rPr>
        <w:t xml:space="preserve"> </w:t>
      </w:r>
      <w:r w:rsidR="00416D91" w:rsidRPr="00861440">
        <w:rPr>
          <w:color w:val="000000"/>
          <w:sz w:val="28"/>
          <w:szCs w:val="28"/>
        </w:rPr>
        <w:t>(</w:t>
      </w:r>
      <w:r w:rsidR="00416D91" w:rsidRPr="00861440">
        <w:rPr>
          <w:color w:val="000000"/>
          <w:sz w:val="28"/>
          <w:szCs w:val="28"/>
          <w:lang w:val="en-US"/>
        </w:rPr>
        <w:t>n</w:t>
      </w:r>
      <w:r w:rsidR="00416D91" w:rsidRPr="00861440">
        <w:rPr>
          <w:color w:val="000000"/>
          <w:sz w:val="28"/>
          <w:szCs w:val="28"/>
        </w:rPr>
        <w:t>/</w:t>
      </w:r>
      <w:r w:rsidR="00416D91" w:rsidRPr="00861440">
        <w:rPr>
          <w:color w:val="000000"/>
          <w:sz w:val="28"/>
          <w:szCs w:val="28"/>
          <w:lang w:val="en-US"/>
        </w:rPr>
        <w:t>N</w:t>
      </w:r>
      <w:r w:rsidR="00416D91" w:rsidRPr="00861440">
        <w:rPr>
          <w:color w:val="000000"/>
          <w:sz w:val="28"/>
          <w:szCs w:val="28"/>
        </w:rPr>
        <w:t>))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где: </w:t>
      </w:r>
      <w:r w:rsidRPr="00861440">
        <w:rPr>
          <w:color w:val="000000"/>
          <w:sz w:val="28"/>
          <w:szCs w:val="28"/>
          <w:lang w:val="en-US"/>
        </w:rPr>
        <w:t>n</w:t>
      </w:r>
      <w:r w:rsidRPr="00861440">
        <w:rPr>
          <w:color w:val="000000"/>
          <w:sz w:val="28"/>
          <w:szCs w:val="28"/>
        </w:rPr>
        <w:t xml:space="preserve"> – число единиц в выборочной совокупности;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  <w:lang w:val="en-US"/>
        </w:rPr>
        <w:t>N</w:t>
      </w:r>
      <w:r w:rsidRPr="00861440">
        <w:rPr>
          <w:color w:val="000000"/>
          <w:sz w:val="28"/>
          <w:szCs w:val="28"/>
        </w:rPr>
        <w:t xml:space="preserve"> – число единиц в генеральной совокупности.</w:t>
      </w:r>
    </w:p>
    <w:p w:rsidR="00416D91" w:rsidRPr="00861440" w:rsidRDefault="00416D91" w:rsidP="00861440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= </w:t>
      </w:r>
      <w:r w:rsidR="00D74964" w:rsidRPr="00861440">
        <w:rPr>
          <w:color w:val="000000"/>
          <w:sz w:val="28"/>
          <w:szCs w:val="28"/>
        </w:rPr>
        <w:sym w:font="Symbol" w:char="F0D6"/>
      </w:r>
      <w:r w:rsidR="00D74964" w:rsidRPr="00861440">
        <w:rPr>
          <w:color w:val="000000"/>
          <w:sz w:val="28"/>
          <w:szCs w:val="28"/>
        </w:rPr>
        <w:t xml:space="preserve"> 30827161,2 </w:t>
      </w:r>
      <w:r w:rsidRPr="00861440">
        <w:rPr>
          <w:color w:val="000000"/>
          <w:sz w:val="28"/>
          <w:szCs w:val="28"/>
        </w:rPr>
        <w:t>/30*(1</w:t>
      </w:r>
      <w:r w:rsidR="00861440">
        <w:rPr>
          <w:color w:val="000000"/>
          <w:sz w:val="28"/>
          <w:szCs w:val="28"/>
        </w:rPr>
        <w:t xml:space="preserve"> – </w:t>
      </w:r>
      <w:r w:rsidR="00861440" w:rsidRPr="00861440">
        <w:rPr>
          <w:color w:val="000000"/>
          <w:sz w:val="28"/>
          <w:szCs w:val="28"/>
        </w:rPr>
        <w:t>(3</w:t>
      </w:r>
      <w:r w:rsidRPr="00861440">
        <w:rPr>
          <w:color w:val="000000"/>
          <w:sz w:val="28"/>
          <w:szCs w:val="28"/>
        </w:rPr>
        <w:t xml:space="preserve">0/200))= </w:t>
      </w:r>
      <w:r w:rsidR="00D74964" w:rsidRPr="00861440">
        <w:rPr>
          <w:color w:val="000000"/>
          <w:sz w:val="28"/>
          <w:szCs w:val="28"/>
        </w:rPr>
        <w:t>1099,5</w:t>
      </w:r>
      <w:r w:rsidR="006F31D9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= </w:t>
      </w:r>
      <w:r w:rsidRPr="00861440">
        <w:rPr>
          <w:color w:val="000000"/>
          <w:sz w:val="28"/>
          <w:szCs w:val="28"/>
        </w:rPr>
        <w:sym w:font="Symbol" w:char="F0D6"/>
      </w:r>
      <w:r w:rsidR="00D74964" w:rsidRPr="00861440">
        <w:rPr>
          <w:color w:val="000000"/>
          <w:sz w:val="28"/>
          <w:szCs w:val="28"/>
        </w:rPr>
        <w:t xml:space="preserve">102718,1 </w:t>
      </w:r>
      <w:r w:rsidRPr="00861440">
        <w:rPr>
          <w:color w:val="000000"/>
          <w:sz w:val="28"/>
          <w:szCs w:val="28"/>
        </w:rPr>
        <w:t>/30*(1</w:t>
      </w:r>
      <w:r w:rsidR="00861440">
        <w:rPr>
          <w:color w:val="000000"/>
          <w:sz w:val="28"/>
          <w:szCs w:val="28"/>
        </w:rPr>
        <w:t xml:space="preserve"> – </w:t>
      </w:r>
      <w:r w:rsidR="00861440" w:rsidRPr="00861440">
        <w:rPr>
          <w:color w:val="000000"/>
          <w:sz w:val="28"/>
          <w:szCs w:val="28"/>
        </w:rPr>
        <w:t>(3</w:t>
      </w:r>
      <w:r w:rsidRPr="00861440">
        <w:rPr>
          <w:color w:val="000000"/>
          <w:sz w:val="28"/>
          <w:szCs w:val="28"/>
        </w:rPr>
        <w:t>0/200))=</w:t>
      </w:r>
      <w:r w:rsidR="00D74964" w:rsidRPr="00861440">
        <w:rPr>
          <w:color w:val="000000"/>
          <w:sz w:val="28"/>
          <w:szCs w:val="28"/>
        </w:rPr>
        <w:t>63,5</w:t>
      </w:r>
      <w:r w:rsidR="006F31D9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Предельная ошибка выборки определяется по формуле: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sym w:font="Symbol" w:char="F044"/>
      </w:r>
      <w:r w:rsidRPr="00861440">
        <w:rPr>
          <w:color w:val="000000"/>
          <w:sz w:val="28"/>
          <w:szCs w:val="28"/>
        </w:rPr>
        <w:t xml:space="preserve"> = </w:t>
      </w:r>
      <w:r w:rsidRPr="00861440">
        <w:rPr>
          <w:color w:val="000000"/>
          <w:sz w:val="28"/>
          <w:szCs w:val="28"/>
        </w:rPr>
        <w:sym w:font="Symbol" w:char="F06D"/>
      </w:r>
      <w:r w:rsidRPr="00861440">
        <w:rPr>
          <w:color w:val="000000"/>
          <w:sz w:val="28"/>
          <w:szCs w:val="28"/>
        </w:rPr>
        <w:t xml:space="preserve"> * </w:t>
      </w:r>
      <w:r w:rsidRPr="00861440">
        <w:rPr>
          <w:color w:val="000000"/>
          <w:sz w:val="28"/>
          <w:szCs w:val="28"/>
          <w:lang w:val="en-US"/>
        </w:rPr>
        <w:t>t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где </w:t>
      </w:r>
      <w:r w:rsidRPr="00861440">
        <w:rPr>
          <w:color w:val="000000"/>
          <w:sz w:val="28"/>
          <w:szCs w:val="28"/>
          <w:lang w:val="en-US"/>
        </w:rPr>
        <w:t>t</w:t>
      </w:r>
      <w:r w:rsidRPr="00861440">
        <w:rPr>
          <w:color w:val="000000"/>
          <w:sz w:val="28"/>
          <w:szCs w:val="28"/>
        </w:rPr>
        <w:t xml:space="preserve"> – коэффициент доверия, опр</w:t>
      </w:r>
      <w:r w:rsidR="0032105E" w:rsidRPr="00861440">
        <w:rPr>
          <w:color w:val="000000"/>
          <w:sz w:val="28"/>
          <w:szCs w:val="28"/>
        </w:rPr>
        <w:t>еделяемый в зависимости от вероят</w:t>
      </w:r>
      <w:r w:rsidRPr="00861440">
        <w:rPr>
          <w:color w:val="000000"/>
          <w:sz w:val="28"/>
          <w:szCs w:val="28"/>
        </w:rPr>
        <w:t xml:space="preserve">ности по таблицам. </w:t>
      </w:r>
      <w:r w:rsidRPr="00861440">
        <w:rPr>
          <w:color w:val="000000"/>
          <w:sz w:val="28"/>
          <w:szCs w:val="28"/>
          <w:lang w:val="en-US"/>
        </w:rPr>
        <w:t>p</w:t>
      </w:r>
      <w:r w:rsidRPr="00861440">
        <w:rPr>
          <w:color w:val="000000"/>
          <w:sz w:val="28"/>
          <w:szCs w:val="28"/>
        </w:rPr>
        <w:t xml:space="preserve"> = 0,95 </w:t>
      </w:r>
      <w:r w:rsidRPr="00861440">
        <w:rPr>
          <w:color w:val="000000"/>
          <w:sz w:val="28"/>
          <w:szCs w:val="28"/>
        </w:rPr>
        <w:sym w:font="Symbol" w:char="F0DE"/>
      </w:r>
      <w:r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  <w:lang w:val="en-US"/>
        </w:rPr>
        <w:t>t</w:t>
      </w:r>
      <w:r w:rsidRPr="00861440">
        <w:rPr>
          <w:color w:val="000000"/>
          <w:sz w:val="28"/>
          <w:szCs w:val="28"/>
        </w:rPr>
        <w:t xml:space="preserve"> = 1,96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sym w:font="Symbol" w:char="F044"/>
      </w:r>
      <w:r w:rsidRPr="00861440">
        <w:rPr>
          <w:color w:val="000000"/>
          <w:sz w:val="28"/>
          <w:szCs w:val="28"/>
        </w:rPr>
        <w:t xml:space="preserve"> = </w:t>
      </w:r>
      <w:r w:rsidR="00D74964" w:rsidRPr="00861440">
        <w:rPr>
          <w:color w:val="000000"/>
          <w:sz w:val="28"/>
          <w:szCs w:val="28"/>
        </w:rPr>
        <w:t>1099,5</w:t>
      </w:r>
      <w:r w:rsidRPr="00861440">
        <w:rPr>
          <w:color w:val="000000"/>
          <w:sz w:val="28"/>
          <w:szCs w:val="28"/>
        </w:rPr>
        <w:t xml:space="preserve">*1,96 = </w:t>
      </w:r>
      <w:r w:rsidR="00D74964" w:rsidRPr="00861440">
        <w:rPr>
          <w:color w:val="000000"/>
          <w:sz w:val="28"/>
          <w:szCs w:val="28"/>
        </w:rPr>
        <w:t>2155,02</w:t>
      </w:r>
      <w:r w:rsidR="006F31D9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sym w:font="Symbol" w:char="F044"/>
      </w:r>
      <w:r w:rsidRPr="00861440">
        <w:rPr>
          <w:color w:val="000000"/>
          <w:sz w:val="28"/>
          <w:szCs w:val="28"/>
        </w:rPr>
        <w:t xml:space="preserve"> = </w:t>
      </w:r>
      <w:r w:rsidR="00D74964" w:rsidRPr="00861440">
        <w:rPr>
          <w:color w:val="000000"/>
          <w:sz w:val="28"/>
          <w:szCs w:val="28"/>
        </w:rPr>
        <w:t>63,5</w:t>
      </w:r>
      <w:r w:rsidRPr="00861440">
        <w:rPr>
          <w:color w:val="000000"/>
          <w:sz w:val="28"/>
          <w:szCs w:val="28"/>
        </w:rPr>
        <w:t xml:space="preserve">*1,96 = </w:t>
      </w:r>
      <w:r w:rsidR="00D74964" w:rsidRPr="00861440">
        <w:rPr>
          <w:color w:val="000000"/>
          <w:sz w:val="28"/>
          <w:szCs w:val="28"/>
        </w:rPr>
        <w:t>124,4</w:t>
      </w:r>
      <w:r w:rsidR="006F31D9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Границы среднего значения показателя определяются по формуле: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Х= Х </w:t>
      </w:r>
      <w:r w:rsidRPr="00861440">
        <w:rPr>
          <w:color w:val="000000"/>
          <w:sz w:val="28"/>
          <w:szCs w:val="28"/>
        </w:rPr>
        <w:sym w:font="Symbol" w:char="F0B1"/>
      </w:r>
      <w:r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</w:rPr>
        <w:sym w:font="Symbol" w:char="F044"/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где:</w:t>
      </w:r>
      <w:r w:rsid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</w:rPr>
        <w:t>Х – среднее арифметическое значение признака.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Х = </w:t>
      </w:r>
      <w:r w:rsidR="00D74964" w:rsidRPr="00861440">
        <w:rPr>
          <w:color w:val="000000"/>
          <w:sz w:val="28"/>
          <w:szCs w:val="28"/>
        </w:rPr>
        <w:t>5535,3</w:t>
      </w:r>
      <w:r w:rsidR="0032105E" w:rsidRPr="00861440">
        <w:rPr>
          <w:color w:val="000000"/>
          <w:sz w:val="28"/>
          <w:szCs w:val="28"/>
        </w:rPr>
        <w:t>+</w:t>
      </w:r>
      <w:r w:rsidRPr="00861440">
        <w:rPr>
          <w:color w:val="000000"/>
          <w:sz w:val="28"/>
          <w:szCs w:val="28"/>
        </w:rPr>
        <w:t xml:space="preserve"> </w:t>
      </w:r>
      <w:r w:rsidR="00D74964" w:rsidRPr="00861440">
        <w:rPr>
          <w:color w:val="000000"/>
          <w:sz w:val="28"/>
          <w:szCs w:val="28"/>
        </w:rPr>
        <w:t>2155,02</w:t>
      </w:r>
      <w:r w:rsidRPr="00861440">
        <w:rPr>
          <w:color w:val="000000"/>
          <w:sz w:val="28"/>
          <w:szCs w:val="28"/>
        </w:rPr>
        <w:t xml:space="preserve"> =</w:t>
      </w:r>
      <w:r w:rsidR="00D74964" w:rsidRPr="00861440">
        <w:rPr>
          <w:color w:val="000000"/>
          <w:sz w:val="28"/>
          <w:szCs w:val="28"/>
        </w:rPr>
        <w:t>7690,3</w:t>
      </w:r>
      <w:r w:rsidR="0032105E" w:rsidRPr="00861440">
        <w:rPr>
          <w:color w:val="000000"/>
          <w:sz w:val="28"/>
          <w:szCs w:val="28"/>
        </w:rPr>
        <w:t xml:space="preserve"> </w:t>
      </w:r>
      <w:r w:rsidR="00003F2A" w:rsidRPr="00861440">
        <w:rPr>
          <w:color w:val="000000"/>
          <w:sz w:val="28"/>
          <w:szCs w:val="28"/>
        </w:rPr>
        <w:t>млн. руб.</w:t>
      </w:r>
    </w:p>
    <w:p w:rsidR="00416D91" w:rsidRPr="00861440" w:rsidRDefault="0032105E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Х = </w:t>
      </w:r>
      <w:r w:rsidR="00D74964" w:rsidRPr="00861440">
        <w:rPr>
          <w:color w:val="000000"/>
          <w:sz w:val="28"/>
          <w:szCs w:val="28"/>
        </w:rPr>
        <w:t>5535,3</w:t>
      </w:r>
      <w:r w:rsidR="00861440">
        <w:rPr>
          <w:color w:val="000000"/>
          <w:sz w:val="28"/>
          <w:szCs w:val="28"/>
        </w:rPr>
        <w:t xml:space="preserve"> –</w:t>
      </w:r>
      <w:r w:rsidR="00861440" w:rsidRPr="00861440">
        <w:rPr>
          <w:color w:val="000000"/>
          <w:sz w:val="28"/>
          <w:szCs w:val="28"/>
        </w:rPr>
        <w:t xml:space="preserve"> 21</w:t>
      </w:r>
      <w:r w:rsidR="00D74964" w:rsidRPr="00861440">
        <w:rPr>
          <w:color w:val="000000"/>
          <w:sz w:val="28"/>
          <w:szCs w:val="28"/>
        </w:rPr>
        <w:t>55,02</w:t>
      </w:r>
      <w:r w:rsidRPr="00861440">
        <w:rPr>
          <w:color w:val="000000"/>
          <w:sz w:val="28"/>
          <w:szCs w:val="28"/>
        </w:rPr>
        <w:t xml:space="preserve"> =</w:t>
      </w:r>
      <w:r w:rsidR="00D74964" w:rsidRPr="00861440">
        <w:rPr>
          <w:color w:val="000000"/>
          <w:sz w:val="28"/>
          <w:szCs w:val="28"/>
        </w:rPr>
        <w:t>3380,5</w:t>
      </w:r>
      <w:r w:rsidR="00003F2A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Х = </w:t>
      </w:r>
      <w:r w:rsidR="00D74964" w:rsidRPr="00861440">
        <w:rPr>
          <w:color w:val="000000"/>
          <w:sz w:val="28"/>
          <w:szCs w:val="28"/>
        </w:rPr>
        <w:t>287,7</w:t>
      </w:r>
      <w:r w:rsidRPr="00861440">
        <w:rPr>
          <w:color w:val="000000"/>
          <w:sz w:val="28"/>
          <w:szCs w:val="28"/>
        </w:rPr>
        <w:t xml:space="preserve"> </w:t>
      </w:r>
      <w:r w:rsidR="0032105E" w:rsidRPr="00861440">
        <w:rPr>
          <w:color w:val="000000"/>
          <w:sz w:val="28"/>
          <w:szCs w:val="28"/>
        </w:rPr>
        <w:t>+</w:t>
      </w:r>
      <w:r w:rsidR="00D74964" w:rsidRPr="00861440">
        <w:rPr>
          <w:color w:val="000000"/>
          <w:sz w:val="28"/>
          <w:szCs w:val="28"/>
        </w:rPr>
        <w:t>124,4= 412,1</w:t>
      </w:r>
      <w:r w:rsidRPr="00861440">
        <w:rPr>
          <w:color w:val="000000"/>
          <w:sz w:val="28"/>
          <w:szCs w:val="28"/>
        </w:rPr>
        <w:t xml:space="preserve"> </w:t>
      </w:r>
      <w:r w:rsidR="00003F2A" w:rsidRPr="00861440">
        <w:rPr>
          <w:color w:val="000000"/>
          <w:sz w:val="28"/>
          <w:szCs w:val="28"/>
        </w:rPr>
        <w:t>млн. руб.</w:t>
      </w:r>
    </w:p>
    <w:p w:rsidR="00416D91" w:rsidRPr="00861440" w:rsidRDefault="0032105E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Х = </w:t>
      </w:r>
      <w:r w:rsidR="00D74964" w:rsidRPr="00861440">
        <w:rPr>
          <w:color w:val="000000"/>
          <w:sz w:val="28"/>
          <w:szCs w:val="28"/>
        </w:rPr>
        <w:t>287,7</w:t>
      </w:r>
      <w:r w:rsidRPr="00861440">
        <w:rPr>
          <w:color w:val="000000"/>
          <w:sz w:val="28"/>
          <w:szCs w:val="28"/>
        </w:rPr>
        <w:t xml:space="preserve"> </w:t>
      </w:r>
      <w:r w:rsidR="00D74964" w:rsidRPr="00861440">
        <w:rPr>
          <w:color w:val="000000"/>
          <w:sz w:val="28"/>
          <w:szCs w:val="28"/>
        </w:rPr>
        <w:t>–</w:t>
      </w:r>
      <w:r w:rsidRPr="00861440">
        <w:rPr>
          <w:color w:val="000000"/>
          <w:sz w:val="28"/>
          <w:szCs w:val="28"/>
        </w:rPr>
        <w:t xml:space="preserve"> </w:t>
      </w:r>
      <w:r w:rsidR="00D74964" w:rsidRPr="00861440">
        <w:rPr>
          <w:color w:val="000000"/>
          <w:sz w:val="28"/>
          <w:szCs w:val="28"/>
        </w:rPr>
        <w:t>124,4</w:t>
      </w:r>
      <w:r w:rsidRPr="00861440">
        <w:rPr>
          <w:color w:val="000000"/>
          <w:sz w:val="28"/>
          <w:szCs w:val="28"/>
        </w:rPr>
        <w:t xml:space="preserve">= </w:t>
      </w:r>
      <w:r w:rsidR="00D74964" w:rsidRPr="00861440">
        <w:rPr>
          <w:color w:val="000000"/>
          <w:sz w:val="28"/>
          <w:szCs w:val="28"/>
        </w:rPr>
        <w:t>163,3</w:t>
      </w:r>
      <w:r w:rsidR="00003F2A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Границы, в которых с вероятностью 0,95 будет находиться среднее значение показателя чистых активов в генеральной совокупности, лежит в пределах</w:t>
      </w:r>
      <w:r w:rsidR="00861440">
        <w:rPr>
          <w:color w:val="000000"/>
          <w:sz w:val="28"/>
          <w:szCs w:val="28"/>
        </w:rPr>
        <w:t xml:space="preserve"> </w:t>
      </w:r>
      <w:r w:rsidR="00DE0987" w:rsidRPr="00861440">
        <w:rPr>
          <w:color w:val="000000"/>
          <w:sz w:val="28"/>
          <w:szCs w:val="28"/>
        </w:rPr>
        <w:t>3380,5</w:t>
      </w:r>
      <w:r w:rsidR="00003F2A" w:rsidRPr="00861440">
        <w:rPr>
          <w:color w:val="000000"/>
          <w:sz w:val="28"/>
          <w:szCs w:val="28"/>
        </w:rPr>
        <w:t xml:space="preserve"> млн. руб. </w:t>
      </w:r>
      <w:r w:rsidRPr="00861440">
        <w:rPr>
          <w:color w:val="000000"/>
          <w:sz w:val="28"/>
          <w:szCs w:val="28"/>
        </w:rPr>
        <w:sym w:font="Symbol" w:char="F03C"/>
      </w:r>
      <w:r w:rsidRPr="00861440">
        <w:rPr>
          <w:color w:val="000000"/>
          <w:sz w:val="28"/>
          <w:szCs w:val="28"/>
        </w:rPr>
        <w:t xml:space="preserve"> Х </w:t>
      </w:r>
      <w:r w:rsidRPr="00861440">
        <w:rPr>
          <w:color w:val="000000"/>
          <w:sz w:val="28"/>
          <w:szCs w:val="28"/>
        </w:rPr>
        <w:sym w:font="Symbol" w:char="F03C"/>
      </w:r>
      <w:r w:rsidRPr="00861440">
        <w:rPr>
          <w:color w:val="000000"/>
          <w:sz w:val="28"/>
          <w:szCs w:val="28"/>
        </w:rPr>
        <w:t xml:space="preserve"> </w:t>
      </w:r>
      <w:r w:rsidR="00DE0987" w:rsidRPr="00861440">
        <w:rPr>
          <w:color w:val="000000"/>
          <w:sz w:val="28"/>
          <w:szCs w:val="28"/>
        </w:rPr>
        <w:t>7690,3</w:t>
      </w:r>
      <w:r w:rsidR="00003F2A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Границы, в которых с вероятностью 0,95 будет находиться среднее значение показателя прибыль в генеральной совокупности, лежит в пределах</w:t>
      </w:r>
      <w:r w:rsidR="00861440">
        <w:rPr>
          <w:color w:val="000000"/>
          <w:sz w:val="28"/>
          <w:szCs w:val="28"/>
        </w:rPr>
        <w:t xml:space="preserve"> </w:t>
      </w:r>
      <w:r w:rsidR="00DE0987" w:rsidRPr="00861440">
        <w:rPr>
          <w:color w:val="000000"/>
          <w:sz w:val="28"/>
          <w:szCs w:val="28"/>
        </w:rPr>
        <w:t>163,3</w:t>
      </w:r>
      <w:r w:rsidRPr="00861440">
        <w:rPr>
          <w:color w:val="000000"/>
          <w:sz w:val="28"/>
          <w:szCs w:val="28"/>
        </w:rPr>
        <w:t xml:space="preserve"> </w:t>
      </w:r>
      <w:r w:rsidR="00003F2A" w:rsidRPr="00861440">
        <w:rPr>
          <w:color w:val="000000"/>
          <w:sz w:val="28"/>
          <w:szCs w:val="28"/>
        </w:rPr>
        <w:t>млн. руб.</w:t>
      </w:r>
      <w:r w:rsidRPr="00861440">
        <w:rPr>
          <w:color w:val="000000"/>
          <w:sz w:val="28"/>
          <w:szCs w:val="28"/>
        </w:rPr>
        <w:sym w:font="Symbol" w:char="F03C"/>
      </w:r>
      <w:r w:rsidRPr="00861440">
        <w:rPr>
          <w:color w:val="000000"/>
          <w:sz w:val="28"/>
          <w:szCs w:val="28"/>
        </w:rPr>
        <w:t xml:space="preserve"> Х </w:t>
      </w:r>
      <w:r w:rsidRPr="00861440">
        <w:rPr>
          <w:color w:val="000000"/>
          <w:sz w:val="28"/>
          <w:szCs w:val="28"/>
        </w:rPr>
        <w:sym w:font="Symbol" w:char="F03C"/>
      </w:r>
      <w:r w:rsidRPr="00861440">
        <w:rPr>
          <w:color w:val="000000"/>
          <w:sz w:val="28"/>
          <w:szCs w:val="28"/>
        </w:rPr>
        <w:t xml:space="preserve"> </w:t>
      </w:r>
      <w:r w:rsidR="00DE0987" w:rsidRPr="00861440">
        <w:rPr>
          <w:color w:val="000000"/>
          <w:sz w:val="28"/>
          <w:szCs w:val="28"/>
        </w:rPr>
        <w:t>412,1</w:t>
      </w:r>
      <w:r w:rsidR="00003F2A" w:rsidRPr="00861440">
        <w:rPr>
          <w:color w:val="000000"/>
          <w:sz w:val="28"/>
          <w:szCs w:val="28"/>
        </w:rPr>
        <w:t xml:space="preserve"> млн. руб.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По выше приведенным расчетам можно сделать следующие выводы:</w:t>
      </w: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16D91" w:rsidRPr="00861440">
        <w:rPr>
          <w:color w:val="000000"/>
          <w:sz w:val="28"/>
          <w:szCs w:val="28"/>
        </w:rPr>
        <w:t xml:space="preserve">из 30 отобранных банков, наиболее часто встречаются банки с размером чистых активов </w:t>
      </w:r>
      <w:r w:rsidR="00D7426A" w:rsidRPr="00861440">
        <w:rPr>
          <w:color w:val="000000"/>
          <w:sz w:val="28"/>
          <w:szCs w:val="28"/>
        </w:rPr>
        <w:t xml:space="preserve">2604,04 </w:t>
      </w:r>
      <w:r w:rsidR="00416D91" w:rsidRPr="00861440">
        <w:rPr>
          <w:color w:val="000000"/>
          <w:sz w:val="28"/>
          <w:szCs w:val="28"/>
        </w:rPr>
        <w:t xml:space="preserve">млн. руб., с размером прибыли </w:t>
      </w:r>
      <w:r w:rsidR="00D7426A" w:rsidRPr="00861440">
        <w:rPr>
          <w:color w:val="000000"/>
          <w:sz w:val="28"/>
          <w:szCs w:val="28"/>
        </w:rPr>
        <w:t xml:space="preserve">178,8 </w:t>
      </w:r>
      <w:r w:rsidR="00416D91" w:rsidRPr="00861440">
        <w:rPr>
          <w:color w:val="000000"/>
          <w:sz w:val="28"/>
          <w:szCs w:val="28"/>
        </w:rPr>
        <w:t>млн. руб.;</w:t>
      </w: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16D91" w:rsidRPr="00861440">
        <w:rPr>
          <w:color w:val="000000"/>
          <w:sz w:val="28"/>
          <w:szCs w:val="28"/>
        </w:rPr>
        <w:t xml:space="preserve">из отобранных банков 15 имеют размер чистых активов больше </w:t>
      </w:r>
      <w:r w:rsidR="00D7426A" w:rsidRPr="00861440">
        <w:rPr>
          <w:color w:val="000000"/>
          <w:sz w:val="28"/>
          <w:szCs w:val="28"/>
        </w:rPr>
        <w:t>3426,4</w:t>
      </w:r>
      <w:r>
        <w:rPr>
          <w:color w:val="000000"/>
          <w:sz w:val="28"/>
          <w:szCs w:val="28"/>
        </w:rPr>
        <w:t xml:space="preserve"> </w:t>
      </w:r>
      <w:r w:rsidR="00416D91" w:rsidRPr="00861440">
        <w:rPr>
          <w:color w:val="000000"/>
          <w:sz w:val="28"/>
          <w:szCs w:val="28"/>
        </w:rPr>
        <w:t xml:space="preserve">млн. руб. и 15 менее. И прибыль 15 банков больше </w:t>
      </w:r>
      <w:r w:rsidR="00D7426A" w:rsidRPr="00861440">
        <w:rPr>
          <w:color w:val="000000"/>
          <w:sz w:val="28"/>
          <w:szCs w:val="28"/>
        </w:rPr>
        <w:t xml:space="preserve">207 </w:t>
      </w:r>
      <w:r w:rsidR="00416D91" w:rsidRPr="00861440">
        <w:rPr>
          <w:color w:val="000000"/>
          <w:sz w:val="28"/>
          <w:szCs w:val="28"/>
        </w:rPr>
        <w:t>млн. руб., а у 15 менее;</w:t>
      </w: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16D91" w:rsidRPr="00861440">
        <w:rPr>
          <w:color w:val="000000"/>
          <w:sz w:val="28"/>
          <w:szCs w:val="28"/>
        </w:rPr>
        <w:t>по данным абсолютных показателей вариации выборки по прибыли значительно ниже, чем по чистым активам;</w:t>
      </w: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16D91" w:rsidRPr="00861440">
        <w:rPr>
          <w:color w:val="000000"/>
          <w:sz w:val="28"/>
          <w:szCs w:val="28"/>
        </w:rPr>
        <w:t xml:space="preserve">по данным относительных показателей совокупность </w:t>
      </w:r>
      <w:r w:rsidR="00D7426A" w:rsidRPr="00861440">
        <w:rPr>
          <w:color w:val="000000"/>
          <w:sz w:val="28"/>
          <w:szCs w:val="28"/>
        </w:rPr>
        <w:t>не</w:t>
      </w:r>
      <w:r w:rsidR="00416D91" w:rsidRPr="00861440">
        <w:rPr>
          <w:color w:val="000000"/>
          <w:sz w:val="28"/>
          <w:szCs w:val="28"/>
        </w:rPr>
        <w:t>однородная. Ассиметрия по чистым активам</w:t>
      </w:r>
      <w:r w:rsidR="00D7426A" w:rsidRPr="00861440">
        <w:rPr>
          <w:color w:val="000000"/>
          <w:sz w:val="28"/>
          <w:szCs w:val="28"/>
        </w:rPr>
        <w:t xml:space="preserve"> и по прибыли</w:t>
      </w:r>
      <w:r w:rsidR="00416D91" w:rsidRPr="00861440">
        <w:rPr>
          <w:color w:val="000000"/>
          <w:sz w:val="28"/>
          <w:szCs w:val="28"/>
        </w:rPr>
        <w:t xml:space="preserve"> является правосторонней.</w:t>
      </w: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16D91" w:rsidRPr="00861440">
        <w:rPr>
          <w:color w:val="000000"/>
          <w:sz w:val="28"/>
          <w:szCs w:val="28"/>
        </w:rPr>
        <w:t>границы, в которых с вероятностью 0,95 будет находиться среднее значение показателя чистых активов в генеральной совокупности, лежит в пределах</w:t>
      </w:r>
    </w:p>
    <w:p w:rsidR="00416D91" w:rsidRPr="00861440" w:rsidRDefault="00D7426A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>3380,5</w:t>
      </w:r>
      <w:r w:rsidR="00003F2A" w:rsidRPr="00861440">
        <w:rPr>
          <w:color w:val="000000"/>
          <w:sz w:val="28"/>
          <w:szCs w:val="28"/>
        </w:rPr>
        <w:t xml:space="preserve"> млн. руб.</w:t>
      </w:r>
      <w:r w:rsidRPr="00861440">
        <w:rPr>
          <w:color w:val="000000"/>
          <w:sz w:val="28"/>
          <w:szCs w:val="28"/>
        </w:rPr>
        <w:t xml:space="preserve"> </w:t>
      </w:r>
      <w:r w:rsidRPr="00861440">
        <w:rPr>
          <w:color w:val="000000"/>
          <w:sz w:val="28"/>
          <w:szCs w:val="28"/>
        </w:rPr>
        <w:sym w:font="Symbol" w:char="F03C"/>
      </w:r>
      <w:r w:rsidRPr="00861440">
        <w:rPr>
          <w:color w:val="000000"/>
          <w:sz w:val="28"/>
          <w:szCs w:val="28"/>
        </w:rPr>
        <w:t xml:space="preserve"> Х </w:t>
      </w:r>
      <w:r w:rsidRPr="00861440">
        <w:rPr>
          <w:color w:val="000000"/>
          <w:sz w:val="28"/>
          <w:szCs w:val="28"/>
        </w:rPr>
        <w:sym w:font="Symbol" w:char="F03C"/>
      </w:r>
      <w:r w:rsidRPr="00861440">
        <w:rPr>
          <w:color w:val="000000"/>
          <w:sz w:val="28"/>
          <w:szCs w:val="28"/>
        </w:rPr>
        <w:t xml:space="preserve"> 7690,3 </w:t>
      </w:r>
      <w:r w:rsidR="00003F2A" w:rsidRPr="00861440">
        <w:rPr>
          <w:color w:val="000000"/>
          <w:sz w:val="28"/>
          <w:szCs w:val="28"/>
        </w:rPr>
        <w:t>млн. руб.</w:t>
      </w:r>
      <w:r w:rsidR="009D0D64" w:rsidRPr="00861440">
        <w:rPr>
          <w:color w:val="000000"/>
          <w:sz w:val="28"/>
          <w:szCs w:val="28"/>
        </w:rPr>
        <w:t xml:space="preserve">, </w:t>
      </w:r>
      <w:r w:rsidR="00416D91" w:rsidRPr="00861440">
        <w:rPr>
          <w:color w:val="000000"/>
          <w:sz w:val="28"/>
          <w:szCs w:val="28"/>
        </w:rPr>
        <w:t xml:space="preserve">прибыль в пределах </w:t>
      </w:r>
      <w:r w:rsidRPr="00861440">
        <w:rPr>
          <w:color w:val="000000"/>
          <w:sz w:val="28"/>
          <w:szCs w:val="28"/>
        </w:rPr>
        <w:t xml:space="preserve">163,3 </w:t>
      </w:r>
      <w:r w:rsidR="00003F2A" w:rsidRPr="00861440">
        <w:rPr>
          <w:color w:val="000000"/>
          <w:sz w:val="28"/>
          <w:szCs w:val="28"/>
        </w:rPr>
        <w:t>млн. руб.</w:t>
      </w:r>
      <w:r w:rsidRPr="00861440">
        <w:rPr>
          <w:color w:val="000000"/>
          <w:sz w:val="28"/>
          <w:szCs w:val="28"/>
        </w:rPr>
        <w:sym w:font="Symbol" w:char="F03C"/>
      </w:r>
      <w:r w:rsidRPr="00861440">
        <w:rPr>
          <w:color w:val="000000"/>
          <w:sz w:val="28"/>
          <w:szCs w:val="28"/>
        </w:rPr>
        <w:t xml:space="preserve"> Х </w:t>
      </w:r>
      <w:r w:rsidRPr="00861440">
        <w:rPr>
          <w:color w:val="000000"/>
          <w:sz w:val="28"/>
          <w:szCs w:val="28"/>
        </w:rPr>
        <w:sym w:font="Symbol" w:char="F03C"/>
      </w:r>
      <w:r w:rsidRPr="00861440">
        <w:rPr>
          <w:color w:val="000000"/>
          <w:sz w:val="28"/>
          <w:szCs w:val="28"/>
        </w:rPr>
        <w:t xml:space="preserve"> 412,1</w:t>
      </w:r>
      <w:r w:rsidR="00003F2A" w:rsidRPr="00861440">
        <w:rPr>
          <w:color w:val="000000"/>
          <w:sz w:val="28"/>
          <w:szCs w:val="28"/>
        </w:rPr>
        <w:t xml:space="preserve"> млн. руб.</w:t>
      </w:r>
      <w:r w:rsidR="00416D91" w:rsidRPr="00861440">
        <w:rPr>
          <w:color w:val="000000"/>
          <w:sz w:val="28"/>
          <w:szCs w:val="28"/>
        </w:rPr>
        <w:t>;</w:t>
      </w: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16D91" w:rsidRPr="00861440">
        <w:rPr>
          <w:color w:val="000000"/>
          <w:sz w:val="28"/>
          <w:szCs w:val="28"/>
        </w:rPr>
        <w:t>гипотеза о том, что изучаемые признаки подчиняются нормальному закону распределения отвергается;</w:t>
      </w: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16D91" w:rsidRPr="00861440">
        <w:rPr>
          <w:color w:val="000000"/>
          <w:sz w:val="28"/>
          <w:szCs w:val="28"/>
        </w:rPr>
        <w:t xml:space="preserve">зависимость между чистыми активами и прибылью по тесноте связи </w:t>
      </w:r>
      <w:r w:rsidR="00D7426A" w:rsidRPr="00861440">
        <w:rPr>
          <w:color w:val="000000"/>
          <w:sz w:val="28"/>
          <w:szCs w:val="28"/>
        </w:rPr>
        <w:t>сильная</w:t>
      </w:r>
      <w:r w:rsidR="00416D91" w:rsidRPr="00861440">
        <w:rPr>
          <w:color w:val="000000"/>
          <w:sz w:val="28"/>
          <w:szCs w:val="28"/>
        </w:rPr>
        <w:t>, по направлению прямая;</w:t>
      </w:r>
    </w:p>
    <w:p w:rsidR="00416D91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D0D64" w:rsidRPr="00861440">
        <w:rPr>
          <w:color w:val="000000"/>
          <w:sz w:val="28"/>
          <w:szCs w:val="28"/>
        </w:rPr>
        <w:t>параметр коэффициента а не значим</w:t>
      </w:r>
      <w:r w:rsidR="00416D91" w:rsidRPr="00861440">
        <w:rPr>
          <w:color w:val="000000"/>
          <w:sz w:val="28"/>
          <w:szCs w:val="28"/>
        </w:rPr>
        <w:t xml:space="preserve"> и не мо</w:t>
      </w:r>
      <w:r w:rsidR="009D0D64" w:rsidRPr="00861440">
        <w:rPr>
          <w:color w:val="000000"/>
          <w:sz w:val="28"/>
          <w:szCs w:val="28"/>
        </w:rPr>
        <w:t>жет</w:t>
      </w:r>
      <w:r w:rsidR="00416D91" w:rsidRPr="00861440">
        <w:rPr>
          <w:color w:val="000000"/>
          <w:sz w:val="28"/>
          <w:szCs w:val="28"/>
        </w:rPr>
        <w:t xml:space="preserve"> распространять</w:t>
      </w:r>
      <w:r w:rsidR="009D0D64" w:rsidRPr="00861440">
        <w:rPr>
          <w:color w:val="000000"/>
          <w:sz w:val="28"/>
          <w:szCs w:val="28"/>
        </w:rPr>
        <w:t>ся</w:t>
      </w:r>
      <w:r w:rsidR="00416D91" w:rsidRPr="00861440">
        <w:rPr>
          <w:color w:val="000000"/>
          <w:sz w:val="28"/>
          <w:szCs w:val="28"/>
        </w:rPr>
        <w:t xml:space="preserve"> </w:t>
      </w:r>
      <w:r w:rsidR="009D0D64" w:rsidRPr="00861440">
        <w:rPr>
          <w:color w:val="000000"/>
          <w:sz w:val="28"/>
          <w:szCs w:val="28"/>
        </w:rPr>
        <w:t>на всю совокупность, а параметр</w:t>
      </w:r>
      <w:r w:rsidR="00416D91" w:rsidRPr="00861440">
        <w:rPr>
          <w:color w:val="000000"/>
          <w:sz w:val="28"/>
          <w:szCs w:val="28"/>
        </w:rPr>
        <w:t xml:space="preserve"> </w:t>
      </w:r>
      <w:r w:rsidR="00416D91" w:rsidRPr="00861440">
        <w:rPr>
          <w:color w:val="000000"/>
          <w:sz w:val="28"/>
          <w:szCs w:val="28"/>
          <w:lang w:val="en-US"/>
        </w:rPr>
        <w:t>b</w:t>
      </w:r>
      <w:r w:rsidR="009D0D64" w:rsidRPr="00861440">
        <w:rPr>
          <w:color w:val="000000"/>
          <w:sz w:val="28"/>
          <w:szCs w:val="28"/>
        </w:rPr>
        <w:t xml:space="preserve"> значим и его</w:t>
      </w:r>
      <w:r w:rsidR="00416D91" w:rsidRPr="00861440">
        <w:rPr>
          <w:color w:val="000000"/>
          <w:sz w:val="28"/>
          <w:szCs w:val="28"/>
        </w:rPr>
        <w:t xml:space="preserve"> можно разместить на всю совокуп</w:t>
      </w:r>
      <w:r w:rsidR="001435BC" w:rsidRPr="00861440">
        <w:rPr>
          <w:color w:val="000000"/>
          <w:sz w:val="28"/>
          <w:szCs w:val="28"/>
        </w:rPr>
        <w:t>ность;</w:t>
      </w:r>
    </w:p>
    <w:p w:rsidR="001435BC" w:rsidRP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435BC" w:rsidRPr="00861440">
        <w:rPr>
          <w:color w:val="000000"/>
          <w:sz w:val="28"/>
          <w:szCs w:val="28"/>
        </w:rPr>
        <w:t>коэффициент корреляции статистически значим.</w:t>
      </w:r>
    </w:p>
    <w:p w:rsid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1440" w:rsidRDefault="00861440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861440" w:rsidP="0086144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16D91" w:rsidRPr="00861440">
        <w:rPr>
          <w:b/>
          <w:color w:val="000000"/>
          <w:sz w:val="28"/>
          <w:szCs w:val="28"/>
        </w:rPr>
        <w:t>Список используемой литературы</w:t>
      </w:r>
    </w:p>
    <w:p w:rsidR="00416D91" w:rsidRPr="00861440" w:rsidRDefault="00416D91" w:rsidP="008614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6D91" w:rsidRPr="00861440" w:rsidRDefault="00861440" w:rsidP="00861440">
      <w:pPr>
        <w:numPr>
          <w:ilvl w:val="0"/>
          <w:numId w:val="20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Конспект лекций</w:t>
      </w:r>
    </w:p>
    <w:p w:rsidR="00416D91" w:rsidRPr="00861440" w:rsidRDefault="00416D91" w:rsidP="00861440">
      <w:pPr>
        <w:numPr>
          <w:ilvl w:val="0"/>
          <w:numId w:val="20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61440">
        <w:rPr>
          <w:color w:val="000000"/>
          <w:sz w:val="28"/>
          <w:szCs w:val="28"/>
        </w:rPr>
        <w:t xml:space="preserve">Статистика: учеб./ </w:t>
      </w:r>
      <w:r w:rsidR="00861440" w:rsidRPr="00861440">
        <w:rPr>
          <w:color w:val="000000"/>
          <w:sz w:val="28"/>
          <w:szCs w:val="28"/>
        </w:rPr>
        <w:t>И.И.</w:t>
      </w:r>
      <w:r w:rsidR="00861440">
        <w:rPr>
          <w:color w:val="000000"/>
          <w:sz w:val="28"/>
          <w:szCs w:val="28"/>
        </w:rPr>
        <w:t> </w:t>
      </w:r>
      <w:r w:rsidR="00861440" w:rsidRPr="00861440">
        <w:rPr>
          <w:color w:val="000000"/>
          <w:sz w:val="28"/>
          <w:szCs w:val="28"/>
        </w:rPr>
        <w:t>Елисеева</w:t>
      </w:r>
      <w:r w:rsidRPr="00861440">
        <w:rPr>
          <w:color w:val="000000"/>
          <w:sz w:val="28"/>
          <w:szCs w:val="28"/>
        </w:rPr>
        <w:t xml:space="preserve"> А.В.</w:t>
      </w:r>
      <w:bookmarkStart w:id="11" w:name="_GoBack"/>
      <w:bookmarkEnd w:id="11"/>
    </w:p>
    <w:sectPr w:rsidR="00416D91" w:rsidRPr="00861440" w:rsidSect="00FD5AC5">
      <w:pgSz w:w="11906" w:h="16838" w:code="9"/>
      <w:pgMar w:top="1134" w:right="851" w:bottom="1134" w:left="1701" w:header="720" w:footer="72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DDA" w:rsidRDefault="00FF4DDA">
      <w:r>
        <w:separator/>
      </w:r>
    </w:p>
  </w:endnote>
  <w:endnote w:type="continuationSeparator" w:id="0">
    <w:p w:rsidR="00FF4DDA" w:rsidRDefault="00FF4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DDA" w:rsidRDefault="00FF4DDA">
      <w:r>
        <w:separator/>
      </w:r>
    </w:p>
  </w:footnote>
  <w:footnote w:type="continuationSeparator" w:id="0">
    <w:p w:rsidR="00FF4DDA" w:rsidRDefault="00FF4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B0626"/>
    <w:multiLevelType w:val="hybridMultilevel"/>
    <w:tmpl w:val="0EC4EF20"/>
    <w:lvl w:ilvl="0" w:tplc="312A74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065537"/>
    <w:multiLevelType w:val="multilevel"/>
    <w:tmpl w:val="F1887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816BB4"/>
    <w:multiLevelType w:val="multilevel"/>
    <w:tmpl w:val="2FDC7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F6704C"/>
    <w:multiLevelType w:val="multilevel"/>
    <w:tmpl w:val="706E9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935C2F"/>
    <w:multiLevelType w:val="hybridMultilevel"/>
    <w:tmpl w:val="C3CE4792"/>
    <w:lvl w:ilvl="0" w:tplc="07906AD4">
      <w:numFmt w:val="bullet"/>
      <w:lvlText w:val=""/>
      <w:lvlJc w:val="left"/>
      <w:pPr>
        <w:tabs>
          <w:tab w:val="num" w:pos="1084"/>
        </w:tabs>
        <w:ind w:left="1084" w:hanging="375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245052DE"/>
    <w:multiLevelType w:val="hybridMultilevel"/>
    <w:tmpl w:val="F6BA0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81155BF"/>
    <w:multiLevelType w:val="multilevel"/>
    <w:tmpl w:val="7786D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674FE"/>
    <w:multiLevelType w:val="multilevel"/>
    <w:tmpl w:val="F54C2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2A0B1F"/>
    <w:multiLevelType w:val="hybridMultilevel"/>
    <w:tmpl w:val="A5E27F2E"/>
    <w:lvl w:ilvl="0" w:tplc="312A74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AA4119"/>
    <w:multiLevelType w:val="multilevel"/>
    <w:tmpl w:val="3C3E9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DA747C"/>
    <w:multiLevelType w:val="hybridMultilevel"/>
    <w:tmpl w:val="C9E25AC0"/>
    <w:lvl w:ilvl="0" w:tplc="041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E69694B"/>
    <w:multiLevelType w:val="singleLevel"/>
    <w:tmpl w:val="4A96D5BE"/>
    <w:lvl w:ilvl="0">
      <w:start w:val="2"/>
      <w:numFmt w:val="decimal"/>
      <w:lvlText w:val="%1."/>
      <w:legacy w:legacy="1" w:legacySpace="0" w:legacyIndent="204"/>
      <w:lvlJc w:val="left"/>
      <w:rPr>
        <w:rFonts w:ascii="Times New Roman" w:hAnsi="Times New Roman" w:cs="Times New Roman" w:hint="default"/>
      </w:rPr>
    </w:lvl>
  </w:abstractNum>
  <w:abstractNum w:abstractNumId="12">
    <w:nsid w:val="510B63DD"/>
    <w:multiLevelType w:val="multilevel"/>
    <w:tmpl w:val="AC167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6F5F9B"/>
    <w:multiLevelType w:val="hybridMultilevel"/>
    <w:tmpl w:val="11625F8E"/>
    <w:lvl w:ilvl="0" w:tplc="D6787C4C">
      <w:start w:val="1"/>
      <w:numFmt w:val="bullet"/>
      <w:lvlText w:val="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363080"/>
    <w:multiLevelType w:val="hybridMultilevel"/>
    <w:tmpl w:val="CC067D62"/>
    <w:lvl w:ilvl="0" w:tplc="D6787C4C">
      <w:start w:val="1"/>
      <w:numFmt w:val="bullet"/>
      <w:lvlText w:val="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EDB1F6A"/>
    <w:multiLevelType w:val="multilevel"/>
    <w:tmpl w:val="E09C5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8C1EE6"/>
    <w:multiLevelType w:val="hybridMultilevel"/>
    <w:tmpl w:val="2F1E134E"/>
    <w:lvl w:ilvl="0" w:tplc="D6787C4C">
      <w:start w:val="1"/>
      <w:numFmt w:val="bullet"/>
      <w:lvlText w:val="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0B059A"/>
    <w:multiLevelType w:val="multilevel"/>
    <w:tmpl w:val="1A720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8F78B3"/>
    <w:multiLevelType w:val="multilevel"/>
    <w:tmpl w:val="9E06F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A5586D"/>
    <w:multiLevelType w:val="singleLevel"/>
    <w:tmpl w:val="920A1602"/>
    <w:lvl w:ilvl="0">
      <w:start w:val="1"/>
      <w:numFmt w:val="decimal"/>
      <w:lvlText w:val="%1)"/>
      <w:legacy w:legacy="1" w:legacySpace="0" w:legacyIndent="24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7"/>
  </w:num>
  <w:num w:numId="3">
    <w:abstractNumId w:val="6"/>
  </w:num>
  <w:num w:numId="4">
    <w:abstractNumId w:val="2"/>
  </w:num>
  <w:num w:numId="5">
    <w:abstractNumId w:val="18"/>
  </w:num>
  <w:num w:numId="6">
    <w:abstractNumId w:val="9"/>
  </w:num>
  <w:num w:numId="7">
    <w:abstractNumId w:val="1"/>
  </w:num>
  <w:num w:numId="8">
    <w:abstractNumId w:val="7"/>
  </w:num>
  <w:num w:numId="9">
    <w:abstractNumId w:val="12"/>
  </w:num>
  <w:num w:numId="10">
    <w:abstractNumId w:val="15"/>
  </w:num>
  <w:num w:numId="11">
    <w:abstractNumId w:val="19"/>
    <w:lvlOverride w:ilvl="0">
      <w:startOverride w:val="1"/>
    </w:lvlOverride>
  </w:num>
  <w:num w:numId="12">
    <w:abstractNumId w:val="11"/>
    <w:lvlOverride w:ilvl="0">
      <w:startOverride w:val="2"/>
    </w:lvlOverride>
  </w:num>
  <w:num w:numId="13">
    <w:abstractNumId w:val="16"/>
  </w:num>
  <w:num w:numId="14">
    <w:abstractNumId w:val="14"/>
  </w:num>
  <w:num w:numId="15">
    <w:abstractNumId w:val="13"/>
  </w:num>
  <w:num w:numId="16">
    <w:abstractNumId w:val="8"/>
  </w:num>
  <w:num w:numId="17">
    <w:abstractNumId w:val="0"/>
  </w:num>
  <w:num w:numId="18">
    <w:abstractNumId w:val="10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11C"/>
    <w:rsid w:val="00003F2A"/>
    <w:rsid w:val="00005A5E"/>
    <w:rsid w:val="000100C0"/>
    <w:rsid w:val="00013F82"/>
    <w:rsid w:val="00016551"/>
    <w:rsid w:val="0001692F"/>
    <w:rsid w:val="00036EA3"/>
    <w:rsid w:val="000716DB"/>
    <w:rsid w:val="00072B2C"/>
    <w:rsid w:val="0008153E"/>
    <w:rsid w:val="000A2085"/>
    <w:rsid w:val="00111AB9"/>
    <w:rsid w:val="00117985"/>
    <w:rsid w:val="00126D9E"/>
    <w:rsid w:val="001435BC"/>
    <w:rsid w:val="001536CA"/>
    <w:rsid w:val="0016772F"/>
    <w:rsid w:val="001A69DF"/>
    <w:rsid w:val="001B6CF5"/>
    <w:rsid w:val="001D49E2"/>
    <w:rsid w:val="002625E6"/>
    <w:rsid w:val="00283579"/>
    <w:rsid w:val="00293110"/>
    <w:rsid w:val="002D4764"/>
    <w:rsid w:val="002F1474"/>
    <w:rsid w:val="0032105E"/>
    <w:rsid w:val="00335FD7"/>
    <w:rsid w:val="00336E15"/>
    <w:rsid w:val="00356901"/>
    <w:rsid w:val="00357D6D"/>
    <w:rsid w:val="00366A59"/>
    <w:rsid w:val="003803B7"/>
    <w:rsid w:val="003A1E76"/>
    <w:rsid w:val="003A5311"/>
    <w:rsid w:val="003C3B5C"/>
    <w:rsid w:val="003D269A"/>
    <w:rsid w:val="003D2874"/>
    <w:rsid w:val="003D5C84"/>
    <w:rsid w:val="003F6AD2"/>
    <w:rsid w:val="00416025"/>
    <w:rsid w:val="00416D91"/>
    <w:rsid w:val="00417A2B"/>
    <w:rsid w:val="0043011C"/>
    <w:rsid w:val="004465EB"/>
    <w:rsid w:val="00447352"/>
    <w:rsid w:val="00466190"/>
    <w:rsid w:val="004C7C61"/>
    <w:rsid w:val="00540A3C"/>
    <w:rsid w:val="005E3A0E"/>
    <w:rsid w:val="005F1325"/>
    <w:rsid w:val="00622CAA"/>
    <w:rsid w:val="00663522"/>
    <w:rsid w:val="006819F9"/>
    <w:rsid w:val="00696BF7"/>
    <w:rsid w:val="006B1497"/>
    <w:rsid w:val="006B6552"/>
    <w:rsid w:val="006D5E13"/>
    <w:rsid w:val="006F31D9"/>
    <w:rsid w:val="00701F7F"/>
    <w:rsid w:val="00706C1E"/>
    <w:rsid w:val="007218B6"/>
    <w:rsid w:val="007406F2"/>
    <w:rsid w:val="007428C9"/>
    <w:rsid w:val="00782BE6"/>
    <w:rsid w:val="007942EA"/>
    <w:rsid w:val="00795B70"/>
    <w:rsid w:val="008056DD"/>
    <w:rsid w:val="00861440"/>
    <w:rsid w:val="0089365B"/>
    <w:rsid w:val="00896D21"/>
    <w:rsid w:val="008B61A4"/>
    <w:rsid w:val="008B6C5C"/>
    <w:rsid w:val="008D3EF8"/>
    <w:rsid w:val="008F236D"/>
    <w:rsid w:val="0093178D"/>
    <w:rsid w:val="00935382"/>
    <w:rsid w:val="009367DE"/>
    <w:rsid w:val="00970709"/>
    <w:rsid w:val="00991F89"/>
    <w:rsid w:val="009C7C22"/>
    <w:rsid w:val="009D0D64"/>
    <w:rsid w:val="00A176CD"/>
    <w:rsid w:val="00A37968"/>
    <w:rsid w:val="00A660F4"/>
    <w:rsid w:val="00A71503"/>
    <w:rsid w:val="00AC6211"/>
    <w:rsid w:val="00AE662A"/>
    <w:rsid w:val="00AF1F42"/>
    <w:rsid w:val="00B51D3C"/>
    <w:rsid w:val="00B841A5"/>
    <w:rsid w:val="00B86294"/>
    <w:rsid w:val="00B92F3F"/>
    <w:rsid w:val="00C03F63"/>
    <w:rsid w:val="00C071A9"/>
    <w:rsid w:val="00C53314"/>
    <w:rsid w:val="00C625A9"/>
    <w:rsid w:val="00C779B1"/>
    <w:rsid w:val="00C978B0"/>
    <w:rsid w:val="00CE1FDB"/>
    <w:rsid w:val="00CE35A2"/>
    <w:rsid w:val="00D008B8"/>
    <w:rsid w:val="00D10359"/>
    <w:rsid w:val="00D31A96"/>
    <w:rsid w:val="00D3567A"/>
    <w:rsid w:val="00D6386A"/>
    <w:rsid w:val="00D7426A"/>
    <w:rsid w:val="00D74964"/>
    <w:rsid w:val="00DA3651"/>
    <w:rsid w:val="00DE0987"/>
    <w:rsid w:val="00E079A9"/>
    <w:rsid w:val="00E16B53"/>
    <w:rsid w:val="00E2032A"/>
    <w:rsid w:val="00E42268"/>
    <w:rsid w:val="00E56171"/>
    <w:rsid w:val="00EC5054"/>
    <w:rsid w:val="00ED6A91"/>
    <w:rsid w:val="00EE2FC8"/>
    <w:rsid w:val="00FA1710"/>
    <w:rsid w:val="00FA66DC"/>
    <w:rsid w:val="00FA70AF"/>
    <w:rsid w:val="00FD5AC5"/>
    <w:rsid w:val="00FF4DDA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E1EF4270-6CD5-4A22-9FCC-230E79A16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764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4473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3D2874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D2874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3D2874"/>
    <w:rPr>
      <w:rFonts w:cs="Times New Roman"/>
    </w:rPr>
  </w:style>
  <w:style w:type="paragraph" w:customStyle="1" w:styleId="a8">
    <w:name w:val="Чертежный"/>
    <w:uiPriority w:val="99"/>
    <w:rsid w:val="007428C9"/>
    <w:pPr>
      <w:jc w:val="both"/>
    </w:pPr>
    <w:rPr>
      <w:rFonts w:ascii="ISOCPEUR" w:hAnsi="ISOCPEUR"/>
      <w:i/>
      <w:sz w:val="28"/>
      <w:lang w:val="uk-UA"/>
    </w:rPr>
  </w:style>
  <w:style w:type="paragraph" w:styleId="a9">
    <w:name w:val="Normal (Web)"/>
    <w:basedOn w:val="a"/>
    <w:uiPriority w:val="99"/>
    <w:rsid w:val="00706C1E"/>
    <w:pPr>
      <w:spacing w:before="100" w:beforeAutospacing="1" w:after="100" w:afterAutospacing="1"/>
    </w:pPr>
  </w:style>
  <w:style w:type="character" w:styleId="aa">
    <w:name w:val="Strong"/>
    <w:uiPriority w:val="99"/>
    <w:qFormat/>
    <w:rsid w:val="00706C1E"/>
    <w:rPr>
      <w:rFonts w:cs="Times New Roman"/>
      <w:b/>
      <w:bCs/>
    </w:rPr>
  </w:style>
  <w:style w:type="paragraph" w:styleId="31">
    <w:name w:val="toc 3"/>
    <w:basedOn w:val="a"/>
    <w:next w:val="a"/>
    <w:autoRedefine/>
    <w:uiPriority w:val="99"/>
    <w:semiHidden/>
    <w:rsid w:val="00C071A9"/>
    <w:pPr>
      <w:ind w:left="480"/>
    </w:pPr>
  </w:style>
  <w:style w:type="character" w:styleId="ab">
    <w:name w:val="Hyperlink"/>
    <w:uiPriority w:val="99"/>
    <w:rsid w:val="00C071A9"/>
    <w:rPr>
      <w:rFonts w:cs="Times New Roman"/>
      <w:color w:val="0000FF"/>
      <w:u w:val="single"/>
    </w:rPr>
  </w:style>
  <w:style w:type="paragraph" w:styleId="ac">
    <w:name w:val="Body Text Indent"/>
    <w:basedOn w:val="a"/>
    <w:link w:val="ad"/>
    <w:uiPriority w:val="99"/>
    <w:rsid w:val="00416D91"/>
    <w:pPr>
      <w:shd w:val="clear" w:color="auto" w:fill="FFFFFF"/>
      <w:spacing w:before="5" w:line="235" w:lineRule="exact"/>
      <w:ind w:left="29" w:firstLine="331"/>
      <w:jc w:val="both"/>
    </w:pPr>
    <w:rPr>
      <w:color w:val="000000"/>
      <w:spacing w:val="-7"/>
      <w:sz w:val="23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Pr>
      <w:rFonts w:cs="Times New Roman"/>
      <w:sz w:val="24"/>
      <w:szCs w:val="24"/>
    </w:rPr>
  </w:style>
  <w:style w:type="paragraph" w:styleId="ae">
    <w:name w:val="Title"/>
    <w:basedOn w:val="a"/>
    <w:link w:val="af"/>
    <w:uiPriority w:val="99"/>
    <w:qFormat/>
    <w:rsid w:val="00416D91"/>
    <w:pPr>
      <w:shd w:val="clear" w:color="auto" w:fill="FFFFFF"/>
      <w:spacing w:line="360" w:lineRule="auto"/>
      <w:ind w:left="14" w:firstLine="346"/>
      <w:jc w:val="center"/>
    </w:pPr>
    <w:rPr>
      <w:b/>
      <w:color w:val="000000"/>
      <w:spacing w:val="-8"/>
    </w:rPr>
  </w:style>
  <w:style w:type="character" w:customStyle="1" w:styleId="af">
    <w:name w:val="Назва Знак"/>
    <w:link w:val="a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f0">
    <w:name w:val="Table Grid"/>
    <w:basedOn w:val="a1"/>
    <w:uiPriority w:val="99"/>
    <w:rsid w:val="00416D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uiPriority w:val="99"/>
    <w:rsid w:val="0086144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87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2368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office</Company>
  <LinksUpToDate>false</LinksUpToDate>
  <CharactersWithSpaces>15841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ХудышкинаМА</dc:creator>
  <cp:keywords/>
  <dc:description>Обработан пакетом :: Методичка :: _x000d_http://alex-mail.at.tut.by/_x000d_(c) 2007-2009 Александр, г.Брест_x000d_E-mail: alex-mail@tut.by</dc:description>
  <cp:lastModifiedBy>Irina</cp:lastModifiedBy>
  <cp:revision>2</cp:revision>
  <dcterms:created xsi:type="dcterms:W3CDTF">2014-08-10T18:55:00Z</dcterms:created>
  <dcterms:modified xsi:type="dcterms:W3CDTF">2014-08-10T18:55:00Z</dcterms:modified>
</cp:coreProperties>
</file>