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EE3" w:rsidRDefault="004A1EE3" w:rsidP="004A1EE3">
      <w:pPr>
        <w:spacing w:line="480" w:lineRule="auto"/>
        <w:jc w:val="center"/>
        <w:rPr>
          <w:u w:val="single"/>
        </w:rPr>
      </w:pPr>
      <w:r>
        <w:rPr>
          <w:u w:val="single"/>
        </w:rPr>
        <w:t>Министерство образования Российской Федерации</w:t>
      </w:r>
    </w:p>
    <w:p w:rsidR="004A1EE3" w:rsidRDefault="004A1EE3" w:rsidP="004A1EE3">
      <w:pPr>
        <w:spacing w:line="480" w:lineRule="auto"/>
        <w:jc w:val="center"/>
      </w:pPr>
      <w:r>
        <w:t>О</w:t>
      </w:r>
      <w:r w:rsidR="000D37D9">
        <w:t xml:space="preserve">---------------- </w:t>
      </w:r>
      <w:r>
        <w:t>Г</w:t>
      </w:r>
      <w:r w:rsidR="000D37D9">
        <w:t xml:space="preserve">------------- </w:t>
      </w:r>
      <w:r>
        <w:t xml:space="preserve"> А</w:t>
      </w:r>
      <w:r w:rsidR="000D37D9">
        <w:t>------------ У-----------</w:t>
      </w:r>
    </w:p>
    <w:p w:rsidR="004A1EE3" w:rsidRDefault="000D37D9" w:rsidP="000D37D9">
      <w:pPr>
        <w:spacing w:line="480" w:lineRule="auto"/>
        <w:jc w:val="center"/>
        <w:rPr>
          <w:i/>
          <w:sz w:val="28"/>
          <w:szCs w:val="28"/>
        </w:rPr>
      </w:pPr>
      <w:r>
        <w:rPr>
          <w:i/>
          <w:sz w:val="28"/>
          <w:szCs w:val="28"/>
        </w:rPr>
        <w:t>--------------------------------------------</w:t>
      </w:r>
    </w:p>
    <w:p w:rsidR="004A1EE3" w:rsidRDefault="004A1EE3" w:rsidP="004A1EE3">
      <w:pPr>
        <w:spacing w:line="480" w:lineRule="auto"/>
        <w:jc w:val="center"/>
        <w:rPr>
          <w:sz w:val="28"/>
          <w:szCs w:val="28"/>
        </w:rPr>
      </w:pPr>
      <w:r>
        <w:rPr>
          <w:sz w:val="28"/>
          <w:szCs w:val="28"/>
        </w:rPr>
        <w:t>Юридический факультет</w:t>
      </w:r>
    </w:p>
    <w:p w:rsidR="004A1EE3" w:rsidRDefault="004A1EE3" w:rsidP="004A1EE3">
      <w:pPr>
        <w:spacing w:line="480" w:lineRule="auto"/>
        <w:rPr>
          <w:sz w:val="28"/>
          <w:szCs w:val="28"/>
        </w:rPr>
      </w:pPr>
    </w:p>
    <w:p w:rsidR="004A1EE3" w:rsidRDefault="004A1EE3" w:rsidP="004A1EE3">
      <w:pPr>
        <w:spacing w:line="480" w:lineRule="auto"/>
        <w:jc w:val="center"/>
        <w:rPr>
          <w:sz w:val="28"/>
          <w:szCs w:val="28"/>
        </w:rPr>
      </w:pPr>
    </w:p>
    <w:p w:rsidR="004A1EE3" w:rsidRDefault="004A1EE3" w:rsidP="004A1EE3">
      <w:pPr>
        <w:spacing w:line="480" w:lineRule="auto"/>
        <w:jc w:val="center"/>
        <w:rPr>
          <w:sz w:val="28"/>
          <w:szCs w:val="28"/>
        </w:rPr>
      </w:pPr>
    </w:p>
    <w:p w:rsidR="004A1EE3" w:rsidRDefault="004A1EE3" w:rsidP="004A1EE3">
      <w:pPr>
        <w:spacing w:line="480" w:lineRule="auto"/>
        <w:jc w:val="center"/>
        <w:rPr>
          <w:sz w:val="28"/>
          <w:szCs w:val="28"/>
        </w:rPr>
      </w:pPr>
    </w:p>
    <w:p w:rsidR="004A1EE3" w:rsidRDefault="004A1EE3" w:rsidP="004A1EE3">
      <w:pPr>
        <w:spacing w:line="360" w:lineRule="auto"/>
        <w:jc w:val="center"/>
        <w:rPr>
          <w:sz w:val="72"/>
          <w:szCs w:val="72"/>
        </w:rPr>
      </w:pPr>
      <w:r>
        <w:rPr>
          <w:sz w:val="72"/>
          <w:szCs w:val="72"/>
        </w:rPr>
        <w:t>КУРСОВАЯ РАБОТА</w:t>
      </w:r>
    </w:p>
    <w:p w:rsidR="004A1EE3" w:rsidRDefault="004A1EE3" w:rsidP="004A1EE3">
      <w:pPr>
        <w:spacing w:line="360" w:lineRule="auto"/>
        <w:jc w:val="center"/>
        <w:rPr>
          <w:sz w:val="72"/>
          <w:szCs w:val="72"/>
        </w:rPr>
      </w:pPr>
      <w:r>
        <w:rPr>
          <w:sz w:val="72"/>
          <w:szCs w:val="72"/>
        </w:rPr>
        <w:t>по Истории государства и права зарубежных стран</w:t>
      </w:r>
    </w:p>
    <w:p w:rsidR="004A1EE3" w:rsidRPr="004A1EE3" w:rsidRDefault="004A1EE3" w:rsidP="004A1EE3">
      <w:pPr>
        <w:spacing w:line="360" w:lineRule="auto"/>
        <w:jc w:val="center"/>
        <w:rPr>
          <w:sz w:val="28"/>
          <w:szCs w:val="28"/>
        </w:rPr>
      </w:pPr>
      <w:r>
        <w:rPr>
          <w:sz w:val="44"/>
          <w:szCs w:val="44"/>
          <w:u w:val="single"/>
        </w:rPr>
        <w:t>Тема</w:t>
      </w:r>
      <w:r>
        <w:rPr>
          <w:sz w:val="44"/>
          <w:szCs w:val="44"/>
        </w:rPr>
        <w:t xml:space="preserve">: </w:t>
      </w:r>
      <w:r w:rsidRPr="004A1EE3">
        <w:rPr>
          <w:i/>
          <w:sz w:val="48"/>
          <w:szCs w:val="48"/>
        </w:rPr>
        <w:t>Возникновение и развитие государства у франков. Салическая правда</w:t>
      </w:r>
      <w:r>
        <w:rPr>
          <w:i/>
          <w:sz w:val="48"/>
          <w:szCs w:val="48"/>
        </w:rPr>
        <w:t>.</w:t>
      </w:r>
    </w:p>
    <w:p w:rsidR="004A1EE3" w:rsidRPr="004A1EE3" w:rsidRDefault="004A1EE3" w:rsidP="004A1EE3">
      <w:pPr>
        <w:spacing w:line="360" w:lineRule="auto"/>
        <w:jc w:val="center"/>
        <w:rPr>
          <w:sz w:val="28"/>
          <w:szCs w:val="28"/>
        </w:rPr>
      </w:pPr>
    </w:p>
    <w:p w:rsidR="004A1EE3" w:rsidRPr="004A1EE3" w:rsidRDefault="004A1EE3" w:rsidP="004A1EE3">
      <w:pPr>
        <w:spacing w:line="360" w:lineRule="auto"/>
        <w:jc w:val="center"/>
        <w:rPr>
          <w:sz w:val="28"/>
          <w:szCs w:val="28"/>
        </w:rPr>
      </w:pPr>
    </w:p>
    <w:p w:rsidR="004A1EE3" w:rsidRDefault="004A1EE3" w:rsidP="004A1EE3">
      <w:pPr>
        <w:ind w:firstLine="3648"/>
      </w:pPr>
      <w:r>
        <w:t>ВЫПОЛНИЛ:</w:t>
      </w:r>
    </w:p>
    <w:p w:rsidR="004A1EE3" w:rsidRDefault="004A1EE3" w:rsidP="004A1EE3">
      <w:pPr>
        <w:spacing w:line="480" w:lineRule="auto"/>
        <w:ind w:firstLine="3648"/>
        <w:rPr>
          <w:sz w:val="28"/>
          <w:szCs w:val="28"/>
        </w:rPr>
      </w:pPr>
      <w:r>
        <w:rPr>
          <w:sz w:val="28"/>
          <w:szCs w:val="28"/>
        </w:rPr>
        <w:t xml:space="preserve">студент </w:t>
      </w:r>
      <w:r>
        <w:rPr>
          <w:sz w:val="28"/>
          <w:szCs w:val="28"/>
          <w:lang w:val="en-US"/>
        </w:rPr>
        <w:t>I</w:t>
      </w:r>
      <w:r>
        <w:rPr>
          <w:sz w:val="28"/>
          <w:szCs w:val="28"/>
        </w:rPr>
        <w:t xml:space="preserve"> курса                              Б</w:t>
      </w:r>
      <w:r w:rsidR="000D37D9">
        <w:rPr>
          <w:sz w:val="28"/>
          <w:szCs w:val="28"/>
        </w:rPr>
        <w:t>-------</w:t>
      </w:r>
      <w:r>
        <w:rPr>
          <w:sz w:val="28"/>
          <w:szCs w:val="28"/>
        </w:rPr>
        <w:t xml:space="preserve"> К.В.</w:t>
      </w:r>
    </w:p>
    <w:p w:rsidR="004A1EE3" w:rsidRDefault="004A1EE3" w:rsidP="004A1EE3">
      <w:pPr>
        <w:ind w:firstLine="3648"/>
      </w:pPr>
      <w:r>
        <w:t>НАУЧНЫЙ РУКОВОДИТЕЛЬ:</w:t>
      </w:r>
    </w:p>
    <w:p w:rsidR="004A1EE3" w:rsidRDefault="004A1EE3" w:rsidP="004A1EE3">
      <w:pPr>
        <w:ind w:firstLine="3648"/>
        <w:rPr>
          <w:sz w:val="28"/>
          <w:szCs w:val="28"/>
        </w:rPr>
      </w:pPr>
      <w:r>
        <w:rPr>
          <w:sz w:val="28"/>
          <w:szCs w:val="28"/>
        </w:rPr>
        <w:t xml:space="preserve">преподаватель                                </w:t>
      </w:r>
      <w:r w:rsidR="000D37D9">
        <w:rPr>
          <w:sz w:val="28"/>
          <w:szCs w:val="28"/>
        </w:rPr>
        <w:t>----------------</w:t>
      </w:r>
    </w:p>
    <w:p w:rsidR="004A1EE3" w:rsidRPr="004A1EE3" w:rsidRDefault="004A1EE3" w:rsidP="004A1EE3">
      <w:pPr>
        <w:ind w:firstLine="3648"/>
        <w:rPr>
          <w:sz w:val="28"/>
          <w:szCs w:val="28"/>
        </w:rPr>
      </w:pPr>
    </w:p>
    <w:p w:rsidR="004A1EE3" w:rsidRDefault="004A1EE3" w:rsidP="004A1EE3">
      <w:pPr>
        <w:spacing w:line="480" w:lineRule="auto"/>
        <w:jc w:val="center"/>
        <w:rPr>
          <w:sz w:val="28"/>
          <w:szCs w:val="28"/>
        </w:rPr>
      </w:pPr>
    </w:p>
    <w:p w:rsidR="004A1EE3" w:rsidRDefault="004A1EE3" w:rsidP="004A1EE3">
      <w:pPr>
        <w:spacing w:line="480" w:lineRule="auto"/>
        <w:jc w:val="center"/>
        <w:rPr>
          <w:sz w:val="32"/>
          <w:szCs w:val="32"/>
        </w:rPr>
      </w:pPr>
      <w:r>
        <w:rPr>
          <w:sz w:val="32"/>
          <w:szCs w:val="32"/>
        </w:rPr>
        <w:t>ОРСК - 2003</w:t>
      </w:r>
    </w:p>
    <w:p w:rsidR="00282854" w:rsidRDefault="00E47908" w:rsidP="00E47908">
      <w:pPr>
        <w:spacing w:line="360" w:lineRule="auto"/>
        <w:jc w:val="center"/>
        <w:rPr>
          <w:b/>
          <w:sz w:val="40"/>
          <w:szCs w:val="40"/>
        </w:rPr>
      </w:pPr>
      <w:r>
        <w:rPr>
          <w:b/>
          <w:sz w:val="40"/>
          <w:szCs w:val="40"/>
        </w:rPr>
        <w:t>Возникновение и развитие государства у франков.</w:t>
      </w:r>
    </w:p>
    <w:p w:rsidR="00E47908" w:rsidRDefault="00E47908" w:rsidP="00E47908">
      <w:pPr>
        <w:spacing w:line="360" w:lineRule="auto"/>
        <w:jc w:val="center"/>
        <w:rPr>
          <w:b/>
          <w:sz w:val="40"/>
          <w:szCs w:val="40"/>
        </w:rPr>
      </w:pPr>
      <w:r>
        <w:rPr>
          <w:b/>
          <w:sz w:val="40"/>
          <w:szCs w:val="40"/>
        </w:rPr>
        <w:t>Салическая правда.</w:t>
      </w:r>
    </w:p>
    <w:p w:rsidR="00E47908" w:rsidRDefault="00634414" w:rsidP="00E47908">
      <w:pPr>
        <w:spacing w:line="360" w:lineRule="auto"/>
        <w:jc w:val="center"/>
        <w:rPr>
          <w:b/>
          <w:i/>
          <w:sz w:val="36"/>
          <w:szCs w:val="36"/>
        </w:rPr>
      </w:pPr>
      <w:r w:rsidRPr="00634414">
        <w:rPr>
          <w:b/>
          <w:i/>
          <w:sz w:val="36"/>
          <w:szCs w:val="36"/>
        </w:rPr>
        <w:t>СОДЕРЖАНИЕ</w:t>
      </w:r>
    </w:p>
    <w:p w:rsidR="0042444E" w:rsidRPr="00634414" w:rsidRDefault="0042444E" w:rsidP="00E47908">
      <w:pPr>
        <w:spacing w:line="360" w:lineRule="auto"/>
        <w:jc w:val="center"/>
        <w:rPr>
          <w:b/>
          <w:i/>
          <w:sz w:val="36"/>
          <w:szCs w:val="36"/>
        </w:rPr>
      </w:pPr>
    </w:p>
    <w:p w:rsidR="00E47908" w:rsidRPr="0042444E" w:rsidRDefault="0042444E" w:rsidP="0042444E">
      <w:pPr>
        <w:spacing w:line="360" w:lineRule="auto"/>
        <w:ind w:firstLine="570"/>
        <w:rPr>
          <w:sz w:val="28"/>
          <w:szCs w:val="28"/>
        </w:rPr>
      </w:pPr>
      <w:r>
        <w:rPr>
          <w:sz w:val="28"/>
          <w:szCs w:val="28"/>
        </w:rPr>
        <w:t>Введение.                                                                                                3</w:t>
      </w:r>
    </w:p>
    <w:p w:rsidR="00E47908" w:rsidRPr="0042444E" w:rsidRDefault="0042444E" w:rsidP="0042444E">
      <w:pPr>
        <w:spacing w:line="360" w:lineRule="auto"/>
        <w:rPr>
          <w:sz w:val="28"/>
          <w:szCs w:val="28"/>
        </w:rPr>
      </w:pPr>
      <w:r>
        <w:rPr>
          <w:sz w:val="28"/>
          <w:szCs w:val="28"/>
        </w:rPr>
        <w:t xml:space="preserve">        1. Возникновение и развитие государства у франков.                       4</w:t>
      </w:r>
    </w:p>
    <w:p w:rsidR="00E47908" w:rsidRPr="0042444E" w:rsidRDefault="0042444E" w:rsidP="0042444E">
      <w:pPr>
        <w:spacing w:line="360" w:lineRule="auto"/>
        <w:rPr>
          <w:sz w:val="28"/>
          <w:szCs w:val="28"/>
        </w:rPr>
      </w:pPr>
      <w:r>
        <w:rPr>
          <w:sz w:val="28"/>
          <w:szCs w:val="28"/>
        </w:rPr>
        <w:t xml:space="preserve">            1.1. Формирование общества и государства у франков.                4 </w:t>
      </w:r>
    </w:p>
    <w:p w:rsidR="00E47908" w:rsidRPr="0042444E" w:rsidRDefault="0042444E" w:rsidP="0042444E">
      <w:pPr>
        <w:spacing w:line="360" w:lineRule="auto"/>
        <w:rPr>
          <w:sz w:val="28"/>
          <w:szCs w:val="28"/>
        </w:rPr>
      </w:pPr>
      <w:r>
        <w:rPr>
          <w:sz w:val="28"/>
          <w:szCs w:val="28"/>
        </w:rPr>
        <w:t xml:space="preserve">            1.2. Реформа Карла Мартелла.                                                          5 </w:t>
      </w:r>
    </w:p>
    <w:p w:rsidR="00E47908" w:rsidRPr="0042444E" w:rsidRDefault="0042444E" w:rsidP="0042444E">
      <w:pPr>
        <w:spacing w:line="360" w:lineRule="auto"/>
        <w:rPr>
          <w:sz w:val="28"/>
          <w:szCs w:val="28"/>
        </w:rPr>
      </w:pPr>
      <w:r>
        <w:rPr>
          <w:sz w:val="28"/>
          <w:szCs w:val="28"/>
        </w:rPr>
        <w:t xml:space="preserve">            1.3. Государственный строй.                                                             6</w:t>
      </w:r>
    </w:p>
    <w:p w:rsidR="00E47908" w:rsidRPr="0042444E" w:rsidRDefault="0042444E" w:rsidP="0042444E">
      <w:pPr>
        <w:spacing w:line="360" w:lineRule="auto"/>
        <w:rPr>
          <w:sz w:val="28"/>
          <w:szCs w:val="28"/>
        </w:rPr>
      </w:pPr>
      <w:r>
        <w:rPr>
          <w:sz w:val="28"/>
          <w:szCs w:val="28"/>
        </w:rPr>
        <w:t xml:space="preserve">            1.4. Армия.                                                                                           7</w:t>
      </w:r>
    </w:p>
    <w:p w:rsidR="00E47908" w:rsidRPr="0042444E" w:rsidRDefault="0042444E" w:rsidP="0042444E">
      <w:pPr>
        <w:spacing w:line="360" w:lineRule="auto"/>
        <w:ind w:left="570" w:hanging="570"/>
        <w:rPr>
          <w:sz w:val="28"/>
          <w:szCs w:val="28"/>
        </w:rPr>
      </w:pPr>
      <w:r>
        <w:rPr>
          <w:sz w:val="28"/>
          <w:szCs w:val="28"/>
        </w:rPr>
        <w:t xml:space="preserve">       2. Салическая правда.                                                                              9</w:t>
      </w:r>
    </w:p>
    <w:p w:rsidR="00E47908" w:rsidRPr="0042444E" w:rsidRDefault="0042444E" w:rsidP="0042444E">
      <w:pPr>
        <w:spacing w:line="360" w:lineRule="auto"/>
        <w:rPr>
          <w:sz w:val="28"/>
          <w:szCs w:val="28"/>
        </w:rPr>
      </w:pPr>
      <w:r>
        <w:rPr>
          <w:sz w:val="28"/>
          <w:szCs w:val="28"/>
        </w:rPr>
        <w:t xml:space="preserve">            2.1. Возникновение Салической правды.                                         9</w:t>
      </w:r>
    </w:p>
    <w:p w:rsidR="00E47908" w:rsidRPr="0042444E" w:rsidRDefault="0042444E" w:rsidP="0042444E">
      <w:pPr>
        <w:spacing w:line="360" w:lineRule="auto"/>
        <w:rPr>
          <w:sz w:val="28"/>
          <w:szCs w:val="28"/>
        </w:rPr>
      </w:pPr>
      <w:r>
        <w:rPr>
          <w:sz w:val="28"/>
          <w:szCs w:val="28"/>
        </w:rPr>
        <w:t xml:space="preserve">            2.2. Аллод и собственность (имущественные отношения)            9</w:t>
      </w:r>
    </w:p>
    <w:p w:rsidR="00E47908" w:rsidRPr="0042444E" w:rsidRDefault="0042444E" w:rsidP="0042444E">
      <w:pPr>
        <w:spacing w:line="360" w:lineRule="auto"/>
        <w:rPr>
          <w:sz w:val="28"/>
          <w:szCs w:val="28"/>
        </w:rPr>
      </w:pPr>
      <w:r>
        <w:rPr>
          <w:sz w:val="28"/>
          <w:szCs w:val="28"/>
        </w:rPr>
        <w:t xml:space="preserve">            2.3. Договорные отношения (сделки)    </w:t>
      </w:r>
      <w:r w:rsidR="00F85C90">
        <w:rPr>
          <w:sz w:val="28"/>
          <w:szCs w:val="28"/>
        </w:rPr>
        <w:t xml:space="preserve">                               </w:t>
      </w:r>
      <w:r>
        <w:rPr>
          <w:sz w:val="28"/>
          <w:szCs w:val="28"/>
        </w:rPr>
        <w:t xml:space="preserve">          11</w:t>
      </w:r>
    </w:p>
    <w:p w:rsidR="00E47908" w:rsidRPr="0042444E" w:rsidRDefault="0042444E" w:rsidP="0042444E">
      <w:pPr>
        <w:spacing w:line="360" w:lineRule="auto"/>
        <w:rPr>
          <w:sz w:val="28"/>
          <w:szCs w:val="28"/>
        </w:rPr>
      </w:pPr>
      <w:r>
        <w:rPr>
          <w:sz w:val="28"/>
          <w:szCs w:val="28"/>
        </w:rPr>
        <w:t xml:space="preserve">            2.4. Брак и семья.                                      </w:t>
      </w:r>
      <w:r w:rsidR="00F85C90">
        <w:rPr>
          <w:sz w:val="28"/>
          <w:szCs w:val="28"/>
        </w:rPr>
        <w:t xml:space="preserve">                               </w:t>
      </w:r>
      <w:r>
        <w:rPr>
          <w:sz w:val="28"/>
          <w:szCs w:val="28"/>
        </w:rPr>
        <w:t xml:space="preserve">         12</w:t>
      </w:r>
    </w:p>
    <w:p w:rsidR="00E47908" w:rsidRPr="0042444E" w:rsidRDefault="0042444E" w:rsidP="0042444E">
      <w:pPr>
        <w:spacing w:line="360" w:lineRule="auto"/>
        <w:rPr>
          <w:sz w:val="28"/>
          <w:szCs w:val="28"/>
        </w:rPr>
      </w:pPr>
      <w:r>
        <w:rPr>
          <w:sz w:val="28"/>
          <w:szCs w:val="28"/>
        </w:rPr>
        <w:t xml:space="preserve">            2.5. Кровная месть.                                    </w:t>
      </w:r>
      <w:r w:rsidR="00F85C90">
        <w:rPr>
          <w:sz w:val="28"/>
          <w:szCs w:val="28"/>
        </w:rPr>
        <w:t xml:space="preserve">                               </w:t>
      </w:r>
      <w:r>
        <w:rPr>
          <w:sz w:val="28"/>
          <w:szCs w:val="28"/>
        </w:rPr>
        <w:t xml:space="preserve">        13</w:t>
      </w:r>
    </w:p>
    <w:p w:rsidR="00E47908" w:rsidRPr="0042444E" w:rsidRDefault="0042444E" w:rsidP="0042444E">
      <w:pPr>
        <w:spacing w:line="360" w:lineRule="auto"/>
        <w:rPr>
          <w:sz w:val="28"/>
          <w:szCs w:val="28"/>
        </w:rPr>
      </w:pPr>
      <w:r>
        <w:rPr>
          <w:sz w:val="28"/>
          <w:szCs w:val="28"/>
        </w:rPr>
        <w:t xml:space="preserve">            2.6. Убийство. Увечье.                                </w:t>
      </w:r>
      <w:r w:rsidR="00F85C90">
        <w:rPr>
          <w:sz w:val="28"/>
          <w:szCs w:val="28"/>
        </w:rPr>
        <w:t xml:space="preserve">                               </w:t>
      </w:r>
      <w:r>
        <w:rPr>
          <w:sz w:val="28"/>
          <w:szCs w:val="28"/>
        </w:rPr>
        <w:t xml:space="preserve">      13</w:t>
      </w:r>
    </w:p>
    <w:p w:rsidR="00E47908" w:rsidRPr="0042444E" w:rsidRDefault="0042444E" w:rsidP="0042444E">
      <w:pPr>
        <w:spacing w:line="360" w:lineRule="auto"/>
        <w:rPr>
          <w:sz w:val="28"/>
          <w:szCs w:val="28"/>
        </w:rPr>
      </w:pPr>
      <w:r>
        <w:rPr>
          <w:sz w:val="28"/>
          <w:szCs w:val="28"/>
        </w:rPr>
        <w:t xml:space="preserve">            2.7. Преступления и наказания.                                                       15</w:t>
      </w:r>
    </w:p>
    <w:p w:rsidR="00E47908" w:rsidRPr="0042444E" w:rsidRDefault="00F85C90" w:rsidP="0042444E">
      <w:pPr>
        <w:spacing w:line="360" w:lineRule="auto"/>
        <w:rPr>
          <w:sz w:val="28"/>
          <w:szCs w:val="28"/>
        </w:rPr>
      </w:pPr>
      <w:r>
        <w:rPr>
          <w:sz w:val="28"/>
          <w:szCs w:val="28"/>
        </w:rPr>
        <w:t xml:space="preserve">            2.8. Судебный процесс.                                                                    19</w:t>
      </w:r>
    </w:p>
    <w:p w:rsidR="00E47908" w:rsidRPr="0042444E" w:rsidRDefault="00F85C90" w:rsidP="00F85C90">
      <w:pPr>
        <w:spacing w:line="360" w:lineRule="auto"/>
        <w:ind w:firstLine="456"/>
        <w:rPr>
          <w:sz w:val="28"/>
          <w:szCs w:val="28"/>
        </w:rPr>
      </w:pPr>
      <w:r>
        <w:rPr>
          <w:sz w:val="28"/>
          <w:szCs w:val="28"/>
        </w:rPr>
        <w:t xml:space="preserve">Заключение.                                                                                            21       </w:t>
      </w:r>
    </w:p>
    <w:p w:rsidR="00E47908" w:rsidRPr="0042444E" w:rsidRDefault="00F85C90" w:rsidP="0042444E">
      <w:pPr>
        <w:spacing w:line="360" w:lineRule="auto"/>
        <w:rPr>
          <w:sz w:val="28"/>
          <w:szCs w:val="28"/>
        </w:rPr>
      </w:pPr>
      <w:r>
        <w:rPr>
          <w:sz w:val="28"/>
          <w:szCs w:val="28"/>
        </w:rPr>
        <w:t xml:space="preserve">      Список используемых источников.                                                      22</w:t>
      </w:r>
    </w:p>
    <w:p w:rsidR="00E47908" w:rsidRDefault="00E47908" w:rsidP="0042444E">
      <w:pPr>
        <w:spacing w:line="360" w:lineRule="auto"/>
        <w:rPr>
          <w:sz w:val="28"/>
          <w:szCs w:val="28"/>
        </w:rPr>
      </w:pPr>
    </w:p>
    <w:p w:rsidR="00F85C90" w:rsidRPr="0042444E" w:rsidRDefault="00F85C90" w:rsidP="0042444E">
      <w:pPr>
        <w:spacing w:line="360" w:lineRule="auto"/>
        <w:rPr>
          <w:sz w:val="28"/>
          <w:szCs w:val="28"/>
        </w:rPr>
      </w:pPr>
    </w:p>
    <w:p w:rsidR="00E47908" w:rsidRDefault="00E47908" w:rsidP="0042444E">
      <w:pPr>
        <w:spacing w:line="360" w:lineRule="auto"/>
        <w:rPr>
          <w:sz w:val="28"/>
          <w:szCs w:val="28"/>
        </w:rPr>
      </w:pPr>
    </w:p>
    <w:p w:rsidR="0042444E" w:rsidRDefault="0042444E" w:rsidP="0042444E">
      <w:pPr>
        <w:spacing w:line="360" w:lineRule="auto"/>
        <w:rPr>
          <w:sz w:val="28"/>
          <w:szCs w:val="28"/>
        </w:rPr>
      </w:pPr>
    </w:p>
    <w:p w:rsidR="0042444E" w:rsidRDefault="0042444E" w:rsidP="0042444E">
      <w:pPr>
        <w:spacing w:line="360" w:lineRule="auto"/>
        <w:rPr>
          <w:sz w:val="28"/>
          <w:szCs w:val="28"/>
        </w:rPr>
      </w:pPr>
    </w:p>
    <w:p w:rsidR="0042444E" w:rsidRPr="0042444E" w:rsidRDefault="0042444E" w:rsidP="0042444E">
      <w:pPr>
        <w:spacing w:line="360" w:lineRule="auto"/>
        <w:rPr>
          <w:sz w:val="28"/>
          <w:szCs w:val="28"/>
        </w:rPr>
      </w:pPr>
    </w:p>
    <w:p w:rsidR="00E47908" w:rsidRPr="0042444E" w:rsidRDefault="00E47908" w:rsidP="0042444E">
      <w:pPr>
        <w:spacing w:line="360" w:lineRule="auto"/>
        <w:rPr>
          <w:sz w:val="28"/>
          <w:szCs w:val="28"/>
        </w:rPr>
      </w:pPr>
    </w:p>
    <w:p w:rsidR="00E47908" w:rsidRDefault="00E47908" w:rsidP="00E47908">
      <w:pPr>
        <w:spacing w:line="360" w:lineRule="auto"/>
        <w:jc w:val="center"/>
        <w:rPr>
          <w:b/>
          <w:i/>
          <w:sz w:val="32"/>
          <w:szCs w:val="32"/>
          <w:u w:val="single"/>
        </w:rPr>
      </w:pPr>
      <w:r>
        <w:rPr>
          <w:b/>
          <w:i/>
          <w:sz w:val="32"/>
          <w:szCs w:val="32"/>
          <w:u w:val="single"/>
        </w:rPr>
        <w:t>ВВЕДЕНИЕ</w:t>
      </w:r>
    </w:p>
    <w:p w:rsidR="00705A5A" w:rsidRDefault="00634414" w:rsidP="00B130A2">
      <w:pPr>
        <w:spacing w:line="360" w:lineRule="auto"/>
        <w:ind w:firstLine="741"/>
        <w:jc w:val="both"/>
        <w:rPr>
          <w:sz w:val="28"/>
          <w:szCs w:val="28"/>
        </w:rPr>
      </w:pPr>
      <w:r>
        <w:rPr>
          <w:sz w:val="28"/>
          <w:szCs w:val="28"/>
        </w:rPr>
        <w:t>Данная работа посвящена изучению процесса возникновения и развития государства у франков, а так же будет рассмотрен один из законодательных актов варварских правд – Салическая правда, которая является крупнейшим памятником франкских народов. Статьи Салической правды дошли до нас в большом количестве и практически не утратили своего первоначального значения.</w:t>
      </w:r>
    </w:p>
    <w:p w:rsidR="00634414" w:rsidRDefault="00634414" w:rsidP="00B130A2">
      <w:pPr>
        <w:spacing w:line="360" w:lineRule="auto"/>
        <w:ind w:firstLine="741"/>
        <w:jc w:val="both"/>
        <w:rPr>
          <w:sz w:val="28"/>
          <w:szCs w:val="28"/>
        </w:rPr>
      </w:pPr>
      <w:r>
        <w:rPr>
          <w:sz w:val="28"/>
          <w:szCs w:val="28"/>
        </w:rPr>
        <w:t xml:space="preserve">При рассмотрении вопроса о возникновении и развитии  государства у франков, нужно </w:t>
      </w:r>
      <w:r w:rsidR="00351313">
        <w:rPr>
          <w:sz w:val="28"/>
          <w:szCs w:val="28"/>
        </w:rPr>
        <w:t>поподробнее рассмотреть процесс формирования феодального общества и государства у франков, остановиться на реформах Карла Мартелла, уделить особое внимание государственному строю франкского государства и поверхностно рассмотреть армию франков.</w:t>
      </w:r>
    </w:p>
    <w:p w:rsidR="00351313" w:rsidRDefault="00351313" w:rsidP="00B130A2">
      <w:pPr>
        <w:spacing w:line="360" w:lineRule="auto"/>
        <w:ind w:firstLine="741"/>
        <w:jc w:val="both"/>
        <w:rPr>
          <w:sz w:val="28"/>
          <w:szCs w:val="28"/>
        </w:rPr>
      </w:pPr>
      <w:r>
        <w:rPr>
          <w:sz w:val="28"/>
          <w:szCs w:val="28"/>
        </w:rPr>
        <w:t xml:space="preserve">При раскрытии второй части курсовой работы, рассмотрение Салической правды, необходимо остановиться на таких главах самой Салической правды, как договорные отношения, </w:t>
      </w:r>
      <w:r w:rsidR="00F93DE5">
        <w:rPr>
          <w:sz w:val="28"/>
          <w:szCs w:val="28"/>
        </w:rPr>
        <w:t xml:space="preserve">брак и семья, увечье и убийство, судебный процесс. Кроме этого необходимо рассмотреть вопрос о возникновении Салической правды, преступлениях и наказаниях, указанных в Салической правде. </w:t>
      </w:r>
    </w:p>
    <w:p w:rsidR="00227CC1" w:rsidRDefault="00F93DE5" w:rsidP="00B130A2">
      <w:pPr>
        <w:spacing w:line="360" w:lineRule="auto"/>
        <w:ind w:firstLine="741"/>
        <w:jc w:val="both"/>
        <w:rPr>
          <w:sz w:val="28"/>
          <w:szCs w:val="28"/>
        </w:rPr>
      </w:pPr>
      <w:r>
        <w:rPr>
          <w:sz w:val="28"/>
          <w:szCs w:val="28"/>
        </w:rPr>
        <w:t xml:space="preserve">Тема этой курсовой является особенно интересной, так как  в ней рассматривается один </w:t>
      </w:r>
      <w:r w:rsidR="00227CC1">
        <w:rPr>
          <w:sz w:val="28"/>
          <w:szCs w:val="28"/>
        </w:rPr>
        <w:t>наиболее важный кодифицированный сборник законов, именуемый Салической правдой. А для юриста тема должна быть интересна во много раз больше, так как она позволяет ему оценить правовую обстановку в древности и сравнить её с нынешнем временем.</w:t>
      </w:r>
    </w:p>
    <w:p w:rsidR="00634414" w:rsidRPr="00634414" w:rsidRDefault="00227CC1" w:rsidP="00B130A2">
      <w:pPr>
        <w:spacing w:line="360" w:lineRule="auto"/>
        <w:ind w:firstLine="741"/>
        <w:jc w:val="both"/>
        <w:rPr>
          <w:b/>
          <w:i/>
          <w:sz w:val="28"/>
          <w:szCs w:val="28"/>
          <w:u w:val="single"/>
        </w:rPr>
      </w:pPr>
      <w:r>
        <w:rPr>
          <w:sz w:val="28"/>
          <w:szCs w:val="28"/>
        </w:rPr>
        <w:t>Наиболее полно и доступным для любого человека языком данная тема рассматривается в учебнике для ВУЗов «История государства и права зарубежных стран» по редакцией доктора юридических наук профессора Жидкова О.А.</w:t>
      </w:r>
      <w:r w:rsidR="00777275">
        <w:rPr>
          <w:sz w:val="28"/>
          <w:szCs w:val="28"/>
        </w:rPr>
        <w:t xml:space="preserve"> В нём</w:t>
      </w:r>
      <w:r>
        <w:rPr>
          <w:sz w:val="28"/>
          <w:szCs w:val="28"/>
        </w:rPr>
        <w:t xml:space="preserve"> </w:t>
      </w:r>
      <w:r w:rsidR="00777275">
        <w:rPr>
          <w:sz w:val="28"/>
          <w:szCs w:val="28"/>
        </w:rPr>
        <w:t>Крашенинникова Н.А. хорошо раскрывает тему возникновения и развития государства у франков, а также даёт отличный комментарий к Варварским правдам, одной из которых является и Салическая правда.</w:t>
      </w:r>
    </w:p>
    <w:p w:rsidR="00705A5A" w:rsidRDefault="00705A5A" w:rsidP="00A0394C">
      <w:pPr>
        <w:numPr>
          <w:ilvl w:val="0"/>
          <w:numId w:val="3"/>
        </w:numPr>
        <w:spacing w:line="360" w:lineRule="auto"/>
        <w:jc w:val="center"/>
        <w:rPr>
          <w:b/>
          <w:i/>
          <w:sz w:val="32"/>
          <w:szCs w:val="32"/>
          <w:u w:val="single"/>
        </w:rPr>
      </w:pPr>
      <w:r>
        <w:rPr>
          <w:b/>
          <w:i/>
          <w:sz w:val="32"/>
          <w:szCs w:val="32"/>
          <w:u w:val="single"/>
        </w:rPr>
        <w:t>Возникновение и развитие государства у франков</w:t>
      </w:r>
    </w:p>
    <w:p w:rsidR="00A0394C" w:rsidRPr="00A0394C" w:rsidRDefault="00A0394C" w:rsidP="00A0394C">
      <w:pPr>
        <w:spacing w:line="360" w:lineRule="auto"/>
        <w:ind w:firstLine="680"/>
        <w:jc w:val="center"/>
        <w:rPr>
          <w:b/>
          <w:i/>
          <w:sz w:val="30"/>
          <w:szCs w:val="30"/>
        </w:rPr>
      </w:pPr>
      <w:r>
        <w:rPr>
          <w:b/>
          <w:i/>
          <w:sz w:val="30"/>
          <w:szCs w:val="30"/>
        </w:rPr>
        <w:t xml:space="preserve">1.1. Формирование феодального общества и государства </w:t>
      </w:r>
      <w:r w:rsidR="002850C1">
        <w:rPr>
          <w:b/>
          <w:i/>
          <w:sz w:val="30"/>
          <w:szCs w:val="30"/>
        </w:rPr>
        <w:t xml:space="preserve">у </w:t>
      </w:r>
      <w:r>
        <w:rPr>
          <w:b/>
          <w:i/>
          <w:sz w:val="30"/>
          <w:szCs w:val="30"/>
        </w:rPr>
        <w:t>франков</w:t>
      </w:r>
    </w:p>
    <w:p w:rsidR="00705A5A" w:rsidRPr="00EF5B42" w:rsidRDefault="00705A5A" w:rsidP="00545F34">
      <w:pPr>
        <w:spacing w:line="360" w:lineRule="auto"/>
        <w:ind w:firstLine="680"/>
        <w:jc w:val="both"/>
        <w:rPr>
          <w:sz w:val="28"/>
          <w:szCs w:val="28"/>
        </w:rPr>
      </w:pPr>
      <w:r w:rsidRPr="00EF5B42">
        <w:rPr>
          <w:sz w:val="28"/>
          <w:szCs w:val="28"/>
        </w:rPr>
        <w:t xml:space="preserve">Возникновение государства у франков связано с именем одного из военных вождей </w:t>
      </w:r>
      <w:r w:rsidR="00A0394C">
        <w:rPr>
          <w:sz w:val="28"/>
          <w:szCs w:val="28"/>
        </w:rPr>
        <w:t>–</w:t>
      </w:r>
      <w:r w:rsidRPr="00EF5B42">
        <w:rPr>
          <w:sz w:val="28"/>
          <w:szCs w:val="28"/>
        </w:rPr>
        <w:t xml:space="preserve"> Хлодвига из рода Меровингов</w:t>
      </w:r>
      <w:r w:rsidR="00A0394C">
        <w:rPr>
          <w:sz w:val="28"/>
          <w:szCs w:val="28"/>
        </w:rPr>
        <w:t>.</w:t>
      </w:r>
      <w:r w:rsidRPr="00EF5B42">
        <w:rPr>
          <w:sz w:val="28"/>
          <w:szCs w:val="28"/>
        </w:rPr>
        <w:t xml:space="preserve"> Под его предводительством на рубеже </w:t>
      </w:r>
      <w:r w:rsidRPr="00EF5B42">
        <w:rPr>
          <w:sz w:val="28"/>
          <w:szCs w:val="28"/>
          <w:lang w:val="en-US"/>
        </w:rPr>
        <w:t>V</w:t>
      </w:r>
      <w:r w:rsidRPr="00EF5B42">
        <w:rPr>
          <w:sz w:val="28"/>
          <w:szCs w:val="28"/>
        </w:rPr>
        <w:t>-</w:t>
      </w:r>
      <w:r w:rsidRPr="00EF5B42">
        <w:rPr>
          <w:sz w:val="28"/>
          <w:szCs w:val="28"/>
          <w:lang w:val="en-US"/>
        </w:rPr>
        <w:t>VI</w:t>
      </w:r>
      <w:r w:rsidRPr="00EF5B42">
        <w:rPr>
          <w:sz w:val="28"/>
          <w:szCs w:val="28"/>
        </w:rPr>
        <w:t xml:space="preserve"> вв. франками была завоевана основная часть Галлии. Образование нового государства сопровождалось развитием в недрах франкского общества феодализма, становлением новых отношений собственности и формированием новых классов.</w:t>
      </w:r>
    </w:p>
    <w:p w:rsidR="00A0394C" w:rsidRDefault="00705A5A" w:rsidP="00705A5A">
      <w:pPr>
        <w:spacing w:line="360" w:lineRule="auto"/>
        <w:ind w:firstLine="680"/>
        <w:rPr>
          <w:sz w:val="28"/>
          <w:szCs w:val="28"/>
        </w:rPr>
      </w:pPr>
      <w:r w:rsidRPr="00EF5B42">
        <w:rPr>
          <w:sz w:val="28"/>
          <w:szCs w:val="28"/>
        </w:rPr>
        <w:t xml:space="preserve">Развитие феодального государства у франков можно разделить на два этапа: </w:t>
      </w:r>
    </w:p>
    <w:p w:rsidR="00A0394C" w:rsidRDefault="00705A5A" w:rsidP="00545F34">
      <w:pPr>
        <w:spacing w:line="360" w:lineRule="auto"/>
        <w:ind w:firstLine="680"/>
        <w:jc w:val="both"/>
        <w:rPr>
          <w:sz w:val="28"/>
          <w:szCs w:val="28"/>
        </w:rPr>
      </w:pPr>
      <w:r w:rsidRPr="00EF5B42">
        <w:rPr>
          <w:sz w:val="28"/>
          <w:szCs w:val="28"/>
        </w:rPr>
        <w:t xml:space="preserve">1) </w:t>
      </w:r>
      <w:r w:rsidRPr="00EF5B42">
        <w:rPr>
          <w:sz w:val="28"/>
          <w:szCs w:val="28"/>
          <w:lang w:val="en-US"/>
        </w:rPr>
        <w:t>VI</w:t>
      </w:r>
      <w:r w:rsidRPr="00EF5B42">
        <w:rPr>
          <w:sz w:val="28"/>
          <w:szCs w:val="28"/>
        </w:rPr>
        <w:t>-</w:t>
      </w:r>
      <w:r w:rsidRPr="00EF5B42">
        <w:rPr>
          <w:sz w:val="28"/>
          <w:szCs w:val="28"/>
          <w:lang w:val="en-US"/>
        </w:rPr>
        <w:t>VII</w:t>
      </w:r>
      <w:r w:rsidRPr="00EF5B42">
        <w:rPr>
          <w:sz w:val="28"/>
          <w:szCs w:val="28"/>
        </w:rPr>
        <w:t xml:space="preserve"> вв. - период монархии Меровингов </w:t>
      </w:r>
    </w:p>
    <w:p w:rsidR="00705A5A" w:rsidRPr="00EF5B42" w:rsidRDefault="00705A5A" w:rsidP="00545F34">
      <w:pPr>
        <w:spacing w:line="360" w:lineRule="auto"/>
        <w:ind w:firstLine="680"/>
        <w:jc w:val="both"/>
        <w:rPr>
          <w:sz w:val="28"/>
          <w:szCs w:val="28"/>
        </w:rPr>
      </w:pPr>
      <w:r w:rsidRPr="00EF5B42">
        <w:rPr>
          <w:sz w:val="28"/>
          <w:szCs w:val="28"/>
        </w:rPr>
        <w:t xml:space="preserve">2) VIII в. </w:t>
      </w:r>
      <w:r w:rsidR="00A0394C">
        <w:rPr>
          <w:sz w:val="28"/>
          <w:szCs w:val="28"/>
        </w:rPr>
        <w:t>–</w:t>
      </w:r>
      <w:r w:rsidRPr="00EF5B42">
        <w:rPr>
          <w:sz w:val="28"/>
          <w:szCs w:val="28"/>
        </w:rPr>
        <w:t xml:space="preserve"> первая половина IX в. период монархии Каролингов.</w:t>
      </w:r>
    </w:p>
    <w:p w:rsidR="00705A5A" w:rsidRPr="00EF5B42" w:rsidRDefault="00705A5A" w:rsidP="00545F34">
      <w:pPr>
        <w:spacing w:line="360" w:lineRule="auto"/>
        <w:ind w:firstLine="680"/>
        <w:jc w:val="both"/>
        <w:rPr>
          <w:sz w:val="28"/>
          <w:szCs w:val="28"/>
        </w:rPr>
      </w:pPr>
      <w:r w:rsidRPr="00EF5B42">
        <w:rPr>
          <w:sz w:val="28"/>
          <w:szCs w:val="28"/>
        </w:rPr>
        <w:t>В политическом отношении Франкское королевство при Меровингах не было единым государством. Сыновья Хлодвига после его смерти начали междоусобную войну, которая продолжалась с небольшими перерывами более ста лет. Но именно в этот период произошло формирование новых социально-классовых отношений. С целью привлечения франкской знати короли практиковали широкую раздачу земли. Подаренные земли становились наследственной и свободно отчуждаемой собственностью</w:t>
      </w:r>
      <w:r w:rsidRPr="00EF5B42">
        <w:rPr>
          <w:b/>
          <w:sz w:val="28"/>
          <w:szCs w:val="28"/>
        </w:rPr>
        <w:t xml:space="preserve"> </w:t>
      </w:r>
      <w:r w:rsidRPr="00A0394C">
        <w:rPr>
          <w:sz w:val="28"/>
          <w:szCs w:val="28"/>
        </w:rPr>
        <w:t>(</w:t>
      </w:r>
      <w:r w:rsidRPr="00A0394C">
        <w:rPr>
          <w:i/>
          <w:sz w:val="28"/>
          <w:szCs w:val="28"/>
        </w:rPr>
        <w:t>аллодом</w:t>
      </w:r>
      <w:r w:rsidRPr="00A0394C">
        <w:rPr>
          <w:sz w:val="28"/>
          <w:szCs w:val="28"/>
        </w:rPr>
        <w:t>).</w:t>
      </w:r>
      <w:r w:rsidRPr="00EF5B42">
        <w:rPr>
          <w:sz w:val="28"/>
          <w:szCs w:val="28"/>
        </w:rPr>
        <w:t xml:space="preserve"> Постепенно происходило превращение дружинников в феодалов-землевладельцев.</w:t>
      </w:r>
    </w:p>
    <w:p w:rsidR="00705A5A" w:rsidRPr="00EF5B42" w:rsidRDefault="00705A5A" w:rsidP="00545F34">
      <w:pPr>
        <w:spacing w:line="360" w:lineRule="auto"/>
        <w:ind w:firstLine="680"/>
        <w:jc w:val="both"/>
        <w:rPr>
          <w:sz w:val="28"/>
          <w:szCs w:val="28"/>
        </w:rPr>
      </w:pPr>
      <w:r w:rsidRPr="00EF5B42">
        <w:rPr>
          <w:sz w:val="28"/>
          <w:szCs w:val="28"/>
        </w:rPr>
        <w:t>Важные изменения происходили и в среде крестьянства,</w:t>
      </w:r>
      <w:r w:rsidRPr="00EF5B42">
        <w:rPr>
          <w:b/>
          <w:sz w:val="28"/>
          <w:szCs w:val="28"/>
        </w:rPr>
        <w:t xml:space="preserve"> </w:t>
      </w:r>
      <w:r w:rsidRPr="00A0394C">
        <w:rPr>
          <w:sz w:val="28"/>
          <w:szCs w:val="28"/>
        </w:rPr>
        <w:t xml:space="preserve">В </w:t>
      </w:r>
      <w:r w:rsidRPr="00A0394C">
        <w:rPr>
          <w:i/>
          <w:sz w:val="28"/>
          <w:szCs w:val="28"/>
        </w:rPr>
        <w:t>марке</w:t>
      </w:r>
      <w:r w:rsidRPr="00A0394C">
        <w:rPr>
          <w:b/>
          <w:i/>
          <w:sz w:val="28"/>
          <w:szCs w:val="28"/>
        </w:rPr>
        <w:t xml:space="preserve"> </w:t>
      </w:r>
      <w:r w:rsidRPr="00EF5B42">
        <w:rPr>
          <w:sz w:val="28"/>
          <w:szCs w:val="28"/>
        </w:rPr>
        <w:t>(крестьянской общине у франков) утверждалась частная собственность на землю (аллод). Активизировался процесс имущественного расслоения и обезземеливания крестьян, которое сопровождалось наступлением феодалов на их личную свободу. Существовало две формы закабаления: с помощью</w:t>
      </w:r>
      <w:r w:rsidRPr="00EF5B42">
        <w:rPr>
          <w:b/>
          <w:sz w:val="28"/>
          <w:szCs w:val="28"/>
        </w:rPr>
        <w:t xml:space="preserve"> </w:t>
      </w:r>
      <w:r w:rsidRPr="00A0394C">
        <w:rPr>
          <w:i/>
          <w:sz w:val="28"/>
          <w:szCs w:val="28"/>
        </w:rPr>
        <w:t>прекария</w:t>
      </w:r>
      <w:r w:rsidRPr="00EF5B42">
        <w:rPr>
          <w:b/>
          <w:sz w:val="28"/>
          <w:szCs w:val="28"/>
        </w:rPr>
        <w:t xml:space="preserve"> </w:t>
      </w:r>
      <w:r w:rsidRPr="00A0394C">
        <w:rPr>
          <w:sz w:val="28"/>
          <w:szCs w:val="28"/>
        </w:rPr>
        <w:t>и</w:t>
      </w:r>
      <w:r w:rsidRPr="00EF5B42">
        <w:rPr>
          <w:b/>
          <w:sz w:val="28"/>
          <w:szCs w:val="28"/>
        </w:rPr>
        <w:t xml:space="preserve"> </w:t>
      </w:r>
      <w:r w:rsidRPr="00A0394C">
        <w:rPr>
          <w:i/>
          <w:sz w:val="28"/>
          <w:szCs w:val="28"/>
        </w:rPr>
        <w:t>коммендации</w:t>
      </w:r>
      <w:r w:rsidRPr="00EF5B42">
        <w:rPr>
          <w:b/>
          <w:sz w:val="28"/>
          <w:szCs w:val="28"/>
        </w:rPr>
        <w:t xml:space="preserve">. </w:t>
      </w:r>
      <w:r w:rsidRPr="00A0394C">
        <w:rPr>
          <w:b/>
          <w:i/>
          <w:sz w:val="28"/>
          <w:szCs w:val="28"/>
        </w:rPr>
        <w:t>Прекарием</w:t>
      </w:r>
      <w:r w:rsidRPr="00A0394C">
        <w:rPr>
          <w:i/>
          <w:sz w:val="28"/>
          <w:szCs w:val="28"/>
        </w:rPr>
        <w:t xml:space="preserve"> </w:t>
      </w:r>
      <w:r w:rsidRPr="00EF5B42">
        <w:rPr>
          <w:sz w:val="28"/>
          <w:szCs w:val="28"/>
        </w:rPr>
        <w:t>назывался договор, по которому феодал предоставлял крестьянину участок земли на условиях выполнения определенных повинностей, формально этот договор не устанавливал личной зависимости, но создавал благоприятные условия,</w:t>
      </w:r>
    </w:p>
    <w:p w:rsidR="00705A5A" w:rsidRPr="00EF5B42" w:rsidRDefault="00705A5A" w:rsidP="00545F34">
      <w:pPr>
        <w:spacing w:line="360" w:lineRule="auto"/>
        <w:ind w:firstLine="680"/>
        <w:jc w:val="both"/>
        <w:rPr>
          <w:sz w:val="28"/>
          <w:szCs w:val="28"/>
        </w:rPr>
      </w:pPr>
      <w:r w:rsidRPr="00A0394C">
        <w:rPr>
          <w:b/>
          <w:i/>
          <w:sz w:val="28"/>
          <w:szCs w:val="28"/>
        </w:rPr>
        <w:t>Коммендация</w:t>
      </w:r>
      <w:r w:rsidRPr="00EF5B42">
        <w:rPr>
          <w:sz w:val="28"/>
          <w:szCs w:val="28"/>
        </w:rPr>
        <w:t xml:space="preserve"> означала передачу себя под покровительство феодала. Она предусматривала передачу господину права собственности на землю с последующим ее возвращением в виде держания, установление личной зависимости "слабого" от своего патрона и выполнение в его пользу ряда повинностей.</w:t>
      </w:r>
    </w:p>
    <w:p w:rsidR="00705A5A" w:rsidRPr="00EF5B42" w:rsidRDefault="00705A5A" w:rsidP="00545F34">
      <w:pPr>
        <w:spacing w:line="360" w:lineRule="auto"/>
        <w:ind w:firstLine="680"/>
        <w:jc w:val="both"/>
        <w:rPr>
          <w:sz w:val="28"/>
          <w:szCs w:val="28"/>
        </w:rPr>
      </w:pPr>
      <w:r w:rsidRPr="00EF5B42">
        <w:rPr>
          <w:sz w:val="28"/>
          <w:szCs w:val="28"/>
        </w:rPr>
        <w:t xml:space="preserve">Все это постепенно привело к закабалению франкского крестьянства. Раздача франкскими королями земли привела к росту могущества знатных фамилий и ослаблению позиций королевской власти. Со временем позиции знатных укрепились настолько, что они по существу управляли государством, занимая пост майордома. На рубеже </w:t>
      </w:r>
      <w:r w:rsidRPr="00EF5B42">
        <w:rPr>
          <w:sz w:val="28"/>
          <w:szCs w:val="28"/>
          <w:lang w:val="en-US"/>
        </w:rPr>
        <w:t>VII</w:t>
      </w:r>
      <w:r w:rsidRPr="00EF5B42">
        <w:rPr>
          <w:sz w:val="28"/>
          <w:szCs w:val="28"/>
        </w:rPr>
        <w:t>-</w:t>
      </w:r>
      <w:r w:rsidRPr="00EF5B42">
        <w:rPr>
          <w:sz w:val="28"/>
          <w:szCs w:val="28"/>
          <w:lang w:val="en-US"/>
        </w:rPr>
        <w:t>VIII</w:t>
      </w:r>
      <w:r w:rsidRPr="00EF5B42">
        <w:rPr>
          <w:sz w:val="28"/>
          <w:szCs w:val="28"/>
        </w:rPr>
        <w:t xml:space="preserve"> вв. эта должность делается наследственным достоянием знатного и богатого рода Каролингов, положившего начало новой династии.</w:t>
      </w:r>
    </w:p>
    <w:p w:rsidR="007040B8" w:rsidRPr="007040B8" w:rsidRDefault="007040B8" w:rsidP="00545F34">
      <w:pPr>
        <w:spacing w:line="360" w:lineRule="auto"/>
        <w:ind w:right="-149" w:firstLine="680"/>
        <w:jc w:val="center"/>
        <w:rPr>
          <w:b/>
          <w:i/>
          <w:sz w:val="30"/>
          <w:szCs w:val="30"/>
        </w:rPr>
      </w:pPr>
      <w:r>
        <w:rPr>
          <w:b/>
          <w:i/>
          <w:sz w:val="30"/>
          <w:szCs w:val="30"/>
        </w:rPr>
        <w:t xml:space="preserve">1.2. Реформа Карла </w:t>
      </w:r>
      <w:r w:rsidR="00203B05">
        <w:rPr>
          <w:b/>
          <w:i/>
          <w:sz w:val="30"/>
          <w:szCs w:val="30"/>
        </w:rPr>
        <w:t>Мартелла</w:t>
      </w:r>
    </w:p>
    <w:p w:rsidR="00705A5A" w:rsidRPr="00EF5B42" w:rsidRDefault="00705A5A" w:rsidP="00545F34">
      <w:pPr>
        <w:spacing w:line="360" w:lineRule="auto"/>
        <w:ind w:right="-149" w:firstLine="680"/>
        <w:jc w:val="both"/>
        <w:rPr>
          <w:sz w:val="28"/>
          <w:szCs w:val="28"/>
        </w:rPr>
      </w:pPr>
      <w:r w:rsidRPr="00EF5B42">
        <w:rPr>
          <w:sz w:val="28"/>
          <w:szCs w:val="28"/>
        </w:rPr>
        <w:t>В первой половине VIII в. майордом из рода</w:t>
      </w:r>
      <w:r w:rsidR="00203B05">
        <w:rPr>
          <w:sz w:val="28"/>
          <w:szCs w:val="28"/>
        </w:rPr>
        <w:t xml:space="preserve"> Каролингов –</w:t>
      </w:r>
      <w:r w:rsidRPr="00EF5B42">
        <w:rPr>
          <w:sz w:val="28"/>
          <w:szCs w:val="28"/>
        </w:rPr>
        <w:t xml:space="preserve"> Карл Мартелл провел ряд реформ, имевших важнейшие последствия для структуры франкского общества. Суть реформ сводилась к следующему. Земли и жившие на них крестьяне стали передаваться не в полную собственность, а в условное пожизненное держание</w:t>
      </w:r>
      <w:r w:rsidRPr="00EF5B42">
        <w:rPr>
          <w:b/>
          <w:sz w:val="28"/>
          <w:szCs w:val="28"/>
        </w:rPr>
        <w:t xml:space="preserve"> </w:t>
      </w:r>
      <w:r w:rsidR="00155A36">
        <w:rPr>
          <w:b/>
          <w:sz w:val="28"/>
          <w:szCs w:val="28"/>
        </w:rPr>
        <w:t>–</w:t>
      </w:r>
      <w:r w:rsidRPr="00EF5B42">
        <w:rPr>
          <w:b/>
          <w:sz w:val="28"/>
          <w:szCs w:val="28"/>
        </w:rPr>
        <w:t xml:space="preserve"> </w:t>
      </w:r>
      <w:r w:rsidRPr="00155A36">
        <w:rPr>
          <w:i/>
          <w:sz w:val="28"/>
          <w:szCs w:val="28"/>
        </w:rPr>
        <w:t>бенефиций.</w:t>
      </w:r>
      <w:r w:rsidRPr="00EF5B42">
        <w:rPr>
          <w:sz w:val="28"/>
          <w:szCs w:val="28"/>
        </w:rPr>
        <w:t xml:space="preserve"> Держатель бенефиция должен был нести службу, главным образом военную, в пользу лица, вручившего землю. Объем службы определялся размерами бенефиция. Отказ от службы лишал права на бенефиции. Таким образом, было создано хорошо вооруженное конное войско, укрепившее позиции центральной власти. Постепенно помимо главы государства бенефиции стали</w:t>
      </w:r>
      <w:r>
        <w:rPr>
          <w:sz w:val="28"/>
          <w:szCs w:val="28"/>
        </w:rPr>
        <w:t xml:space="preserve"> </w:t>
      </w:r>
      <w:r w:rsidRPr="00EF5B42">
        <w:rPr>
          <w:sz w:val="28"/>
          <w:szCs w:val="28"/>
        </w:rPr>
        <w:t>раздавать и крупные феодалы. Так стали складываться отношения соподчиненности феодалов, позже получившие название вассалитета.</w:t>
      </w:r>
    </w:p>
    <w:p w:rsidR="00705A5A" w:rsidRPr="00EF5B42" w:rsidRDefault="00705A5A" w:rsidP="00545F34">
      <w:pPr>
        <w:spacing w:line="360" w:lineRule="auto"/>
        <w:ind w:firstLine="680"/>
        <w:jc w:val="both"/>
        <w:rPr>
          <w:sz w:val="28"/>
          <w:szCs w:val="28"/>
        </w:rPr>
      </w:pPr>
      <w:r w:rsidRPr="00EF5B42">
        <w:rPr>
          <w:sz w:val="28"/>
          <w:szCs w:val="28"/>
        </w:rPr>
        <w:t>Рост феодального землевладения сопровождался усилением военной, финансовой и судебной власти феодалов над крестьянами, жившими на их землях. Это выражалось в увеличении так называемых иммунитетных прав феодалов. Феодал, получивший</w:t>
      </w:r>
      <w:r w:rsidRPr="00EF5B42">
        <w:rPr>
          <w:b/>
          <w:sz w:val="28"/>
          <w:szCs w:val="28"/>
        </w:rPr>
        <w:t xml:space="preserve"> </w:t>
      </w:r>
      <w:r w:rsidRPr="00155A36">
        <w:rPr>
          <w:i/>
          <w:sz w:val="28"/>
          <w:szCs w:val="28"/>
        </w:rPr>
        <w:t>иммунитетную грамоту</w:t>
      </w:r>
      <w:r w:rsidRPr="00EF5B42">
        <w:rPr>
          <w:sz w:val="28"/>
          <w:szCs w:val="28"/>
        </w:rPr>
        <w:t xml:space="preserve"> от короля, осуществлял на подвластной ему территории всю полноту финансовой, административной и судебной власти без вмешательства королевских чиновников.</w:t>
      </w:r>
    </w:p>
    <w:p w:rsidR="00203B05" w:rsidRPr="00203B05" w:rsidRDefault="00203B05" w:rsidP="00203B05">
      <w:pPr>
        <w:spacing w:line="360" w:lineRule="auto"/>
        <w:ind w:firstLine="680"/>
        <w:jc w:val="center"/>
        <w:rPr>
          <w:b/>
          <w:i/>
          <w:sz w:val="30"/>
          <w:szCs w:val="30"/>
        </w:rPr>
      </w:pPr>
      <w:r>
        <w:rPr>
          <w:b/>
          <w:i/>
          <w:sz w:val="30"/>
          <w:szCs w:val="30"/>
        </w:rPr>
        <w:t>1.3. Государственный строй</w:t>
      </w:r>
    </w:p>
    <w:p w:rsidR="00705A5A" w:rsidRPr="00EF5B42" w:rsidRDefault="00705A5A" w:rsidP="00545F34">
      <w:pPr>
        <w:spacing w:line="360" w:lineRule="auto"/>
        <w:ind w:firstLine="680"/>
        <w:jc w:val="both"/>
        <w:rPr>
          <w:sz w:val="28"/>
          <w:szCs w:val="28"/>
        </w:rPr>
      </w:pPr>
      <w:r w:rsidRPr="00EF5B42">
        <w:rPr>
          <w:sz w:val="28"/>
          <w:szCs w:val="28"/>
        </w:rPr>
        <w:t>Усиление центральной власти привело к провозглашению в 751 г. сына Карла Мартелла, Пипина, королем франков. При его сыне Карле, прозванном Великим, франкское королевство достигает своего расцвета. А в 809 г. Карл Великий принимает титул императора.</w:t>
      </w:r>
    </w:p>
    <w:p w:rsidR="00705A5A" w:rsidRPr="00EF5B42" w:rsidRDefault="00705A5A" w:rsidP="00545F34">
      <w:pPr>
        <w:spacing w:line="360" w:lineRule="auto"/>
        <w:ind w:firstLine="680"/>
        <w:jc w:val="both"/>
        <w:rPr>
          <w:sz w:val="28"/>
          <w:szCs w:val="28"/>
        </w:rPr>
      </w:pPr>
      <w:r w:rsidRPr="00EF5B42">
        <w:rPr>
          <w:sz w:val="28"/>
          <w:szCs w:val="28"/>
        </w:rPr>
        <w:t>Эволюция государственного строя в этот период шла двумя направлениями: укрепление собственно королевской власти и ликвидация местного самоуправления.</w:t>
      </w:r>
    </w:p>
    <w:p w:rsidR="00705A5A" w:rsidRPr="00EF5B42" w:rsidRDefault="00705A5A" w:rsidP="00545F34">
      <w:pPr>
        <w:spacing w:line="360" w:lineRule="auto"/>
        <w:ind w:firstLine="680"/>
        <w:jc w:val="both"/>
        <w:rPr>
          <w:sz w:val="28"/>
          <w:szCs w:val="28"/>
        </w:rPr>
      </w:pPr>
      <w:r w:rsidRPr="00EF5B42">
        <w:rPr>
          <w:sz w:val="28"/>
          <w:szCs w:val="28"/>
        </w:rPr>
        <w:t>Уже первые франкские короли обладали значительной властью. Они созывают народное собрание, ополчение и командуют им во время войны, издают общеобязательные распоряжения, чинят высший суд в государстве, собирают налоги. Неисполнение королевского повеления каралось крупным штрафом или членовредительством вплоть д</w:t>
      </w:r>
      <w:r>
        <w:rPr>
          <w:sz w:val="28"/>
          <w:szCs w:val="28"/>
        </w:rPr>
        <w:t>о</w:t>
      </w:r>
      <w:r w:rsidRPr="00EF5B42">
        <w:rPr>
          <w:sz w:val="28"/>
          <w:szCs w:val="28"/>
        </w:rPr>
        <w:t xml:space="preserve"> смертной казни.</w:t>
      </w:r>
    </w:p>
    <w:p w:rsidR="00705A5A" w:rsidRDefault="00705A5A" w:rsidP="00545F34">
      <w:pPr>
        <w:spacing w:line="360" w:lineRule="auto"/>
        <w:ind w:firstLine="680"/>
        <w:jc w:val="both"/>
        <w:rPr>
          <w:sz w:val="28"/>
          <w:szCs w:val="28"/>
        </w:rPr>
      </w:pPr>
      <w:r w:rsidRPr="00EF5B42">
        <w:rPr>
          <w:sz w:val="28"/>
          <w:szCs w:val="28"/>
        </w:rPr>
        <w:t>Постепенно были ликвидированы местные формы самоуправления - традиционные собрания деревень и их объединений (сотен). Страна была разбита на округа во главе с королевским чиновником (графом). Он осуществлял административную, судебную и военную власть во вверенном округе. Центральное управление было в то время сравнительно простым:</w:t>
      </w:r>
    </w:p>
    <w:p w:rsidR="00705A5A" w:rsidRDefault="00705A5A" w:rsidP="00545F34">
      <w:pPr>
        <w:spacing w:line="360" w:lineRule="auto"/>
        <w:ind w:firstLine="680"/>
        <w:jc w:val="both"/>
        <w:rPr>
          <w:sz w:val="28"/>
          <w:szCs w:val="28"/>
        </w:rPr>
      </w:pPr>
      <w:r w:rsidRPr="00EF5B42">
        <w:rPr>
          <w:sz w:val="28"/>
          <w:szCs w:val="28"/>
        </w:rPr>
        <w:t>майордом</w:t>
      </w:r>
      <w:r>
        <w:rPr>
          <w:sz w:val="28"/>
          <w:szCs w:val="28"/>
        </w:rPr>
        <w:t xml:space="preserve"> </w:t>
      </w:r>
      <w:r w:rsidR="00375791">
        <w:rPr>
          <w:sz w:val="28"/>
          <w:szCs w:val="28"/>
        </w:rPr>
        <w:t>–</w:t>
      </w:r>
      <w:r w:rsidRPr="00EF5B42">
        <w:rPr>
          <w:sz w:val="28"/>
          <w:szCs w:val="28"/>
        </w:rPr>
        <w:t xml:space="preserve"> первый сановник (при Каролингах эт</w:t>
      </w:r>
      <w:r>
        <w:rPr>
          <w:sz w:val="28"/>
          <w:szCs w:val="28"/>
        </w:rPr>
        <w:t>о</w:t>
      </w:r>
      <w:r w:rsidRPr="00EF5B42">
        <w:rPr>
          <w:sz w:val="28"/>
          <w:szCs w:val="28"/>
        </w:rPr>
        <w:t xml:space="preserve">т пост был отменен); </w:t>
      </w:r>
    </w:p>
    <w:p w:rsidR="00705A5A" w:rsidRDefault="00705A5A" w:rsidP="00545F34">
      <w:pPr>
        <w:spacing w:line="360" w:lineRule="auto"/>
        <w:ind w:firstLine="680"/>
        <w:jc w:val="both"/>
        <w:rPr>
          <w:sz w:val="28"/>
          <w:szCs w:val="28"/>
        </w:rPr>
      </w:pPr>
      <w:r w:rsidRPr="00EF5B42">
        <w:rPr>
          <w:sz w:val="28"/>
          <w:szCs w:val="28"/>
        </w:rPr>
        <w:t xml:space="preserve">маршал </w:t>
      </w:r>
      <w:r w:rsidR="00375791">
        <w:rPr>
          <w:sz w:val="28"/>
          <w:szCs w:val="28"/>
        </w:rPr>
        <w:t>–</w:t>
      </w:r>
      <w:r w:rsidRPr="00EF5B42">
        <w:rPr>
          <w:sz w:val="28"/>
          <w:szCs w:val="28"/>
        </w:rPr>
        <w:t xml:space="preserve"> руководитель королевской конницы (нередко командовал всем войском)</w:t>
      </w:r>
      <w:r w:rsidR="00375791">
        <w:rPr>
          <w:sz w:val="28"/>
          <w:szCs w:val="28"/>
        </w:rPr>
        <w:t>;</w:t>
      </w:r>
      <w:r w:rsidRPr="00EF5B42">
        <w:rPr>
          <w:sz w:val="28"/>
          <w:szCs w:val="28"/>
        </w:rPr>
        <w:t xml:space="preserve"> </w:t>
      </w:r>
    </w:p>
    <w:p w:rsidR="00705A5A" w:rsidRDefault="00705A5A" w:rsidP="00705A5A">
      <w:pPr>
        <w:spacing w:line="360" w:lineRule="auto"/>
        <w:ind w:firstLine="680"/>
        <w:rPr>
          <w:sz w:val="28"/>
          <w:szCs w:val="28"/>
        </w:rPr>
      </w:pPr>
      <w:r w:rsidRPr="00EF5B42">
        <w:rPr>
          <w:sz w:val="28"/>
          <w:szCs w:val="28"/>
        </w:rPr>
        <w:t xml:space="preserve">пфальцграф </w:t>
      </w:r>
      <w:r w:rsidR="00375791">
        <w:rPr>
          <w:sz w:val="28"/>
          <w:szCs w:val="28"/>
        </w:rPr>
        <w:t>–</w:t>
      </w:r>
      <w:r w:rsidRPr="00EF5B42">
        <w:rPr>
          <w:sz w:val="28"/>
          <w:szCs w:val="28"/>
        </w:rPr>
        <w:t xml:space="preserve"> возглавлял королевский суд</w:t>
      </w:r>
      <w:r w:rsidR="00375791">
        <w:rPr>
          <w:sz w:val="28"/>
          <w:szCs w:val="28"/>
        </w:rPr>
        <w:t>;</w:t>
      </w:r>
      <w:r w:rsidRPr="00EF5B42">
        <w:rPr>
          <w:sz w:val="28"/>
          <w:szCs w:val="28"/>
        </w:rPr>
        <w:t xml:space="preserve"> </w:t>
      </w:r>
    </w:p>
    <w:p w:rsidR="00705A5A" w:rsidRDefault="00705A5A" w:rsidP="00705A5A">
      <w:pPr>
        <w:spacing w:line="360" w:lineRule="auto"/>
        <w:ind w:firstLine="680"/>
        <w:rPr>
          <w:sz w:val="28"/>
          <w:szCs w:val="28"/>
        </w:rPr>
      </w:pPr>
      <w:r w:rsidRPr="00EF5B42">
        <w:rPr>
          <w:sz w:val="28"/>
          <w:szCs w:val="28"/>
        </w:rPr>
        <w:t xml:space="preserve">референдарий </w:t>
      </w:r>
      <w:r w:rsidR="00375791">
        <w:rPr>
          <w:sz w:val="28"/>
          <w:szCs w:val="28"/>
        </w:rPr>
        <w:t>–</w:t>
      </w:r>
      <w:r w:rsidRPr="00EF5B42">
        <w:rPr>
          <w:sz w:val="28"/>
          <w:szCs w:val="28"/>
        </w:rPr>
        <w:t xml:space="preserve"> руководитель канцелярии</w:t>
      </w:r>
      <w:r w:rsidR="00375791">
        <w:rPr>
          <w:sz w:val="28"/>
          <w:szCs w:val="28"/>
        </w:rPr>
        <w:t>;</w:t>
      </w:r>
      <w:r w:rsidRPr="00EF5B42">
        <w:rPr>
          <w:sz w:val="28"/>
          <w:szCs w:val="28"/>
        </w:rPr>
        <w:t xml:space="preserve"> </w:t>
      </w:r>
    </w:p>
    <w:p w:rsidR="00705A5A" w:rsidRPr="00EF5B42" w:rsidRDefault="00705A5A" w:rsidP="00545F34">
      <w:pPr>
        <w:spacing w:line="360" w:lineRule="auto"/>
        <w:ind w:firstLine="680"/>
        <w:jc w:val="both"/>
        <w:rPr>
          <w:sz w:val="28"/>
          <w:szCs w:val="28"/>
        </w:rPr>
      </w:pPr>
      <w:r w:rsidRPr="00EF5B42">
        <w:rPr>
          <w:sz w:val="28"/>
          <w:szCs w:val="28"/>
        </w:rPr>
        <w:t>тезаурарий</w:t>
      </w:r>
      <w:r>
        <w:rPr>
          <w:sz w:val="28"/>
          <w:szCs w:val="28"/>
        </w:rPr>
        <w:t xml:space="preserve"> </w:t>
      </w:r>
      <w:r w:rsidR="00375791">
        <w:rPr>
          <w:sz w:val="28"/>
          <w:szCs w:val="28"/>
        </w:rPr>
        <w:t>–</w:t>
      </w:r>
      <w:r w:rsidRPr="00EF5B42">
        <w:rPr>
          <w:sz w:val="28"/>
          <w:szCs w:val="28"/>
        </w:rPr>
        <w:t xml:space="preserve"> "хранитель сокровищ", фактически государственный казначей и т.д.</w:t>
      </w:r>
    </w:p>
    <w:p w:rsidR="00705A5A" w:rsidRPr="00EF5B42" w:rsidRDefault="00705A5A" w:rsidP="00545F34">
      <w:pPr>
        <w:spacing w:line="360" w:lineRule="auto"/>
        <w:ind w:firstLine="680"/>
        <w:jc w:val="both"/>
        <w:rPr>
          <w:sz w:val="28"/>
          <w:szCs w:val="28"/>
        </w:rPr>
      </w:pPr>
      <w:r w:rsidRPr="00EF5B42">
        <w:rPr>
          <w:sz w:val="28"/>
          <w:szCs w:val="28"/>
        </w:rPr>
        <w:t>Королевские чиновники награждались имениями, располагали частью собираемых судебных пошлин. Со временем имения перешли в феодальную собственность их владельцев, а название должности - в почетный наследственный титул.</w:t>
      </w:r>
    </w:p>
    <w:p w:rsidR="00705A5A" w:rsidRPr="00EF5B42" w:rsidRDefault="00705A5A" w:rsidP="00545F34">
      <w:pPr>
        <w:spacing w:line="360" w:lineRule="auto"/>
        <w:ind w:firstLine="680"/>
        <w:jc w:val="both"/>
        <w:rPr>
          <w:sz w:val="28"/>
          <w:szCs w:val="28"/>
        </w:rPr>
      </w:pPr>
      <w:r w:rsidRPr="00EF5B42">
        <w:rPr>
          <w:sz w:val="28"/>
          <w:szCs w:val="28"/>
        </w:rPr>
        <w:t>Источником права в этот период является</w:t>
      </w:r>
      <w:r w:rsidRPr="00EF5B42">
        <w:rPr>
          <w:b/>
          <w:sz w:val="28"/>
          <w:szCs w:val="28"/>
        </w:rPr>
        <w:t xml:space="preserve"> </w:t>
      </w:r>
      <w:r w:rsidRPr="00375791">
        <w:rPr>
          <w:i/>
          <w:sz w:val="28"/>
          <w:szCs w:val="28"/>
        </w:rPr>
        <w:t>обычай.</w:t>
      </w:r>
      <w:r w:rsidRPr="00EF5B42">
        <w:rPr>
          <w:sz w:val="28"/>
          <w:szCs w:val="28"/>
        </w:rPr>
        <w:t xml:space="preserve"> В период V-IX вв. на территории Франкского государства происходит запись обычаев племен в виде так называемых</w:t>
      </w:r>
      <w:r w:rsidRPr="00EF5B42">
        <w:rPr>
          <w:b/>
          <w:sz w:val="28"/>
          <w:szCs w:val="28"/>
        </w:rPr>
        <w:t xml:space="preserve"> </w:t>
      </w:r>
      <w:r w:rsidRPr="00375791">
        <w:rPr>
          <w:i/>
          <w:sz w:val="28"/>
          <w:szCs w:val="28"/>
        </w:rPr>
        <w:t>"варварских правд".</w:t>
      </w:r>
      <w:r w:rsidRPr="00EF5B42">
        <w:rPr>
          <w:sz w:val="28"/>
          <w:szCs w:val="28"/>
        </w:rPr>
        <w:t xml:space="preserve"> Создаются Салическая, Ринуарская, Бургундская, Аллеманская и др. правды. В 802 г. по приказу Карла Великого были составлены правды племен, входивших в его государство, но не имевших к тому времени записей обычного права.</w:t>
      </w:r>
    </w:p>
    <w:p w:rsidR="00705A5A" w:rsidRPr="00EF5B42" w:rsidRDefault="00705A5A" w:rsidP="00545F34">
      <w:pPr>
        <w:spacing w:line="360" w:lineRule="auto"/>
        <w:ind w:firstLine="680"/>
        <w:jc w:val="both"/>
        <w:rPr>
          <w:sz w:val="28"/>
          <w:szCs w:val="28"/>
        </w:rPr>
      </w:pPr>
      <w:r w:rsidRPr="00EF5B42">
        <w:rPr>
          <w:sz w:val="28"/>
          <w:szCs w:val="28"/>
        </w:rPr>
        <w:t xml:space="preserve">С возрастанием королевской власти монархи начинают создавать законодательные постановления </w:t>
      </w:r>
      <w:r w:rsidR="00375791">
        <w:rPr>
          <w:sz w:val="28"/>
          <w:szCs w:val="28"/>
        </w:rPr>
        <w:t>–</w:t>
      </w:r>
      <w:r w:rsidRPr="00EF5B42">
        <w:rPr>
          <w:b/>
          <w:sz w:val="28"/>
          <w:szCs w:val="28"/>
        </w:rPr>
        <w:t xml:space="preserve"> </w:t>
      </w:r>
      <w:r w:rsidRPr="00375791">
        <w:rPr>
          <w:i/>
          <w:sz w:val="28"/>
          <w:szCs w:val="28"/>
        </w:rPr>
        <w:t>капитулярии,</w:t>
      </w:r>
      <w:r w:rsidRPr="00EF5B42">
        <w:rPr>
          <w:sz w:val="28"/>
          <w:szCs w:val="28"/>
        </w:rPr>
        <w:t xml:space="preserve"> имевшие общеобязательное значение. К источникам раннефеодального права можно отнести также иммунитетные грамоты и формулы.</w:t>
      </w:r>
      <w:r w:rsidRPr="00EF5B42">
        <w:rPr>
          <w:b/>
          <w:sz w:val="28"/>
          <w:szCs w:val="28"/>
        </w:rPr>
        <w:t xml:space="preserve"> </w:t>
      </w:r>
      <w:r w:rsidRPr="00375791">
        <w:rPr>
          <w:i/>
          <w:sz w:val="28"/>
          <w:szCs w:val="28"/>
        </w:rPr>
        <w:t>Иммунитетные грамоты,</w:t>
      </w:r>
      <w:r w:rsidRPr="00EF5B42">
        <w:rPr>
          <w:sz w:val="28"/>
          <w:szCs w:val="28"/>
        </w:rPr>
        <w:t xml:space="preserve"> выдаваемые королем феодалам, изымали данную территорию из-под действия судебной, финансовой и полицейской юрисдикции государства, передавая эти полномочия феодалам.</w:t>
      </w:r>
    </w:p>
    <w:p w:rsidR="00705A5A" w:rsidRPr="00EF5B42" w:rsidRDefault="00705A5A" w:rsidP="003F6C35">
      <w:pPr>
        <w:spacing w:line="360" w:lineRule="auto"/>
        <w:ind w:firstLine="680"/>
        <w:jc w:val="both"/>
        <w:rPr>
          <w:sz w:val="28"/>
          <w:szCs w:val="28"/>
        </w:rPr>
      </w:pPr>
      <w:r w:rsidRPr="000B5D1A">
        <w:rPr>
          <w:i/>
          <w:sz w:val="28"/>
          <w:szCs w:val="28"/>
        </w:rPr>
        <w:t>Формулы</w:t>
      </w:r>
      <w:r w:rsidRPr="00EF5B42">
        <w:rPr>
          <w:sz w:val="28"/>
          <w:szCs w:val="28"/>
        </w:rPr>
        <w:t xml:space="preserve"> представляли собой образцы грамот, договоров и других официальных документов.</w:t>
      </w:r>
    </w:p>
    <w:p w:rsidR="00705A5A" w:rsidRPr="00EF5B42" w:rsidRDefault="00705A5A" w:rsidP="003F6C35">
      <w:pPr>
        <w:spacing w:line="360" w:lineRule="auto"/>
        <w:ind w:firstLine="680"/>
        <w:jc w:val="both"/>
        <w:rPr>
          <w:sz w:val="28"/>
          <w:szCs w:val="28"/>
        </w:rPr>
      </w:pPr>
      <w:r w:rsidRPr="00EF5B42">
        <w:rPr>
          <w:sz w:val="28"/>
          <w:szCs w:val="28"/>
        </w:rPr>
        <w:t xml:space="preserve">Высшая судебная власть в королевстве франков принадлежала монарху. На местах большинство дел рассматривалось в </w:t>
      </w:r>
      <w:r w:rsidR="000B5D1A">
        <w:rPr>
          <w:sz w:val="28"/>
          <w:szCs w:val="28"/>
        </w:rPr>
        <w:t>«</w:t>
      </w:r>
      <w:r w:rsidRPr="00EF5B42">
        <w:rPr>
          <w:sz w:val="28"/>
          <w:szCs w:val="28"/>
        </w:rPr>
        <w:t>судах сотен</w:t>
      </w:r>
      <w:r w:rsidR="000B5D1A">
        <w:rPr>
          <w:sz w:val="28"/>
          <w:szCs w:val="28"/>
        </w:rPr>
        <w:t>»</w:t>
      </w:r>
      <w:r w:rsidRPr="00EF5B42">
        <w:rPr>
          <w:sz w:val="28"/>
          <w:szCs w:val="28"/>
        </w:rPr>
        <w:t>, но постепенно судебная власть сосредоточилась в руках феодалов.</w:t>
      </w:r>
    </w:p>
    <w:p w:rsidR="00A716BF" w:rsidRDefault="00A716BF" w:rsidP="00A716BF">
      <w:pPr>
        <w:spacing w:line="360" w:lineRule="auto"/>
        <w:ind w:firstLine="680"/>
        <w:jc w:val="center"/>
        <w:rPr>
          <w:sz w:val="28"/>
          <w:szCs w:val="28"/>
        </w:rPr>
      </w:pPr>
      <w:r>
        <w:rPr>
          <w:b/>
          <w:i/>
          <w:sz w:val="30"/>
          <w:szCs w:val="30"/>
        </w:rPr>
        <w:t>1.4. Армия</w:t>
      </w:r>
    </w:p>
    <w:p w:rsidR="00A716BF" w:rsidRDefault="00A716BF" w:rsidP="003F6C35">
      <w:pPr>
        <w:spacing w:line="360" w:lineRule="auto"/>
        <w:ind w:firstLine="680"/>
        <w:jc w:val="both"/>
        <w:rPr>
          <w:sz w:val="28"/>
          <w:szCs w:val="28"/>
        </w:rPr>
      </w:pPr>
      <w:r>
        <w:rPr>
          <w:sz w:val="28"/>
          <w:szCs w:val="28"/>
        </w:rPr>
        <w:t xml:space="preserve">На ранних этапах развития феодального государства армия не отделялась от народа. Это было народное ополчение, принимавшее активное участие в политической жизни. В конце </w:t>
      </w:r>
      <w:r>
        <w:rPr>
          <w:sz w:val="28"/>
          <w:szCs w:val="28"/>
          <w:lang w:val="en-US"/>
        </w:rPr>
        <w:t>V</w:t>
      </w:r>
      <w:r w:rsidRPr="00A716BF">
        <w:rPr>
          <w:sz w:val="28"/>
          <w:szCs w:val="28"/>
        </w:rPr>
        <w:t xml:space="preserve"> – </w:t>
      </w:r>
      <w:r>
        <w:rPr>
          <w:sz w:val="28"/>
          <w:szCs w:val="28"/>
        </w:rPr>
        <w:t xml:space="preserve">начале </w:t>
      </w:r>
      <w:r>
        <w:rPr>
          <w:sz w:val="28"/>
          <w:szCs w:val="28"/>
          <w:lang w:val="en-US"/>
        </w:rPr>
        <w:t>VI</w:t>
      </w:r>
      <w:r>
        <w:rPr>
          <w:sz w:val="28"/>
          <w:szCs w:val="28"/>
        </w:rPr>
        <w:t xml:space="preserve"> века она ещё строилась на племенной основе. Устранение вооружённого народа от дел управления </w:t>
      </w:r>
      <w:r w:rsidR="00EE0F14">
        <w:rPr>
          <w:sz w:val="28"/>
          <w:szCs w:val="28"/>
        </w:rPr>
        <w:t xml:space="preserve">было прямым следствием крушения племенной основы франкской армии, пополняемой в </w:t>
      </w:r>
      <w:r w:rsidR="00EE0F14">
        <w:rPr>
          <w:sz w:val="28"/>
          <w:szCs w:val="28"/>
          <w:lang w:val="en-US"/>
        </w:rPr>
        <w:t>VII</w:t>
      </w:r>
      <w:r w:rsidR="00EE0F14">
        <w:rPr>
          <w:sz w:val="28"/>
          <w:szCs w:val="28"/>
        </w:rPr>
        <w:t xml:space="preserve"> веке гало-римлянами, свободными прекаристами. На военную организацию франков оказывали влияние римские учреждения. Так, были введены гарнизонная служба, подчинение военных отрядов местным должностным лицам, назначение королем командиров-тысячников, сотников.</w:t>
      </w:r>
    </w:p>
    <w:p w:rsidR="00EE0F14" w:rsidRDefault="00EE0F14" w:rsidP="003F6C35">
      <w:pPr>
        <w:spacing w:line="360" w:lineRule="auto"/>
        <w:ind w:firstLine="680"/>
        <w:jc w:val="both"/>
        <w:rPr>
          <w:sz w:val="28"/>
          <w:szCs w:val="28"/>
        </w:rPr>
      </w:pPr>
      <w:r>
        <w:rPr>
          <w:sz w:val="28"/>
          <w:szCs w:val="28"/>
        </w:rPr>
        <w:t>По мере становления феодальных отношений не только должностные лица короля предводительствовали в ополчении, но и крупные землевладельцы – сеньоры. Впоследствии военные отряды приводил с собой сеньор.</w:t>
      </w:r>
    </w:p>
    <w:p w:rsidR="006F4A71" w:rsidRDefault="00EE0F14" w:rsidP="003F6C35">
      <w:pPr>
        <w:spacing w:line="360" w:lineRule="auto"/>
        <w:ind w:firstLine="680"/>
        <w:jc w:val="both"/>
        <w:rPr>
          <w:sz w:val="28"/>
          <w:szCs w:val="28"/>
        </w:rPr>
      </w:pPr>
      <w:r>
        <w:rPr>
          <w:sz w:val="28"/>
          <w:szCs w:val="28"/>
        </w:rPr>
        <w:t xml:space="preserve">Постепенно на протяжении </w:t>
      </w:r>
      <w:r>
        <w:rPr>
          <w:sz w:val="28"/>
          <w:szCs w:val="28"/>
          <w:lang w:val="en-US"/>
        </w:rPr>
        <w:t>VIII</w:t>
      </w:r>
      <w:r w:rsidRPr="00EE0F14">
        <w:rPr>
          <w:sz w:val="28"/>
          <w:szCs w:val="28"/>
        </w:rPr>
        <w:t xml:space="preserve">, </w:t>
      </w:r>
      <w:r>
        <w:rPr>
          <w:sz w:val="28"/>
          <w:szCs w:val="28"/>
          <w:lang w:val="en-US"/>
        </w:rPr>
        <w:t>IX</w:t>
      </w:r>
      <w:r w:rsidRPr="00EE0F14">
        <w:rPr>
          <w:sz w:val="28"/>
          <w:szCs w:val="28"/>
        </w:rPr>
        <w:t xml:space="preserve">, </w:t>
      </w:r>
      <w:r>
        <w:rPr>
          <w:sz w:val="28"/>
          <w:szCs w:val="28"/>
          <w:lang w:val="en-US"/>
        </w:rPr>
        <w:t>X</w:t>
      </w:r>
      <w:r w:rsidRPr="00EE0F14">
        <w:rPr>
          <w:sz w:val="28"/>
          <w:szCs w:val="28"/>
        </w:rPr>
        <w:t xml:space="preserve"> </w:t>
      </w:r>
      <w:r>
        <w:rPr>
          <w:sz w:val="28"/>
          <w:szCs w:val="28"/>
        </w:rPr>
        <w:t xml:space="preserve">столетий </w:t>
      </w:r>
      <w:r w:rsidR="006F4A71">
        <w:rPr>
          <w:sz w:val="28"/>
          <w:szCs w:val="28"/>
        </w:rPr>
        <w:t>в империи франков сформировалось военное сословие всадников. Они назывались рыцарями или у французов – шевалье, единственным их занятием была служба своему сеньору и война.</w:t>
      </w:r>
    </w:p>
    <w:p w:rsidR="006F4A71" w:rsidRPr="00EE0F14" w:rsidRDefault="006F4A71" w:rsidP="003F6C35">
      <w:pPr>
        <w:spacing w:line="360" w:lineRule="auto"/>
        <w:ind w:firstLine="680"/>
        <w:jc w:val="both"/>
        <w:rPr>
          <w:sz w:val="28"/>
          <w:szCs w:val="28"/>
        </w:rPr>
      </w:pPr>
      <w:r>
        <w:rPr>
          <w:sz w:val="28"/>
          <w:szCs w:val="28"/>
        </w:rPr>
        <w:t>Военная служба стала неотделимой от земельной собственности. Одним из показателей победы феодальных отношений и явилось то, что высшая власть в военном деле и в суде стала атрибутом, то есть существенным свойством земельной собственности.</w:t>
      </w:r>
    </w:p>
    <w:p w:rsidR="00705A5A" w:rsidRDefault="00705A5A" w:rsidP="003F6C35">
      <w:pPr>
        <w:spacing w:line="360" w:lineRule="auto"/>
        <w:ind w:firstLine="680"/>
        <w:jc w:val="both"/>
        <w:rPr>
          <w:sz w:val="28"/>
          <w:szCs w:val="28"/>
        </w:rPr>
      </w:pPr>
      <w:r w:rsidRPr="00EF5B42">
        <w:rPr>
          <w:sz w:val="28"/>
          <w:szCs w:val="28"/>
        </w:rPr>
        <w:t>В начале IX века, после смерти Карла Великого, франкская монархия прекращает свое существование и распадается на ряд самостоятельных государств.</w:t>
      </w:r>
    </w:p>
    <w:p w:rsidR="006F4A71" w:rsidRDefault="006F4A71" w:rsidP="003F6C35">
      <w:pPr>
        <w:spacing w:line="360" w:lineRule="auto"/>
        <w:ind w:firstLine="680"/>
        <w:jc w:val="both"/>
        <w:rPr>
          <w:sz w:val="28"/>
          <w:szCs w:val="28"/>
        </w:rPr>
      </w:pPr>
    </w:p>
    <w:p w:rsidR="006F4A71" w:rsidRDefault="006F4A71" w:rsidP="006F4A71">
      <w:pPr>
        <w:spacing w:line="360" w:lineRule="auto"/>
        <w:ind w:firstLine="680"/>
        <w:rPr>
          <w:sz w:val="28"/>
          <w:szCs w:val="28"/>
        </w:rPr>
      </w:pPr>
    </w:p>
    <w:p w:rsidR="006F4A71" w:rsidRDefault="006F4A71" w:rsidP="006F4A71">
      <w:pPr>
        <w:spacing w:line="360" w:lineRule="auto"/>
        <w:ind w:firstLine="680"/>
        <w:rPr>
          <w:sz w:val="28"/>
          <w:szCs w:val="28"/>
        </w:rPr>
      </w:pPr>
    </w:p>
    <w:p w:rsidR="006F4A71" w:rsidRDefault="006F4A71" w:rsidP="006F4A71">
      <w:pPr>
        <w:spacing w:line="360" w:lineRule="auto"/>
        <w:ind w:firstLine="680"/>
        <w:rPr>
          <w:sz w:val="28"/>
          <w:szCs w:val="28"/>
        </w:rPr>
      </w:pPr>
    </w:p>
    <w:p w:rsidR="006F4A71" w:rsidRDefault="006F4A71" w:rsidP="006F4A71">
      <w:pPr>
        <w:spacing w:line="360" w:lineRule="auto"/>
        <w:ind w:firstLine="680"/>
        <w:rPr>
          <w:sz w:val="28"/>
          <w:szCs w:val="28"/>
        </w:rPr>
      </w:pPr>
    </w:p>
    <w:p w:rsidR="006F4A71" w:rsidRDefault="006F4A71" w:rsidP="006F4A71">
      <w:pPr>
        <w:spacing w:line="360" w:lineRule="auto"/>
        <w:ind w:firstLine="680"/>
        <w:rPr>
          <w:sz w:val="28"/>
          <w:szCs w:val="28"/>
        </w:rPr>
      </w:pPr>
    </w:p>
    <w:p w:rsidR="006F4A71" w:rsidRDefault="006F4A71" w:rsidP="006F4A71">
      <w:pPr>
        <w:spacing w:line="360" w:lineRule="auto"/>
        <w:ind w:firstLine="680"/>
        <w:rPr>
          <w:sz w:val="28"/>
          <w:szCs w:val="28"/>
        </w:rPr>
      </w:pPr>
    </w:p>
    <w:p w:rsidR="006F4A71" w:rsidRDefault="006F4A71" w:rsidP="006F4A71">
      <w:pPr>
        <w:spacing w:line="360" w:lineRule="auto"/>
        <w:ind w:firstLine="680"/>
        <w:rPr>
          <w:sz w:val="28"/>
          <w:szCs w:val="28"/>
        </w:rPr>
      </w:pPr>
    </w:p>
    <w:p w:rsidR="006F4A71" w:rsidRDefault="006F4A71" w:rsidP="006F4A71">
      <w:pPr>
        <w:spacing w:line="360" w:lineRule="auto"/>
        <w:ind w:firstLine="680"/>
        <w:rPr>
          <w:sz w:val="28"/>
          <w:szCs w:val="28"/>
        </w:rPr>
      </w:pPr>
    </w:p>
    <w:p w:rsidR="006F4A71" w:rsidRDefault="006F4A71" w:rsidP="006F4A71">
      <w:pPr>
        <w:spacing w:line="360" w:lineRule="auto"/>
        <w:ind w:firstLine="680"/>
        <w:rPr>
          <w:sz w:val="28"/>
          <w:szCs w:val="28"/>
        </w:rPr>
      </w:pPr>
    </w:p>
    <w:p w:rsidR="006F4A71" w:rsidRDefault="006F4A71" w:rsidP="006F4A71">
      <w:pPr>
        <w:tabs>
          <w:tab w:val="left" w:pos="4455"/>
        </w:tabs>
        <w:spacing w:line="360" w:lineRule="auto"/>
        <w:rPr>
          <w:sz w:val="28"/>
          <w:szCs w:val="28"/>
        </w:rPr>
      </w:pPr>
      <w:r>
        <w:rPr>
          <w:sz w:val="28"/>
          <w:szCs w:val="28"/>
        </w:rPr>
        <w:t>_________</w:t>
      </w:r>
    </w:p>
    <w:p w:rsidR="006F4A71" w:rsidRDefault="006F4A71" w:rsidP="006F4A71">
      <w:pPr>
        <w:spacing w:line="360" w:lineRule="auto"/>
        <w:rPr>
          <w:sz w:val="28"/>
          <w:szCs w:val="28"/>
        </w:rPr>
      </w:pPr>
      <w:r>
        <w:rPr>
          <w:sz w:val="28"/>
          <w:szCs w:val="28"/>
          <w:vertAlign w:val="superscript"/>
        </w:rPr>
        <w:t>1</w:t>
      </w:r>
      <w:r>
        <w:rPr>
          <w:sz w:val="28"/>
          <w:szCs w:val="28"/>
        </w:rPr>
        <w:t>Жидков О.А. История государства и права зарубежных стран. М., 2000.</w:t>
      </w:r>
    </w:p>
    <w:p w:rsidR="006F4A71" w:rsidRDefault="006F4A71" w:rsidP="000F06FD">
      <w:pPr>
        <w:numPr>
          <w:ilvl w:val="0"/>
          <w:numId w:val="3"/>
        </w:numPr>
        <w:spacing w:line="360" w:lineRule="auto"/>
        <w:jc w:val="center"/>
        <w:rPr>
          <w:b/>
          <w:i/>
          <w:sz w:val="32"/>
          <w:szCs w:val="32"/>
          <w:u w:val="single"/>
        </w:rPr>
      </w:pPr>
      <w:r>
        <w:rPr>
          <w:b/>
          <w:i/>
          <w:sz w:val="32"/>
          <w:szCs w:val="32"/>
          <w:u w:val="single"/>
        </w:rPr>
        <w:t>Салическая правда</w:t>
      </w:r>
    </w:p>
    <w:p w:rsidR="000F06FD" w:rsidRDefault="00F358B8" w:rsidP="00F358B8">
      <w:pPr>
        <w:numPr>
          <w:ilvl w:val="1"/>
          <w:numId w:val="3"/>
        </w:numPr>
        <w:spacing w:line="360" w:lineRule="auto"/>
        <w:jc w:val="center"/>
        <w:rPr>
          <w:b/>
          <w:i/>
          <w:sz w:val="30"/>
          <w:szCs w:val="30"/>
        </w:rPr>
      </w:pPr>
      <w:r>
        <w:rPr>
          <w:b/>
          <w:i/>
          <w:sz w:val="30"/>
          <w:szCs w:val="30"/>
        </w:rPr>
        <w:t>Возникновение салической правды</w:t>
      </w:r>
    </w:p>
    <w:p w:rsidR="00F358B8" w:rsidRDefault="00F358B8" w:rsidP="003F6C35">
      <w:pPr>
        <w:spacing w:line="360" w:lineRule="auto"/>
        <w:ind w:firstLine="684"/>
        <w:jc w:val="both"/>
        <w:rPr>
          <w:sz w:val="28"/>
          <w:szCs w:val="28"/>
        </w:rPr>
      </w:pPr>
      <w:r>
        <w:rPr>
          <w:sz w:val="28"/>
          <w:szCs w:val="28"/>
        </w:rPr>
        <w:t>«</w:t>
      </w:r>
      <w:r w:rsidRPr="00F358B8">
        <w:rPr>
          <w:rFonts w:ascii="NTHarmonica" w:hAnsi="NTHarmonica"/>
          <w:sz w:val="28"/>
          <w:szCs w:val="28"/>
        </w:rPr>
        <w:t>Варварскими правдами</w:t>
      </w:r>
      <w:r>
        <w:rPr>
          <w:sz w:val="28"/>
          <w:szCs w:val="28"/>
        </w:rPr>
        <w:t>»</w:t>
      </w:r>
      <w:r w:rsidRPr="00F358B8">
        <w:rPr>
          <w:rFonts w:ascii="NTHarmonica" w:hAnsi="NTHarmonica"/>
          <w:sz w:val="28"/>
          <w:szCs w:val="28"/>
        </w:rPr>
        <w:t xml:space="preserve"> называют обыкновенно раннефеодальные юридические кодификации германских народов - записи их обычного права. Наиболее известна Салическая правда (по точному названию - “Салический закон” - Lex Salica). Временем ее возникновения принято считать конец V столетия - момент расселения франков на завоеванных землях. Юридические обычаи, зафиксированные в Салической правде, касаются главным образом жизни и быта обыкновенной франкской деревни. Заметно то, как неохотно и даже враждебно встречают общинники всякое новое лицо. Достаточно возражения одного из общинников, и чужак должен покинуть селение. Нераспаханные пустоши, леса и выгоны принадлежат всем сообща. Это - седая старина.</w:t>
      </w:r>
    </w:p>
    <w:p w:rsidR="006B113C" w:rsidRDefault="006B113C" w:rsidP="003F6C35">
      <w:pPr>
        <w:spacing w:line="360" w:lineRule="auto"/>
        <w:ind w:firstLine="684"/>
        <w:jc w:val="both"/>
        <w:rPr>
          <w:sz w:val="28"/>
          <w:szCs w:val="28"/>
        </w:rPr>
      </w:pPr>
      <w:r>
        <w:rPr>
          <w:sz w:val="28"/>
          <w:szCs w:val="28"/>
        </w:rPr>
        <w:t>Рассмотрим поподробнее салическую правду и прокомментируем основные главы.</w:t>
      </w:r>
    </w:p>
    <w:p w:rsidR="006B113C" w:rsidRDefault="006B113C" w:rsidP="006B113C">
      <w:pPr>
        <w:spacing w:line="360" w:lineRule="auto"/>
        <w:ind w:firstLine="684"/>
        <w:jc w:val="center"/>
        <w:rPr>
          <w:b/>
          <w:i/>
          <w:sz w:val="30"/>
          <w:szCs w:val="30"/>
        </w:rPr>
      </w:pPr>
      <w:r>
        <w:rPr>
          <w:b/>
          <w:i/>
          <w:sz w:val="30"/>
          <w:szCs w:val="30"/>
        </w:rPr>
        <w:t>2.2. Аллод и собственность (имущественные отношения)</w:t>
      </w:r>
    </w:p>
    <w:p w:rsidR="006B113C" w:rsidRPr="006B113C" w:rsidRDefault="006B113C" w:rsidP="003F6C35">
      <w:pPr>
        <w:spacing w:line="360" w:lineRule="auto"/>
        <w:ind w:firstLine="684"/>
        <w:jc w:val="both"/>
        <w:rPr>
          <w:sz w:val="28"/>
          <w:szCs w:val="28"/>
        </w:rPr>
      </w:pPr>
      <w:r w:rsidRPr="006B113C">
        <w:rPr>
          <w:sz w:val="28"/>
          <w:szCs w:val="28"/>
        </w:rPr>
        <w:t xml:space="preserve">Длинные ряды заборов, окружающих пахотные наделы, </w:t>
      </w:r>
      <w:r>
        <w:rPr>
          <w:sz w:val="28"/>
          <w:szCs w:val="28"/>
        </w:rPr>
        <w:t>–</w:t>
      </w:r>
      <w:r w:rsidRPr="006B113C">
        <w:rPr>
          <w:sz w:val="28"/>
          <w:szCs w:val="28"/>
        </w:rPr>
        <w:t xml:space="preserve"> это уже новое. </w:t>
      </w:r>
      <w:r w:rsidR="00E35360">
        <w:rPr>
          <w:sz w:val="28"/>
          <w:szCs w:val="28"/>
        </w:rPr>
        <w:t>«</w:t>
      </w:r>
      <w:r w:rsidRPr="006B113C">
        <w:rPr>
          <w:sz w:val="28"/>
          <w:szCs w:val="28"/>
        </w:rPr>
        <w:t>Огороженное место</w:t>
      </w:r>
      <w:r w:rsidR="00E35360">
        <w:rPr>
          <w:sz w:val="28"/>
          <w:szCs w:val="28"/>
        </w:rPr>
        <w:t>»</w:t>
      </w:r>
      <w:r w:rsidRPr="006B113C">
        <w:rPr>
          <w:sz w:val="28"/>
          <w:szCs w:val="28"/>
        </w:rPr>
        <w:t xml:space="preserve"> неприкосновенно,  пока не убран хлеб. Только после сбора урожая будет снята изгородь и скоту</w:t>
      </w:r>
      <w:r w:rsidR="00E35360">
        <w:rPr>
          <w:sz w:val="28"/>
          <w:szCs w:val="28"/>
        </w:rPr>
        <w:t>,</w:t>
      </w:r>
      <w:r w:rsidRPr="006B113C">
        <w:rPr>
          <w:sz w:val="28"/>
          <w:szCs w:val="28"/>
        </w:rPr>
        <w:t xml:space="preserve"> будет позволено пастись повсюду.  Частное и общинное уживается здесь на основе временного компромисса.</w:t>
      </w:r>
    </w:p>
    <w:p w:rsidR="006B113C" w:rsidRPr="006B113C" w:rsidRDefault="006B113C" w:rsidP="003F6C35">
      <w:pPr>
        <w:spacing w:line="360" w:lineRule="auto"/>
        <w:ind w:firstLine="684"/>
        <w:jc w:val="both"/>
        <w:rPr>
          <w:sz w:val="28"/>
          <w:szCs w:val="28"/>
        </w:rPr>
      </w:pPr>
      <w:r w:rsidRPr="006B113C">
        <w:rPr>
          <w:sz w:val="28"/>
          <w:szCs w:val="28"/>
        </w:rPr>
        <w:t xml:space="preserve">Но, </w:t>
      </w:r>
      <w:r w:rsidR="00E35360" w:rsidRPr="006B113C">
        <w:rPr>
          <w:sz w:val="28"/>
          <w:szCs w:val="28"/>
        </w:rPr>
        <w:t>однако,</w:t>
      </w:r>
      <w:r w:rsidRPr="006B113C">
        <w:rPr>
          <w:sz w:val="28"/>
          <w:szCs w:val="28"/>
        </w:rPr>
        <w:t xml:space="preserve"> не верно то, что огороженная земля была частной собственностью. Против  этого говорит правило: если в семье не остается наследника, пахотный участок возвращается общине (и та передает его тому, кто в нем нуждается). Не случайно, что Салическая правда ни единым словом не упоминает о купле-продаже земли. Зато с особым рвением стремится законодатель оградить от посягательств частное хозяйство крестьянина. Судебные штрафы, назначенные за кражу вещей, разработаны так тщательно, что, кажется, не остается ничего, что ускользнуло бы от внимания.</w:t>
      </w:r>
    </w:p>
    <w:p w:rsidR="006B113C" w:rsidRPr="006B113C" w:rsidRDefault="006B113C" w:rsidP="003F6C35">
      <w:pPr>
        <w:spacing w:line="360" w:lineRule="auto"/>
        <w:ind w:firstLine="684"/>
        <w:jc w:val="both"/>
        <w:rPr>
          <w:sz w:val="28"/>
          <w:szCs w:val="28"/>
        </w:rPr>
      </w:pPr>
      <w:r w:rsidRPr="006B113C">
        <w:rPr>
          <w:sz w:val="28"/>
          <w:szCs w:val="28"/>
        </w:rPr>
        <w:t>Особое внимание в Салической правде уделяется Аллоду. Аллод (нем. Allod, французское al - полный и od - владение) у германских племен и в раннефеодальных государствах Западной Европы свободно отчуждаемая индивидуально-семейная земельная собственность. С развитием феодальных отношений большая часть мелких аллодов превратилась в зависимые крестьянские держания, аллоды крупных и средних землевладельцев  - в бенефиции и феоды. Как пережиток аллодиальная собственность существовала и при развитом феодализме. В Салической правде статьи об аллоде касаются в основном его наследования.</w:t>
      </w:r>
    </w:p>
    <w:p w:rsidR="006B113C" w:rsidRPr="006B113C" w:rsidRDefault="006B113C" w:rsidP="003F6C35">
      <w:pPr>
        <w:spacing w:line="360" w:lineRule="auto"/>
        <w:ind w:firstLine="684"/>
        <w:jc w:val="both"/>
        <w:rPr>
          <w:sz w:val="28"/>
          <w:szCs w:val="28"/>
        </w:rPr>
      </w:pPr>
      <w:r w:rsidRPr="006B113C">
        <w:rPr>
          <w:sz w:val="28"/>
          <w:szCs w:val="28"/>
        </w:rPr>
        <w:t>Движимое имущество сын и дочь наследовали в равной доле. Но земля переходила только к сыну. Во всем этом не было намеренной дискриминации женщины. Хотели одного: сохранить земельную собственность в данном роде. Когда же рода не стало, отпало и указанное ограничение; эдиктом короля Хильперика (518-584 гг.) устанавливалось, что при отсутствии у умершего сыновей наследует дочь, а если и ее нет - брат или сестра умершего,  но не “соседи”, как это было раньше.</w:t>
      </w:r>
    </w:p>
    <w:p w:rsidR="006B113C" w:rsidRDefault="00E26D2E" w:rsidP="003F6C35">
      <w:pPr>
        <w:spacing w:line="360" w:lineRule="auto"/>
        <w:ind w:firstLine="684"/>
        <w:jc w:val="both"/>
        <w:rPr>
          <w:sz w:val="28"/>
          <w:szCs w:val="28"/>
        </w:rPr>
      </w:pPr>
      <w:r>
        <w:rPr>
          <w:sz w:val="28"/>
          <w:szCs w:val="28"/>
        </w:rPr>
        <w:t xml:space="preserve">В Салической правде, отражающей наиболее ранние социально-экономические и политические процессы становления классового общества, государства и права, нет ещё однозначного понятия собственности. </w:t>
      </w:r>
    </w:p>
    <w:p w:rsidR="00457900" w:rsidRDefault="004B699C" w:rsidP="003F6C35">
      <w:pPr>
        <w:spacing w:line="360" w:lineRule="auto"/>
        <w:ind w:firstLine="684"/>
        <w:jc w:val="both"/>
        <w:rPr>
          <w:sz w:val="28"/>
          <w:szCs w:val="28"/>
        </w:rPr>
      </w:pPr>
      <w:r>
        <w:rPr>
          <w:sz w:val="28"/>
          <w:szCs w:val="28"/>
        </w:rPr>
        <w:t xml:space="preserve">К движимым вещам, находящимся в собственности отдельных лиц или семей, применялся термин «свой» в отличие от термина «чужой». </w:t>
      </w:r>
      <w:r w:rsidR="00457900">
        <w:rPr>
          <w:sz w:val="28"/>
          <w:szCs w:val="28"/>
        </w:rPr>
        <w:t>Движимое имущество у франков беспрепятственно отчуждалось, передавалось по наследству одному из членов семьи умершего или родственнику со стороны матери или отца. Большинство предписаний Салической правды посвящено охране права собственности на различные движимые вещи. В ней со всеми подробностями разбираются случаи кражи крупного рогатого скота, а также овец, коз, собак, голубей, пчёл, свиней и пр.</w:t>
      </w:r>
    </w:p>
    <w:p w:rsidR="00457900" w:rsidRDefault="00457900" w:rsidP="003F6C35">
      <w:pPr>
        <w:spacing w:line="360" w:lineRule="auto"/>
        <w:ind w:firstLine="684"/>
        <w:jc w:val="both"/>
        <w:rPr>
          <w:sz w:val="28"/>
          <w:szCs w:val="28"/>
        </w:rPr>
      </w:pPr>
      <w:r>
        <w:rPr>
          <w:sz w:val="28"/>
          <w:szCs w:val="28"/>
        </w:rPr>
        <w:t xml:space="preserve">Скотоводство занимало главенствующее положение в хозяйстве германцев, скот, являясь неким символом благосостояния, обеспечивал семью тем богатством, которое можно было захватить с собой в случае переселения, бегства. Скотом пользовались и как средством обмена, эквивалентом денежных расчётов. Два, три солида стоила у франков корова «здоровая, зрячая и рогатая». </w:t>
      </w:r>
    </w:p>
    <w:p w:rsidR="0047067C" w:rsidRDefault="0047067C" w:rsidP="003F6C35">
      <w:pPr>
        <w:spacing w:line="360" w:lineRule="auto"/>
        <w:ind w:firstLine="684"/>
        <w:jc w:val="both"/>
        <w:rPr>
          <w:sz w:val="28"/>
          <w:szCs w:val="28"/>
        </w:rPr>
      </w:pPr>
      <w:r>
        <w:rPr>
          <w:sz w:val="28"/>
          <w:szCs w:val="28"/>
        </w:rPr>
        <w:t>Жилищу, территории двора, приусадебному участку</w:t>
      </w:r>
      <w:r w:rsidR="00457900">
        <w:rPr>
          <w:sz w:val="28"/>
          <w:szCs w:val="28"/>
        </w:rPr>
        <w:t xml:space="preserve"> </w:t>
      </w:r>
      <w:r>
        <w:rPr>
          <w:sz w:val="28"/>
          <w:szCs w:val="28"/>
        </w:rPr>
        <w:t>как семейной собственности в Салической правде придаётся особое значение. Сюда приходит кредитор, чтобы истребовать долг у должника, чтобы вызвать ответчика в суд. Наказуема была высоким штрафом (45 – 63 сол.) не только кража в пределах дома или двора, но и простое проникновение на территорию виллы после захода солнца.</w:t>
      </w:r>
    </w:p>
    <w:p w:rsidR="0047067C" w:rsidRDefault="0047067C" w:rsidP="003F6C35">
      <w:pPr>
        <w:spacing w:line="360" w:lineRule="auto"/>
        <w:ind w:firstLine="684"/>
        <w:jc w:val="both"/>
        <w:rPr>
          <w:sz w:val="28"/>
          <w:szCs w:val="28"/>
        </w:rPr>
      </w:pPr>
      <w:r>
        <w:rPr>
          <w:sz w:val="28"/>
          <w:szCs w:val="28"/>
        </w:rPr>
        <w:t xml:space="preserve">О переходе пахотного участка земли (аллода) в частное владение свидетельствует различное отношение в Салической правде к пахотной земле, а также к лугам, пастбищам, лесам, которые остаются ещё в общинной собственности. Салическая правда карает сам факт нарушения границы пахотного поля без разрешения хозяина, предусматривая </w:t>
      </w:r>
      <w:r w:rsidR="00347A10">
        <w:rPr>
          <w:sz w:val="28"/>
          <w:szCs w:val="28"/>
        </w:rPr>
        <w:t>наказание за проезд по чужому полю в 3 сол., за запашку чужого поля в 15 сол., за посев на чужом поле в 45 сол.</w:t>
      </w:r>
    </w:p>
    <w:p w:rsidR="00347A10" w:rsidRDefault="00347A10" w:rsidP="00347A10">
      <w:pPr>
        <w:spacing w:line="360" w:lineRule="auto"/>
        <w:ind w:firstLine="684"/>
        <w:jc w:val="center"/>
        <w:rPr>
          <w:b/>
          <w:i/>
          <w:sz w:val="30"/>
          <w:szCs w:val="30"/>
        </w:rPr>
      </w:pPr>
      <w:r>
        <w:rPr>
          <w:b/>
          <w:i/>
          <w:sz w:val="30"/>
          <w:szCs w:val="30"/>
        </w:rPr>
        <w:t>2.3. Договорные отношения (сделки)</w:t>
      </w:r>
    </w:p>
    <w:p w:rsidR="00347A10" w:rsidRDefault="00347A10" w:rsidP="003F6C35">
      <w:pPr>
        <w:spacing w:line="360" w:lineRule="auto"/>
        <w:ind w:firstLine="684"/>
        <w:jc w:val="both"/>
        <w:rPr>
          <w:sz w:val="28"/>
          <w:szCs w:val="28"/>
        </w:rPr>
      </w:pPr>
      <w:r w:rsidRPr="00347A10">
        <w:rPr>
          <w:sz w:val="28"/>
          <w:szCs w:val="28"/>
        </w:rPr>
        <w:t>Среди разног</w:t>
      </w:r>
      <w:r>
        <w:rPr>
          <w:sz w:val="28"/>
          <w:szCs w:val="28"/>
        </w:rPr>
        <w:t>о</w:t>
      </w:r>
      <w:r w:rsidRPr="00347A10">
        <w:rPr>
          <w:sz w:val="28"/>
          <w:szCs w:val="28"/>
        </w:rPr>
        <w:t xml:space="preserve"> рода сделок особое место принадлежало займу.  Долговое рабство Салическая правда уже не знает. Зато имущественная ответственность должника становится очень строгой.</w:t>
      </w:r>
    </w:p>
    <w:p w:rsidR="00C645C0" w:rsidRDefault="00347A10" w:rsidP="003F6C35">
      <w:pPr>
        <w:spacing w:line="360" w:lineRule="auto"/>
        <w:ind w:firstLine="684"/>
        <w:jc w:val="both"/>
        <w:rPr>
          <w:sz w:val="28"/>
          <w:szCs w:val="28"/>
        </w:rPr>
      </w:pPr>
      <w:r>
        <w:rPr>
          <w:sz w:val="28"/>
          <w:szCs w:val="28"/>
        </w:rPr>
        <w:t xml:space="preserve">Договорные отношения не получили значительного развития у франков. Это характерная черта права германского общества, которому свойственно мелкокрестьянское натуральное хозяйство, слабое развитие товаро-денежных отношений. В Салической правде </w:t>
      </w:r>
      <w:r w:rsidR="00C645C0">
        <w:rPr>
          <w:sz w:val="28"/>
          <w:szCs w:val="28"/>
        </w:rPr>
        <w:t>отсутствуют указания на общие условия действительности договоров, но свободное волеизъявление сторон подразумевается при заключении таких договоров, как купля-продажа, мена, поклажа, залог, заём, ссуда, дарение. Волеизъявление осуществлялось путём бросания другому лицу «в полу стебля» или, как известно по другим источникам, передачи двери при продаже дома и пр. Фактический владелец движимой вещи был обязан доказать, что купил или выменял её, в противном случае он мог быть объявлен вором.</w:t>
      </w:r>
    </w:p>
    <w:p w:rsidR="00286DFA" w:rsidRDefault="00C645C0" w:rsidP="003F6C35">
      <w:pPr>
        <w:tabs>
          <w:tab w:val="left" w:pos="4455"/>
        </w:tabs>
        <w:spacing w:line="360" w:lineRule="auto"/>
        <w:ind w:firstLine="684"/>
        <w:jc w:val="both"/>
        <w:rPr>
          <w:sz w:val="28"/>
          <w:szCs w:val="28"/>
        </w:rPr>
      </w:pPr>
      <w:r>
        <w:rPr>
          <w:sz w:val="28"/>
          <w:szCs w:val="28"/>
        </w:rPr>
        <w:t>Подробно рассматривается в Салической правде договор займа. Кредитор мог взыскать долг непосредственно, минуя судебное заседание. Если должник «не пожелает выплатить по обязательству» после того как кредитор востребует долг, явившись к его дому в сопровождении свидетелей, он призывался кредитором в суд</w:t>
      </w:r>
      <w:r w:rsidR="00286DFA">
        <w:rPr>
          <w:sz w:val="28"/>
          <w:szCs w:val="28"/>
        </w:rPr>
        <w:t xml:space="preserve"> (до трёх раз, через неделю). При каждой неявке в суд с должника взыскивался штраф. Долг мог быть взыскан и с помощью графа и рахинбургов путём конфискации соответствующей части имущества должника. В этом случае треть долга шла графу.</w:t>
      </w:r>
      <w:r w:rsidR="00286DFA">
        <w:rPr>
          <w:sz w:val="28"/>
          <w:szCs w:val="28"/>
          <w:vertAlign w:val="superscript"/>
        </w:rPr>
        <w:t>1</w:t>
      </w:r>
      <w:r>
        <w:rPr>
          <w:sz w:val="28"/>
          <w:szCs w:val="28"/>
        </w:rPr>
        <w:t xml:space="preserve"> </w:t>
      </w:r>
    </w:p>
    <w:p w:rsidR="00286DFA" w:rsidRDefault="00286DFA" w:rsidP="00286DFA">
      <w:pPr>
        <w:tabs>
          <w:tab w:val="left" w:pos="4455"/>
        </w:tabs>
        <w:spacing w:line="360" w:lineRule="auto"/>
        <w:ind w:firstLine="684"/>
        <w:jc w:val="center"/>
        <w:rPr>
          <w:b/>
          <w:i/>
          <w:sz w:val="30"/>
          <w:szCs w:val="30"/>
        </w:rPr>
      </w:pPr>
      <w:r>
        <w:rPr>
          <w:b/>
          <w:i/>
          <w:sz w:val="30"/>
          <w:szCs w:val="30"/>
        </w:rPr>
        <w:t>2.4. Брак и семья</w:t>
      </w:r>
    </w:p>
    <w:p w:rsidR="00286DFA" w:rsidRDefault="00286DFA" w:rsidP="003F6C35">
      <w:pPr>
        <w:tabs>
          <w:tab w:val="left" w:pos="4455"/>
        </w:tabs>
        <w:spacing w:line="360" w:lineRule="auto"/>
        <w:ind w:firstLine="684"/>
        <w:jc w:val="both"/>
        <w:rPr>
          <w:sz w:val="28"/>
          <w:szCs w:val="28"/>
        </w:rPr>
      </w:pPr>
      <w:r>
        <w:rPr>
          <w:sz w:val="28"/>
          <w:szCs w:val="28"/>
        </w:rPr>
        <w:t xml:space="preserve">Семья у германцев носила патриархальный характер. В семью, возглавляемую отцом, наряду с нисходящими входили боковые родственники, родные </w:t>
      </w:r>
      <w:r w:rsidR="00741E1F">
        <w:rPr>
          <w:sz w:val="28"/>
          <w:szCs w:val="28"/>
        </w:rPr>
        <w:t xml:space="preserve">и сводные братья, их жёны, которых было много, так как они часто сменяли друг друга. Семьи жили под одной крышей вместе с челядью, </w:t>
      </w:r>
      <w:r w:rsidR="00A04185">
        <w:rPr>
          <w:sz w:val="28"/>
          <w:szCs w:val="28"/>
        </w:rPr>
        <w:t xml:space="preserve">а в некоторых случаях – и с вооружённой свитой. </w:t>
      </w:r>
    </w:p>
    <w:p w:rsidR="00A04185" w:rsidRDefault="00A04185" w:rsidP="003F6C35">
      <w:pPr>
        <w:tabs>
          <w:tab w:val="left" w:pos="4455"/>
        </w:tabs>
        <w:spacing w:line="360" w:lineRule="auto"/>
        <w:ind w:firstLine="684"/>
        <w:jc w:val="both"/>
        <w:rPr>
          <w:sz w:val="28"/>
          <w:szCs w:val="28"/>
        </w:rPr>
      </w:pPr>
      <w:r>
        <w:rPr>
          <w:sz w:val="28"/>
          <w:szCs w:val="28"/>
        </w:rPr>
        <w:t xml:space="preserve">Но власть отца по Салической правде не была столь широка, как, например, в Риме. Она напоминала скорей строгую пожизненную опеку над женой, дочерью или сыном. Опека над сыном прекращалась по достижению им 12 лет. </w:t>
      </w:r>
    </w:p>
    <w:p w:rsidR="00FC583C" w:rsidRDefault="00A04185" w:rsidP="003F6C35">
      <w:pPr>
        <w:spacing w:line="360" w:lineRule="auto"/>
        <w:ind w:firstLine="684"/>
        <w:jc w:val="both"/>
        <w:rPr>
          <w:sz w:val="28"/>
          <w:szCs w:val="28"/>
        </w:rPr>
      </w:pPr>
      <w:r w:rsidRPr="00FC583C">
        <w:rPr>
          <w:sz w:val="28"/>
          <w:szCs w:val="28"/>
        </w:rPr>
        <w:t xml:space="preserve">Браку, как и семье, в Салической правде </w:t>
      </w:r>
      <w:r w:rsidR="00FC583C" w:rsidRPr="00FC583C">
        <w:rPr>
          <w:sz w:val="28"/>
          <w:szCs w:val="28"/>
        </w:rPr>
        <w:t xml:space="preserve">посвящено незначительное число статей. Древние обычаи германцев допускали установление брака покупкой жены, а еще более древние не исключали похищения (умыкания). Через покупку муж приобретал власть над женой.  После его смерти эта власть переходила к свекру,  поскольку выкупная плата давалась им. К временам Салической правды эти обычаи уже отмирали. Место выкупной платы заняли вещи или деньги,  которые муж приносил жене в качестве так </w:t>
      </w:r>
    </w:p>
    <w:p w:rsidR="00FC583C" w:rsidRDefault="00FC583C" w:rsidP="003F6C35">
      <w:pPr>
        <w:tabs>
          <w:tab w:val="left" w:pos="4455"/>
        </w:tabs>
        <w:spacing w:line="360" w:lineRule="auto"/>
        <w:jc w:val="both"/>
        <w:rPr>
          <w:sz w:val="28"/>
          <w:szCs w:val="28"/>
        </w:rPr>
      </w:pPr>
      <w:r w:rsidRPr="00FC583C">
        <w:rPr>
          <w:sz w:val="28"/>
          <w:szCs w:val="28"/>
        </w:rPr>
        <w:t>называемого утреннего дара (в награду за невинность). Они оставались в</w:t>
      </w:r>
    </w:p>
    <w:p w:rsidR="00FC583C" w:rsidRDefault="00FC583C" w:rsidP="00FC583C">
      <w:pPr>
        <w:tabs>
          <w:tab w:val="left" w:pos="4455"/>
        </w:tabs>
        <w:spacing w:line="360" w:lineRule="auto"/>
        <w:rPr>
          <w:sz w:val="28"/>
          <w:szCs w:val="28"/>
        </w:rPr>
      </w:pPr>
      <w:r>
        <w:rPr>
          <w:sz w:val="28"/>
          <w:szCs w:val="28"/>
        </w:rPr>
        <w:t>_________</w:t>
      </w:r>
    </w:p>
    <w:p w:rsidR="00FC583C" w:rsidRDefault="00FC583C" w:rsidP="00FC583C">
      <w:pPr>
        <w:spacing w:line="360" w:lineRule="auto"/>
        <w:rPr>
          <w:sz w:val="28"/>
          <w:szCs w:val="28"/>
        </w:rPr>
      </w:pPr>
      <w:r>
        <w:rPr>
          <w:sz w:val="28"/>
          <w:szCs w:val="28"/>
          <w:vertAlign w:val="superscript"/>
        </w:rPr>
        <w:t>1</w:t>
      </w:r>
      <w:r>
        <w:rPr>
          <w:sz w:val="28"/>
          <w:szCs w:val="28"/>
        </w:rPr>
        <w:t>Жидков О.А. История государства и права зарубежных стран. М., 2000.</w:t>
      </w:r>
    </w:p>
    <w:p w:rsidR="00FC583C" w:rsidRDefault="00FC583C" w:rsidP="003F6C35">
      <w:pPr>
        <w:spacing w:line="360" w:lineRule="auto"/>
        <w:jc w:val="both"/>
        <w:rPr>
          <w:sz w:val="28"/>
          <w:szCs w:val="28"/>
        </w:rPr>
      </w:pPr>
      <w:r w:rsidRPr="00FC583C">
        <w:rPr>
          <w:sz w:val="28"/>
          <w:szCs w:val="28"/>
        </w:rPr>
        <w:t>семье. Жена должна была явиться в дом мужа, принося приданное. Разводы, вначале допускаемые, были запрещены по мере усвоения христианства (капитулярием 744 г.)</w:t>
      </w:r>
      <w:r>
        <w:rPr>
          <w:sz w:val="28"/>
          <w:szCs w:val="28"/>
        </w:rPr>
        <w:t>.</w:t>
      </w:r>
    </w:p>
    <w:p w:rsidR="00D55B6C" w:rsidRDefault="00D55B6C" w:rsidP="00D55B6C">
      <w:pPr>
        <w:spacing w:line="360" w:lineRule="auto"/>
        <w:jc w:val="center"/>
        <w:rPr>
          <w:b/>
          <w:i/>
          <w:sz w:val="30"/>
          <w:szCs w:val="30"/>
        </w:rPr>
      </w:pPr>
      <w:r>
        <w:rPr>
          <w:b/>
          <w:i/>
          <w:sz w:val="30"/>
          <w:szCs w:val="30"/>
        </w:rPr>
        <w:t>2.5. Кровная месть</w:t>
      </w:r>
    </w:p>
    <w:p w:rsidR="00D55B6C" w:rsidRPr="00D55B6C" w:rsidRDefault="00D55B6C" w:rsidP="003F6C35">
      <w:pPr>
        <w:spacing w:line="360" w:lineRule="auto"/>
        <w:ind w:firstLine="684"/>
        <w:jc w:val="both"/>
        <w:rPr>
          <w:sz w:val="28"/>
          <w:szCs w:val="28"/>
        </w:rPr>
      </w:pPr>
      <w:r w:rsidRPr="00D55B6C">
        <w:rPr>
          <w:sz w:val="28"/>
          <w:szCs w:val="28"/>
        </w:rPr>
        <w:t>У всех нардов с незапамятных времен в том или ином виде существовал (а кое-где и существует до сих пор) обычай кровной мести. Не смотря на различие в формах осуществления и способах мести, свойственных разным народам, общим является убеждение в том, что без мести нет вечного покоя убитому. Традиции и соответствующее воспитание поставили кровную месть и у германцев выше всех других человеческих чувств. Не только старинные хроники, но даже рыцарские романы германского средневековья  наполнены описанием непомерных жестокостей, совершаемых из мести.</w:t>
      </w:r>
    </w:p>
    <w:p w:rsidR="00D55B6C" w:rsidRPr="00D55B6C" w:rsidRDefault="00D55B6C" w:rsidP="003F6C35">
      <w:pPr>
        <w:spacing w:line="360" w:lineRule="auto"/>
        <w:ind w:firstLine="684"/>
        <w:jc w:val="both"/>
        <w:rPr>
          <w:sz w:val="28"/>
          <w:szCs w:val="28"/>
        </w:rPr>
      </w:pPr>
      <w:r w:rsidRPr="00D55B6C">
        <w:rPr>
          <w:sz w:val="28"/>
          <w:szCs w:val="28"/>
        </w:rPr>
        <w:t xml:space="preserve">Германские правды были составлены в то время, когда кровная месть была уже пережитком. Она стала особенно страшной с переходом к оседлости, с усовершенствованием оружия, с распадением старых родовых коллективов. Самосуд и государство  находились в явном противоречии. Тем не менее, правды хотя и ограничивают, но не вовсе запрещают кровную месть. ”Кто мстит за причиненный всем нам ущерб, -  говорит составленный в </w:t>
      </w:r>
      <w:r w:rsidRPr="00D55B6C">
        <w:rPr>
          <w:sz w:val="28"/>
          <w:szCs w:val="28"/>
        </w:rPr>
        <w:sym w:font="Courier New" w:char="0058"/>
      </w:r>
      <w:r w:rsidRPr="00D55B6C">
        <w:rPr>
          <w:sz w:val="28"/>
          <w:szCs w:val="28"/>
        </w:rPr>
        <w:t xml:space="preserve"> веке Судебник Лондона, - пусть делает то, что делает” Составленная пятью столетиями раньше, Салическая правда, конечно, содержит указания на кровную месть. Если преступник на столько беден и настолько безроден, что не может собрать денег для своего выкупа, “он должен уплатить своей жизнью”. Тем не менее, Салическая правда скорее запрещает, чем поощряет месть. Она во всех случаях запретна, когда нет умысла, а значит и вражды. С этого, по-видимому, начинается ограничение кровной мести вообще. Где нет вражды, там достаточно возмещения ущерба. Наряду с этим</w:t>
      </w:r>
      <w:r>
        <w:rPr>
          <w:sz w:val="28"/>
          <w:szCs w:val="28"/>
        </w:rPr>
        <w:t>,</w:t>
      </w:r>
      <w:r w:rsidRPr="00D55B6C">
        <w:rPr>
          <w:sz w:val="28"/>
          <w:szCs w:val="28"/>
        </w:rPr>
        <w:t xml:space="preserve"> запрещается кровная месть за ранение, а затем обычай убивать лучшего в роду.</w:t>
      </w:r>
    </w:p>
    <w:p w:rsidR="00D55B6C" w:rsidRDefault="00073182" w:rsidP="00073182">
      <w:pPr>
        <w:spacing w:line="360" w:lineRule="auto"/>
        <w:ind w:firstLine="684"/>
        <w:jc w:val="center"/>
        <w:rPr>
          <w:b/>
          <w:i/>
          <w:sz w:val="30"/>
          <w:szCs w:val="30"/>
        </w:rPr>
      </w:pPr>
      <w:r>
        <w:rPr>
          <w:b/>
          <w:i/>
          <w:sz w:val="30"/>
          <w:szCs w:val="30"/>
        </w:rPr>
        <w:t>2.6. Убийство. Увечье.</w:t>
      </w:r>
    </w:p>
    <w:p w:rsidR="00073182" w:rsidRPr="00073182" w:rsidRDefault="00073182" w:rsidP="003F6C35">
      <w:pPr>
        <w:spacing w:line="360" w:lineRule="auto"/>
        <w:ind w:firstLine="684"/>
        <w:jc w:val="both"/>
        <w:rPr>
          <w:sz w:val="28"/>
          <w:szCs w:val="28"/>
        </w:rPr>
      </w:pPr>
      <w:r w:rsidRPr="00073182">
        <w:rPr>
          <w:sz w:val="28"/>
          <w:szCs w:val="28"/>
        </w:rPr>
        <w:t>Пока человек потреблял все то, что добывал, для кровной мести не было замены. Единственной платой за жизнь  и страдание оставались жизнь и страдание. Благодаря новой эпохе в системе наказаний  на смену кровной мести приходит штраф. Переход к штрафу взамен кровной мести происходил непросто.  Первые акты  подобного рода  встречали нескрываемое презрение. Принимать деньги за кровь ближнего, в особенности отца или брата, считалось несмываемым позором.</w:t>
      </w:r>
    </w:p>
    <w:p w:rsidR="00073182" w:rsidRPr="00073182" w:rsidRDefault="00073182" w:rsidP="003F6C35">
      <w:pPr>
        <w:spacing w:line="360" w:lineRule="auto"/>
        <w:ind w:firstLine="684"/>
        <w:jc w:val="both"/>
        <w:rPr>
          <w:sz w:val="28"/>
          <w:szCs w:val="28"/>
        </w:rPr>
      </w:pPr>
      <w:r w:rsidRPr="00073182">
        <w:rPr>
          <w:sz w:val="28"/>
          <w:szCs w:val="28"/>
        </w:rPr>
        <w:t>В самое ранее время размер штрафа должен был в каждом отдельном случае  устанавливаться соглашением сторон. Многие народы сохраняли этот порядок, не зная никакого другого. Германские правды знают уже только твердо фиксированные суммы штрафов по всем тем видам правонарушений,  которые они упоминают. Штраф за убийство они называют вергельдом - “ценой человека”.</w:t>
      </w:r>
    </w:p>
    <w:p w:rsidR="00073182" w:rsidRPr="00073182" w:rsidRDefault="00073182" w:rsidP="003F6C35">
      <w:pPr>
        <w:spacing w:line="360" w:lineRule="auto"/>
        <w:ind w:firstLine="684"/>
        <w:jc w:val="both"/>
        <w:rPr>
          <w:sz w:val="28"/>
          <w:szCs w:val="28"/>
        </w:rPr>
      </w:pPr>
      <w:r w:rsidRPr="00073182">
        <w:rPr>
          <w:sz w:val="28"/>
          <w:szCs w:val="28"/>
        </w:rPr>
        <w:t xml:space="preserve">Салическая правда назначает штраф в римских монетах </w:t>
      </w:r>
      <w:r>
        <w:rPr>
          <w:sz w:val="28"/>
          <w:szCs w:val="28"/>
        </w:rPr>
        <w:t>–</w:t>
      </w:r>
      <w:r w:rsidRPr="00073182">
        <w:rPr>
          <w:sz w:val="28"/>
          <w:szCs w:val="28"/>
        </w:rPr>
        <w:t xml:space="preserve"> “динариях” и “солидах”. Убийство свободного франка искупалось уплатой 200 солидов. На эти деньги можно было приобрести не менее 100 быков</w:t>
      </w:r>
    </w:p>
    <w:p w:rsidR="00073182" w:rsidRPr="00073182" w:rsidRDefault="00073182" w:rsidP="003F6C35">
      <w:pPr>
        <w:spacing w:line="360" w:lineRule="auto"/>
        <w:ind w:firstLine="684"/>
        <w:jc w:val="both"/>
        <w:rPr>
          <w:sz w:val="28"/>
          <w:szCs w:val="28"/>
        </w:rPr>
      </w:pPr>
      <w:r w:rsidRPr="00073182">
        <w:rPr>
          <w:sz w:val="28"/>
          <w:szCs w:val="28"/>
        </w:rPr>
        <w:t>Салическая правда назначает неодинаковые наказания за убийство свободного мужчины, свободной женщины и свободного мальчика. В двух последних случаях вергельд повышается в три раза. Имеется в виду женщина, после того как она стала рожать.  За убийство женщины, которая рожать не может,  назначается 200 солидов.</w:t>
      </w:r>
    </w:p>
    <w:p w:rsidR="00073182" w:rsidRPr="00073182" w:rsidRDefault="00073182" w:rsidP="003F6C35">
      <w:pPr>
        <w:spacing w:line="360" w:lineRule="auto"/>
        <w:ind w:firstLine="684"/>
        <w:jc w:val="both"/>
        <w:rPr>
          <w:sz w:val="28"/>
          <w:szCs w:val="28"/>
        </w:rPr>
      </w:pPr>
      <w:r w:rsidRPr="00073182">
        <w:rPr>
          <w:sz w:val="28"/>
          <w:szCs w:val="28"/>
        </w:rPr>
        <w:t xml:space="preserve">Обычай, предусматривавший разный вергельд в зависимости от общественной  ценности лица, таил возможность дальнейшей дифференциации  по признаку его общественного положения. А это не одно и тоже. Указанная возможность была широко использована государством. Прежде всего, короли стали добиваться повышенной защиты для себя и своих слуг </w:t>
      </w:r>
      <w:r>
        <w:rPr>
          <w:sz w:val="28"/>
          <w:szCs w:val="28"/>
        </w:rPr>
        <w:t>–</w:t>
      </w:r>
      <w:r w:rsidRPr="00073182">
        <w:rPr>
          <w:sz w:val="28"/>
          <w:szCs w:val="28"/>
        </w:rPr>
        <w:t xml:space="preserve"> администрации, дружинников, всех “верных” вообще. Реализуя соответствующий интерес, Салическая правда устанавливает за их убийство тройной вергельд. Всякий же, кто стоит ниже свободного франка </w:t>
      </w:r>
      <w:r>
        <w:rPr>
          <w:sz w:val="28"/>
          <w:szCs w:val="28"/>
        </w:rPr>
        <w:t>–</w:t>
      </w:r>
      <w:r w:rsidRPr="00073182">
        <w:rPr>
          <w:sz w:val="28"/>
          <w:szCs w:val="28"/>
        </w:rPr>
        <w:t xml:space="preserve"> римлянин или полусвободный, </w:t>
      </w:r>
      <w:r>
        <w:rPr>
          <w:sz w:val="28"/>
          <w:szCs w:val="28"/>
        </w:rPr>
        <w:t>–</w:t>
      </w:r>
      <w:r w:rsidRPr="00073182">
        <w:rPr>
          <w:sz w:val="28"/>
          <w:szCs w:val="28"/>
        </w:rPr>
        <w:t xml:space="preserve"> защищается значительно меньшим вергельдом. Убийство раба влечет за собой  лишь возмещение его рыночной стоимости.</w:t>
      </w:r>
    </w:p>
    <w:p w:rsidR="00073182" w:rsidRDefault="00073182" w:rsidP="003F6C35">
      <w:pPr>
        <w:spacing w:line="360" w:lineRule="auto"/>
        <w:ind w:firstLine="684"/>
        <w:jc w:val="both"/>
        <w:rPr>
          <w:sz w:val="28"/>
          <w:szCs w:val="28"/>
        </w:rPr>
      </w:pPr>
      <w:r w:rsidRPr="00073182">
        <w:rPr>
          <w:sz w:val="28"/>
          <w:szCs w:val="28"/>
        </w:rPr>
        <w:t xml:space="preserve">Необычайная детализация имеет место при оценке ранений.  В некоторых правдах предусматривается,  что размер штрафа зависит от величины раны,  измеряемой в дюймах.  Общим принципом является то, что за более тяжкое повреждение следует больше платить. Большой палец правой руки ценится дороже всякого другого, а самый дешевый </w:t>
      </w:r>
      <w:r>
        <w:rPr>
          <w:sz w:val="28"/>
          <w:szCs w:val="28"/>
        </w:rPr>
        <w:t>–</w:t>
      </w:r>
      <w:r w:rsidRPr="00073182">
        <w:rPr>
          <w:sz w:val="28"/>
          <w:szCs w:val="28"/>
        </w:rPr>
        <w:t xml:space="preserve"> средний.  Если отнято ухо,  назначается одна цена, если утерян слух </w:t>
      </w:r>
      <w:r>
        <w:rPr>
          <w:sz w:val="28"/>
          <w:szCs w:val="28"/>
        </w:rPr>
        <w:t>–</w:t>
      </w:r>
      <w:r w:rsidRPr="00073182">
        <w:rPr>
          <w:sz w:val="28"/>
          <w:szCs w:val="28"/>
        </w:rPr>
        <w:t xml:space="preserve"> вдвое большая</w:t>
      </w:r>
      <w:r>
        <w:rPr>
          <w:sz w:val="28"/>
          <w:szCs w:val="28"/>
        </w:rPr>
        <w:t>.</w:t>
      </w:r>
    </w:p>
    <w:p w:rsidR="00347A10" w:rsidRDefault="00073182" w:rsidP="003F6C35">
      <w:pPr>
        <w:spacing w:line="360" w:lineRule="auto"/>
        <w:ind w:firstLine="684"/>
        <w:jc w:val="both"/>
        <w:rPr>
          <w:sz w:val="28"/>
          <w:szCs w:val="28"/>
        </w:rPr>
      </w:pPr>
      <w:r w:rsidRPr="00073182">
        <w:rPr>
          <w:sz w:val="28"/>
          <w:szCs w:val="28"/>
        </w:rPr>
        <w:t xml:space="preserve">В самое древнее время судебный штраф </w:t>
      </w:r>
      <w:r>
        <w:rPr>
          <w:sz w:val="28"/>
          <w:szCs w:val="28"/>
        </w:rPr>
        <w:t>–</w:t>
      </w:r>
      <w:r w:rsidRPr="00073182">
        <w:rPr>
          <w:sz w:val="28"/>
          <w:szCs w:val="28"/>
        </w:rPr>
        <w:t xml:space="preserve"> композиция </w:t>
      </w:r>
      <w:r>
        <w:rPr>
          <w:sz w:val="28"/>
          <w:szCs w:val="28"/>
        </w:rPr>
        <w:t>–</w:t>
      </w:r>
      <w:r w:rsidRPr="00073182">
        <w:rPr>
          <w:sz w:val="28"/>
          <w:szCs w:val="28"/>
        </w:rPr>
        <w:t xml:space="preserve"> шел в пользу семьи пострадавшего и его рода. С переходом судебных функций к государству обыкновенно одна треть штрафа стала уплачиваться ему. С конца </w:t>
      </w:r>
      <w:r w:rsidRPr="00073182">
        <w:rPr>
          <w:sz w:val="28"/>
          <w:szCs w:val="28"/>
        </w:rPr>
        <w:sym w:font="Courier New" w:char="0056"/>
      </w:r>
      <w:r w:rsidRPr="00073182">
        <w:rPr>
          <w:sz w:val="28"/>
          <w:szCs w:val="28"/>
        </w:rPr>
        <w:sym w:font="Courier New" w:char="0049"/>
      </w:r>
      <w:r w:rsidRPr="00073182">
        <w:rPr>
          <w:sz w:val="28"/>
          <w:szCs w:val="28"/>
        </w:rPr>
        <w:t xml:space="preserve"> века преступник был обязан платить сам. Последствия этой меры были трагическими для простого народа. Там, где знатный и богатый откупался, крестьянин платил головой.</w:t>
      </w:r>
    </w:p>
    <w:p w:rsidR="00C12B34" w:rsidRDefault="00C12B34" w:rsidP="00C12B34">
      <w:pPr>
        <w:spacing w:line="360" w:lineRule="auto"/>
        <w:ind w:firstLine="684"/>
        <w:jc w:val="center"/>
        <w:rPr>
          <w:b/>
          <w:i/>
          <w:sz w:val="30"/>
          <w:szCs w:val="30"/>
        </w:rPr>
      </w:pPr>
      <w:r>
        <w:rPr>
          <w:b/>
          <w:i/>
          <w:sz w:val="30"/>
          <w:szCs w:val="30"/>
        </w:rPr>
        <w:t>2.7. Преступлени</w:t>
      </w:r>
      <w:r w:rsidR="00F85C90">
        <w:rPr>
          <w:b/>
          <w:i/>
          <w:sz w:val="30"/>
          <w:szCs w:val="30"/>
        </w:rPr>
        <w:t>я</w:t>
      </w:r>
      <w:r>
        <w:rPr>
          <w:b/>
          <w:i/>
          <w:sz w:val="30"/>
          <w:szCs w:val="30"/>
        </w:rPr>
        <w:t xml:space="preserve"> и наказани</w:t>
      </w:r>
      <w:r w:rsidR="00F85C90">
        <w:rPr>
          <w:b/>
          <w:i/>
          <w:sz w:val="30"/>
          <w:szCs w:val="30"/>
        </w:rPr>
        <w:t>я</w:t>
      </w:r>
    </w:p>
    <w:p w:rsidR="00C12B34" w:rsidRDefault="00C12B34" w:rsidP="003F6C35">
      <w:pPr>
        <w:spacing w:line="360" w:lineRule="auto"/>
        <w:ind w:firstLine="684"/>
        <w:jc w:val="both"/>
        <w:rPr>
          <w:sz w:val="28"/>
          <w:szCs w:val="28"/>
        </w:rPr>
      </w:pPr>
      <w:r>
        <w:rPr>
          <w:sz w:val="28"/>
          <w:szCs w:val="28"/>
        </w:rPr>
        <w:t>Большая часть статей в Салической правде посвящена, если использовать современную терминологию, преступлениям и наказаниям. Под деликтом – преступлением понимается, прежде всего, обида, вред, причинённый личности или имуществу другого, и нарушение «королевского мира». Соответственно под наказанием понимались возмещение, компенсация за эту обиду или вред.</w:t>
      </w:r>
    </w:p>
    <w:p w:rsidR="00C12B34" w:rsidRDefault="00C12B34" w:rsidP="003F6C35">
      <w:pPr>
        <w:spacing w:line="360" w:lineRule="auto"/>
        <w:ind w:firstLine="684"/>
        <w:jc w:val="both"/>
        <w:rPr>
          <w:sz w:val="28"/>
          <w:szCs w:val="28"/>
        </w:rPr>
      </w:pPr>
      <w:r>
        <w:rPr>
          <w:sz w:val="28"/>
          <w:szCs w:val="28"/>
        </w:rPr>
        <w:t>Главная цель композиции, штрафа, у германцев – предотвращение прямых боевых действий, кровной мести, дальнейшей междоусобицы, вражды между кланами, дворами, родами и пр., возникающей вследствие «нарушения чести».</w:t>
      </w:r>
    </w:p>
    <w:p w:rsidR="00C12B34" w:rsidRDefault="00BA73C7" w:rsidP="003F6C35">
      <w:pPr>
        <w:spacing w:line="360" w:lineRule="auto"/>
        <w:ind w:firstLine="684"/>
        <w:jc w:val="both"/>
        <w:rPr>
          <w:sz w:val="28"/>
          <w:szCs w:val="28"/>
        </w:rPr>
      </w:pPr>
      <w:r>
        <w:rPr>
          <w:sz w:val="28"/>
          <w:szCs w:val="28"/>
        </w:rPr>
        <w:t>В Салической правде выделяется ряд правонарушений, приближающихся к понятию преступления в собственном смысле слова, уже упоминаются наказания в виде государственной кары за содеянное, например, за должностные преступления графа, если он «осмелился взять что-нибудь сверх законного» при взыскании долга или отказался восстановить «справедливость и правосудие». Характерно и наказание за эти преступления – смертная казнь, если он не смог «выкупить себя за столько, сколько следует». Содержатся в салической правде и косвенные указания на воинские преступления, например дезертирство. Простое оскорбление словом «дезертир» (</w:t>
      </w:r>
      <w:r>
        <w:rPr>
          <w:sz w:val="28"/>
          <w:szCs w:val="28"/>
          <w:lang w:val="en-US"/>
        </w:rPr>
        <w:t>XXX</w:t>
      </w:r>
      <w:r w:rsidRPr="00BA73C7">
        <w:rPr>
          <w:sz w:val="28"/>
          <w:szCs w:val="28"/>
        </w:rPr>
        <w:t>, 6)</w:t>
      </w:r>
      <w:r>
        <w:rPr>
          <w:sz w:val="28"/>
          <w:szCs w:val="28"/>
        </w:rPr>
        <w:t xml:space="preserve"> влекло за собой штраф.</w:t>
      </w:r>
    </w:p>
    <w:p w:rsidR="003B026D" w:rsidRDefault="00BA73C7" w:rsidP="00B130A2">
      <w:pPr>
        <w:spacing w:line="360" w:lineRule="auto"/>
        <w:ind w:firstLine="684"/>
        <w:jc w:val="both"/>
        <w:rPr>
          <w:sz w:val="28"/>
          <w:szCs w:val="28"/>
        </w:rPr>
      </w:pPr>
      <w:r>
        <w:rPr>
          <w:sz w:val="28"/>
          <w:szCs w:val="28"/>
        </w:rPr>
        <w:t xml:space="preserve">Говоря о наказаниях в Салической правде, </w:t>
      </w:r>
      <w:r w:rsidR="00BB4E3C">
        <w:rPr>
          <w:sz w:val="28"/>
          <w:szCs w:val="28"/>
        </w:rPr>
        <w:t>следует отметить чётко выявившуюся тенденцию почти полной замены штрафами всех старых наказаний родового строя. Штраф должен был предотвратить самосуд, затяжные распри. Некоторые статьи Салической правды прямо пресекали самосуд, например, наказывалась попытка самовольно увести чужой скот, причинивший потраву полю (</w:t>
      </w:r>
      <w:r w:rsidR="00BB4E3C">
        <w:rPr>
          <w:sz w:val="28"/>
          <w:szCs w:val="28"/>
          <w:lang w:val="en-US"/>
        </w:rPr>
        <w:t>IX</w:t>
      </w:r>
      <w:r w:rsidR="00BB4E3C">
        <w:rPr>
          <w:sz w:val="28"/>
          <w:szCs w:val="28"/>
        </w:rPr>
        <w:t>, 5), отобрать своё животное у владельца без суда при «преследовании по следу» вора (</w:t>
      </w:r>
      <w:r w:rsidR="00BB4E3C">
        <w:rPr>
          <w:sz w:val="28"/>
          <w:szCs w:val="28"/>
          <w:lang w:val="en-US"/>
        </w:rPr>
        <w:t>XXVII</w:t>
      </w:r>
      <w:r w:rsidR="00BB4E3C" w:rsidRPr="00BB4E3C">
        <w:rPr>
          <w:sz w:val="28"/>
          <w:szCs w:val="28"/>
        </w:rPr>
        <w:t>, 1)</w:t>
      </w:r>
      <w:r w:rsidR="00BB4E3C">
        <w:rPr>
          <w:sz w:val="28"/>
          <w:szCs w:val="28"/>
        </w:rPr>
        <w:t xml:space="preserve"> и др. Салическая правда знает и такой вид наказания, как изгнание из общины или объявление человека вне закона</w:t>
      </w:r>
      <w:r w:rsidR="00BB4E3C" w:rsidRPr="00BB4E3C">
        <w:rPr>
          <w:sz w:val="28"/>
          <w:szCs w:val="28"/>
        </w:rPr>
        <w:t xml:space="preserve"> (</w:t>
      </w:r>
      <w:r w:rsidR="00BB4E3C">
        <w:rPr>
          <w:sz w:val="28"/>
          <w:szCs w:val="28"/>
          <w:lang w:val="en-US"/>
        </w:rPr>
        <w:t>V</w:t>
      </w:r>
      <w:r w:rsidR="00BB4E3C" w:rsidRPr="00BB4E3C">
        <w:rPr>
          <w:sz w:val="28"/>
          <w:szCs w:val="28"/>
        </w:rPr>
        <w:t>, 2)</w:t>
      </w:r>
      <w:r w:rsidR="00EE6FAA">
        <w:rPr>
          <w:sz w:val="28"/>
          <w:szCs w:val="28"/>
        </w:rPr>
        <w:t xml:space="preserve">. Такому человеку нельзя </w:t>
      </w:r>
      <w:r w:rsidR="003B026D">
        <w:rPr>
          <w:sz w:val="28"/>
          <w:szCs w:val="28"/>
        </w:rPr>
        <w:t>было давать пищу и приют, даже жена и родители штрафовались за помощь ему.</w:t>
      </w:r>
    </w:p>
    <w:p w:rsidR="00D2418C" w:rsidRDefault="003B026D" w:rsidP="00B130A2">
      <w:pPr>
        <w:spacing w:line="360" w:lineRule="auto"/>
        <w:ind w:firstLine="684"/>
        <w:jc w:val="both"/>
        <w:rPr>
          <w:sz w:val="28"/>
          <w:szCs w:val="28"/>
        </w:rPr>
      </w:pPr>
      <w:r>
        <w:rPr>
          <w:sz w:val="28"/>
          <w:szCs w:val="28"/>
        </w:rPr>
        <w:t xml:space="preserve">Смертная казнь </w:t>
      </w:r>
      <w:r w:rsidR="00D2418C">
        <w:rPr>
          <w:sz w:val="28"/>
          <w:szCs w:val="28"/>
        </w:rPr>
        <w:t>через повешение, колесование применялась в качестве наказания в Салической правде в основном к рабам. Она прямо предписывалась в редких случаях за преступления, совершённые свободными, например при поджоге и неявке после вызова на суд без уважительных причин (</w:t>
      </w:r>
      <w:r w:rsidR="00D2418C">
        <w:rPr>
          <w:sz w:val="28"/>
          <w:szCs w:val="28"/>
          <w:lang w:val="en-US"/>
        </w:rPr>
        <w:t>XVI</w:t>
      </w:r>
      <w:r w:rsidR="00D2418C" w:rsidRPr="00D2418C">
        <w:rPr>
          <w:sz w:val="28"/>
          <w:szCs w:val="28"/>
        </w:rPr>
        <w:t xml:space="preserve">, 1 </w:t>
      </w:r>
      <w:r w:rsidR="00D2418C">
        <w:rPr>
          <w:sz w:val="28"/>
          <w:szCs w:val="28"/>
        </w:rPr>
        <w:t xml:space="preserve">приб. 1), При вышеуказанных преступлениях графа и др. Коллективная ответственность рода сохранялась наряду с коллективной ответственностью общины. </w:t>
      </w:r>
    </w:p>
    <w:p w:rsidR="00C15C80" w:rsidRDefault="00C15C80" w:rsidP="00B130A2">
      <w:pPr>
        <w:spacing w:line="360" w:lineRule="auto"/>
        <w:ind w:firstLine="684"/>
        <w:jc w:val="both"/>
        <w:rPr>
          <w:sz w:val="28"/>
          <w:szCs w:val="28"/>
        </w:rPr>
      </w:pPr>
      <w:r>
        <w:rPr>
          <w:sz w:val="28"/>
          <w:szCs w:val="28"/>
        </w:rPr>
        <w:t>При всех имущественных преступлениях наряду со штрафом требовалось возмещение стоимости украденного и других убытков. О простом возмещение убытков речь шла, в частности, при убийстве или избиении раба. Этот убыток расценивался в 1 и 1/3 сол., если раб после побоев в течение 40 дней оставался неработоспособным. При нанесении телесных повреждений свободному, наряду со штрафом, преступник должен был возместить расходы на лечение.</w:t>
      </w:r>
    </w:p>
    <w:p w:rsidR="00042373" w:rsidRDefault="00531E06" w:rsidP="00B130A2">
      <w:pPr>
        <w:spacing w:line="360" w:lineRule="auto"/>
        <w:ind w:firstLine="684"/>
        <w:jc w:val="both"/>
        <w:rPr>
          <w:sz w:val="28"/>
          <w:szCs w:val="28"/>
        </w:rPr>
      </w:pPr>
      <w:r>
        <w:rPr>
          <w:sz w:val="28"/>
          <w:szCs w:val="28"/>
        </w:rPr>
        <w:t xml:space="preserve">В салической правде существовало понимание форм вины: умысла и неосторожности, покушение на преступление, соучастия, обстоятельств, отягчающих или смягчающих преступление. Так, при «небрежном» причинении свободным вреда животному другого человека по Салической правде следовало простое возмещение </w:t>
      </w:r>
      <w:r w:rsidR="00042373">
        <w:rPr>
          <w:sz w:val="28"/>
          <w:szCs w:val="28"/>
        </w:rPr>
        <w:t>ущерба его хозяину. Обстоятельством же, смягчающим вину, было здесь признание лица причинившего вред. Злой умысел, вред, причинённый «по вражде или коварству», влекли за собой более высокий штраф.</w:t>
      </w:r>
    </w:p>
    <w:p w:rsidR="00042373" w:rsidRDefault="00042373" w:rsidP="00B130A2">
      <w:pPr>
        <w:spacing w:line="360" w:lineRule="auto"/>
        <w:ind w:firstLine="684"/>
        <w:jc w:val="both"/>
        <w:rPr>
          <w:sz w:val="28"/>
          <w:szCs w:val="28"/>
        </w:rPr>
      </w:pPr>
      <w:r>
        <w:rPr>
          <w:sz w:val="28"/>
          <w:szCs w:val="28"/>
        </w:rPr>
        <w:t>В то же время Салическая правда знала ответственность без вины, когда, например, наказывались «скопом» все присутствующие на месте насилия над женщиной, если они были на месте и не знали о насилии (</w:t>
      </w:r>
      <w:r>
        <w:rPr>
          <w:sz w:val="28"/>
          <w:szCs w:val="28"/>
          <w:lang w:val="en-US"/>
        </w:rPr>
        <w:t>XIII</w:t>
      </w:r>
      <w:r w:rsidRPr="00042373">
        <w:rPr>
          <w:sz w:val="28"/>
          <w:szCs w:val="28"/>
        </w:rPr>
        <w:t>, 10</w:t>
      </w:r>
      <w:r>
        <w:rPr>
          <w:sz w:val="28"/>
          <w:szCs w:val="28"/>
        </w:rPr>
        <w:t>, приб. 5). Соучастник, покушавшийся на преступление, наказывался, как правило, менее строго, чем исполнитель преступления. Вместе с тем подстрекающий к краже или убийству с помощью подкупа наказывался строже, чем исполнитель преступления (</w:t>
      </w:r>
      <w:r>
        <w:rPr>
          <w:sz w:val="28"/>
          <w:szCs w:val="28"/>
          <w:lang w:val="en-US"/>
        </w:rPr>
        <w:t>XXVIII</w:t>
      </w:r>
      <w:r w:rsidRPr="00042373">
        <w:rPr>
          <w:sz w:val="28"/>
          <w:szCs w:val="28"/>
        </w:rPr>
        <w:t>,</w:t>
      </w:r>
      <w:r>
        <w:rPr>
          <w:sz w:val="28"/>
          <w:szCs w:val="28"/>
        </w:rPr>
        <w:t xml:space="preserve"> 1-3).</w:t>
      </w:r>
    </w:p>
    <w:p w:rsidR="000020FF" w:rsidRDefault="00042373" w:rsidP="00B130A2">
      <w:pPr>
        <w:spacing w:line="360" w:lineRule="auto"/>
        <w:ind w:firstLine="684"/>
        <w:jc w:val="both"/>
        <w:rPr>
          <w:sz w:val="28"/>
          <w:szCs w:val="28"/>
        </w:rPr>
      </w:pPr>
      <w:r>
        <w:rPr>
          <w:sz w:val="28"/>
          <w:szCs w:val="28"/>
        </w:rPr>
        <w:t xml:space="preserve">Одним </w:t>
      </w:r>
      <w:r w:rsidR="000020FF">
        <w:rPr>
          <w:sz w:val="28"/>
          <w:szCs w:val="28"/>
        </w:rPr>
        <w:t xml:space="preserve">из обстоятельств, отягчающих преступление, было нарушение общепризнанных понятий чести – нападение на спящего, женщину, ребёнка, надругательство над трупом. Ограбление могилы наказывалось штрафом в 200 сол., в то время как открытое нападение на свободного франка с целью ограбления – в 63 сол. </w:t>
      </w:r>
    </w:p>
    <w:p w:rsidR="003B2FF6" w:rsidRDefault="002E19F1" w:rsidP="00B130A2">
      <w:pPr>
        <w:spacing w:line="360" w:lineRule="auto"/>
        <w:ind w:firstLine="684"/>
        <w:jc w:val="both"/>
        <w:rPr>
          <w:sz w:val="28"/>
          <w:szCs w:val="28"/>
        </w:rPr>
      </w:pPr>
      <w:r>
        <w:rPr>
          <w:sz w:val="28"/>
          <w:szCs w:val="28"/>
        </w:rPr>
        <w:t xml:space="preserve">За убийство свободного франка по Салической правде полагался значительный вергельд, равный 200 сол. Меньшим был вергельд за галло-римлянина, если он не был приближённым короля. Вергельд за убийство франка, </w:t>
      </w:r>
      <w:r w:rsidR="003B2FF6">
        <w:rPr>
          <w:sz w:val="28"/>
          <w:szCs w:val="28"/>
        </w:rPr>
        <w:t>находящегося на королевской службе,</w:t>
      </w:r>
      <w:r>
        <w:rPr>
          <w:sz w:val="28"/>
          <w:szCs w:val="28"/>
        </w:rPr>
        <w:t xml:space="preserve"> </w:t>
      </w:r>
      <w:r w:rsidR="003B2FF6">
        <w:rPr>
          <w:sz w:val="28"/>
          <w:szCs w:val="28"/>
        </w:rPr>
        <w:t xml:space="preserve">утраивался. Так, за убийство графа, королевского должностного лица полагался вергельд, равный 600 сол. Вергельд понижался до 300 сол., если граф был из полусвободных литов или рабов короля. </w:t>
      </w:r>
    </w:p>
    <w:p w:rsidR="008274CA" w:rsidRDefault="003B2FF6" w:rsidP="00B130A2">
      <w:pPr>
        <w:spacing w:line="360" w:lineRule="auto"/>
        <w:ind w:firstLine="684"/>
        <w:jc w:val="both"/>
        <w:rPr>
          <w:sz w:val="28"/>
          <w:szCs w:val="28"/>
        </w:rPr>
      </w:pPr>
      <w:r>
        <w:rPr>
          <w:sz w:val="28"/>
          <w:szCs w:val="28"/>
        </w:rPr>
        <w:t xml:space="preserve">Многократно увеличивался вергельд за жизнь королевского дружинника во время военных походов, а также за убийство представителя духовенства. За убийство священника уплачивался вергельд </w:t>
      </w:r>
      <w:r w:rsidR="008274CA">
        <w:rPr>
          <w:sz w:val="28"/>
          <w:szCs w:val="28"/>
        </w:rPr>
        <w:t>в 600 сол., за убийство епископа – 900 сол.</w:t>
      </w:r>
    </w:p>
    <w:p w:rsidR="008274CA" w:rsidRDefault="008274CA" w:rsidP="00B130A2">
      <w:pPr>
        <w:spacing w:line="360" w:lineRule="auto"/>
        <w:ind w:firstLine="684"/>
        <w:jc w:val="both"/>
        <w:rPr>
          <w:sz w:val="28"/>
          <w:szCs w:val="28"/>
        </w:rPr>
      </w:pPr>
      <w:r>
        <w:rPr>
          <w:sz w:val="28"/>
          <w:szCs w:val="28"/>
        </w:rPr>
        <w:t xml:space="preserve">В Салической правде подробно перечисляются и различные виды телесных повреждений, побоев, оскорблений словом, или действием. Штрафы за нанесение телесных повреждений варьировались от 9 до 200 сол., 200 сол. следовало за кастрацию человека; 100 сол. полагалось за ряд увечий, нанесённых одновременно, и за повреждение языка, лишившее человека способности говорить. </w:t>
      </w:r>
    </w:p>
    <w:p w:rsidR="00557ADF" w:rsidRDefault="008274CA" w:rsidP="00B130A2">
      <w:pPr>
        <w:spacing w:line="360" w:lineRule="auto"/>
        <w:ind w:firstLine="684"/>
        <w:jc w:val="both"/>
        <w:rPr>
          <w:sz w:val="28"/>
          <w:szCs w:val="28"/>
        </w:rPr>
      </w:pPr>
      <w:r>
        <w:rPr>
          <w:sz w:val="28"/>
          <w:szCs w:val="28"/>
        </w:rPr>
        <w:t xml:space="preserve">По Салической правде простое оскорбление свободного франка словом – уродом, зайцем, волком, лжецом и другими обидными прозвищами наказывалось штрафом в 3 сол., действием </w:t>
      </w:r>
      <w:r w:rsidR="00557ADF">
        <w:rPr>
          <w:sz w:val="28"/>
          <w:szCs w:val="28"/>
        </w:rPr>
        <w:t>– в 15 сол.</w:t>
      </w:r>
    </w:p>
    <w:p w:rsidR="00210568" w:rsidRDefault="00557ADF" w:rsidP="00B130A2">
      <w:pPr>
        <w:spacing w:line="360" w:lineRule="auto"/>
        <w:ind w:firstLine="684"/>
        <w:jc w:val="both"/>
        <w:rPr>
          <w:sz w:val="28"/>
          <w:szCs w:val="28"/>
        </w:rPr>
      </w:pPr>
      <w:r>
        <w:rPr>
          <w:sz w:val="28"/>
          <w:szCs w:val="28"/>
        </w:rPr>
        <w:t xml:space="preserve">В преступлениях </w:t>
      </w:r>
      <w:r w:rsidR="00E95112">
        <w:rPr>
          <w:sz w:val="28"/>
          <w:szCs w:val="28"/>
        </w:rPr>
        <w:t>против собственности содержится, прежде всего, длинный ряд статей, касающихся краж различных домашних животных, воровства в поле, в саду. При этом по Салической правде различались кражи, совершённые свободными или рабами, с</w:t>
      </w:r>
      <w:r w:rsidR="00722D41">
        <w:rPr>
          <w:sz w:val="28"/>
          <w:szCs w:val="28"/>
        </w:rPr>
        <w:t>о</w:t>
      </w:r>
      <w:r w:rsidR="00E95112">
        <w:rPr>
          <w:sz w:val="28"/>
          <w:szCs w:val="28"/>
        </w:rPr>
        <w:t xml:space="preserve"> взломом, подделкой ключей или без таковых, одного или нескольких животных. Учитывалось также, оставались ли у хозяина другие животные, их возраст и пол, была ли, например, свинья супоросая или нет.</w:t>
      </w:r>
    </w:p>
    <w:p w:rsidR="0081522F" w:rsidRDefault="00E95112" w:rsidP="00B130A2">
      <w:pPr>
        <w:spacing w:line="360" w:lineRule="auto"/>
        <w:ind w:firstLine="684"/>
        <w:jc w:val="both"/>
        <w:rPr>
          <w:sz w:val="28"/>
          <w:szCs w:val="28"/>
        </w:rPr>
      </w:pPr>
      <w:r>
        <w:rPr>
          <w:sz w:val="28"/>
          <w:szCs w:val="28"/>
        </w:rPr>
        <w:t xml:space="preserve">Вместе с тем в Салической правде устанавливались наказания  и в общей форме, в зависимости от стоимости похищенного имущества или от того, была кража простая или </w:t>
      </w:r>
      <w:r w:rsidR="00722D41">
        <w:rPr>
          <w:sz w:val="28"/>
          <w:szCs w:val="28"/>
        </w:rPr>
        <w:t xml:space="preserve">квалифицированная. Соответственно различались три вида краж: на сумму от 2 до 40 динариев, на сумму свыше 40 динариев и кража со взломом или подделкой ключей. Для свободных во всех случаях </w:t>
      </w:r>
      <w:r w:rsidR="0081522F">
        <w:rPr>
          <w:sz w:val="28"/>
          <w:szCs w:val="28"/>
        </w:rPr>
        <w:t>устанавливался штраф соответственно 15, 35 и 45 сол., рабы же присуждались в первом случае к возмещению ущерба и 120 ударам плетью, во втором – к кастрации или штрафу, в третьем – к смертной казни.</w:t>
      </w:r>
    </w:p>
    <w:p w:rsidR="00026318" w:rsidRDefault="0081522F" w:rsidP="00B130A2">
      <w:pPr>
        <w:spacing w:line="360" w:lineRule="auto"/>
        <w:ind w:firstLine="684"/>
        <w:jc w:val="both"/>
        <w:rPr>
          <w:sz w:val="28"/>
          <w:szCs w:val="28"/>
        </w:rPr>
      </w:pPr>
      <w:r>
        <w:rPr>
          <w:sz w:val="28"/>
          <w:szCs w:val="28"/>
        </w:rPr>
        <w:t>Салической правде были известны и такие преступления, как кража свободных людей (</w:t>
      </w:r>
      <w:r>
        <w:rPr>
          <w:sz w:val="28"/>
          <w:szCs w:val="28"/>
          <w:lang w:val="en-US"/>
        </w:rPr>
        <w:t>XX</w:t>
      </w:r>
      <w:r>
        <w:rPr>
          <w:sz w:val="28"/>
          <w:szCs w:val="28"/>
        </w:rPr>
        <w:t>, 9), кража рабов</w:t>
      </w:r>
      <w:r w:rsidRPr="0081522F">
        <w:rPr>
          <w:sz w:val="28"/>
          <w:szCs w:val="28"/>
        </w:rPr>
        <w:t xml:space="preserve"> (</w:t>
      </w:r>
      <w:r>
        <w:rPr>
          <w:sz w:val="28"/>
          <w:szCs w:val="28"/>
          <w:lang w:val="en-US"/>
        </w:rPr>
        <w:t>XX</w:t>
      </w:r>
      <w:r>
        <w:rPr>
          <w:sz w:val="28"/>
          <w:szCs w:val="28"/>
        </w:rPr>
        <w:t>, 10), которая приравнивалась к краже коня или упряжного животного, поджог дома, амбара, риги, разрушение чужого дома</w:t>
      </w:r>
      <w:r w:rsidR="00026318">
        <w:rPr>
          <w:sz w:val="28"/>
          <w:szCs w:val="28"/>
        </w:rPr>
        <w:t>, поломка изгороди, самовольное использование чужой вещи.</w:t>
      </w:r>
    </w:p>
    <w:p w:rsidR="00E95112" w:rsidRDefault="00026318" w:rsidP="00B130A2">
      <w:pPr>
        <w:spacing w:line="360" w:lineRule="auto"/>
        <w:ind w:firstLine="684"/>
        <w:jc w:val="both"/>
        <w:rPr>
          <w:sz w:val="28"/>
          <w:szCs w:val="28"/>
        </w:rPr>
      </w:pPr>
      <w:r>
        <w:rPr>
          <w:sz w:val="28"/>
          <w:szCs w:val="28"/>
        </w:rPr>
        <w:t>Особую группу составляли преступления против нравственности. Сюда относились по Салической правде такие преступления, как «насилие над свободной девушкой», караемое штрафом в 63 сол., сожительство с ней «по её доброй воле», караемое штрафом в 45 сол. Для сравнения можно указать, что оскорбление женщины словами «пособница ведьмы» наказывалось почти в три раза большим штрафом, чем насилие над ней. Раб, «причинивший насилие чужой рабыне», после которой наступила её смерть, кастрировался или уплачивал 6 сол.</w:t>
      </w:r>
      <w:r w:rsidR="008C1B68">
        <w:rPr>
          <w:sz w:val="28"/>
          <w:szCs w:val="28"/>
          <w:vertAlign w:val="superscript"/>
        </w:rPr>
        <w:t>1</w:t>
      </w:r>
      <w:r w:rsidR="0081522F">
        <w:rPr>
          <w:sz w:val="28"/>
          <w:szCs w:val="28"/>
        </w:rPr>
        <w:t xml:space="preserve">  </w:t>
      </w:r>
      <w:r w:rsidR="00E95112">
        <w:rPr>
          <w:sz w:val="28"/>
          <w:szCs w:val="28"/>
        </w:rPr>
        <w:t xml:space="preserve"> </w:t>
      </w:r>
    </w:p>
    <w:p w:rsidR="00BA73C7" w:rsidRDefault="00210568" w:rsidP="00210568">
      <w:pPr>
        <w:spacing w:line="360" w:lineRule="auto"/>
        <w:ind w:firstLine="684"/>
        <w:jc w:val="center"/>
        <w:rPr>
          <w:b/>
          <w:i/>
          <w:sz w:val="30"/>
          <w:szCs w:val="30"/>
        </w:rPr>
      </w:pPr>
      <w:r>
        <w:rPr>
          <w:b/>
          <w:i/>
          <w:sz w:val="30"/>
          <w:szCs w:val="30"/>
        </w:rPr>
        <w:t>2.8. Судебный процесс</w:t>
      </w:r>
    </w:p>
    <w:p w:rsidR="00210568" w:rsidRPr="00E459D3" w:rsidRDefault="00210568" w:rsidP="00B130A2">
      <w:pPr>
        <w:overflowPunct w:val="0"/>
        <w:autoSpaceDE w:val="0"/>
        <w:autoSpaceDN w:val="0"/>
        <w:adjustRightInd w:val="0"/>
        <w:spacing w:line="360" w:lineRule="auto"/>
        <w:ind w:firstLine="684"/>
        <w:jc w:val="both"/>
        <w:rPr>
          <w:sz w:val="28"/>
          <w:szCs w:val="28"/>
        </w:rPr>
      </w:pPr>
      <w:r w:rsidRPr="00E459D3">
        <w:rPr>
          <w:sz w:val="28"/>
          <w:szCs w:val="28"/>
        </w:rPr>
        <w:t>Старинные обычаи многих народов требовали, чтобы судебное дело возбуждалось не иначе как по заявлению потерпевшей стороны. На ней лежало формулирование обвинения и представление обвинения и доказательств. Такой процесс получил название обвинительного. Исключение из правил делалось только ради таких преступлений, которые существенным образом затрагивали общий интерес (измен, бегство с поля боя и т. д.). Виновные в этих преступлениях наказывались по инициативе властей. Изменников, по обыкновению, вешали, трусов топили в болоте и забрасывали хворостом.</w:t>
      </w:r>
    </w:p>
    <w:p w:rsidR="00210568" w:rsidRPr="00E459D3" w:rsidRDefault="00210568" w:rsidP="00B130A2">
      <w:pPr>
        <w:overflowPunct w:val="0"/>
        <w:autoSpaceDE w:val="0"/>
        <w:autoSpaceDN w:val="0"/>
        <w:adjustRightInd w:val="0"/>
        <w:spacing w:line="360" w:lineRule="auto"/>
        <w:ind w:firstLine="684"/>
        <w:jc w:val="both"/>
        <w:rPr>
          <w:sz w:val="28"/>
          <w:szCs w:val="28"/>
        </w:rPr>
      </w:pPr>
      <w:r w:rsidRPr="00E459D3">
        <w:rPr>
          <w:sz w:val="28"/>
          <w:szCs w:val="28"/>
        </w:rPr>
        <w:t>Никакого предварительного расследования конечно не было. Судья должен был ограничиться доказательствами, которые представляли стороны. При этом он знал, что не может полагаться на достоверность свидетельских показаний: что бы ни случилось</w:t>
      </w:r>
      <w:r w:rsidR="00E459D3" w:rsidRPr="00E459D3">
        <w:rPr>
          <w:sz w:val="28"/>
          <w:szCs w:val="28"/>
        </w:rPr>
        <w:t>,</w:t>
      </w:r>
      <w:r w:rsidRPr="00E459D3">
        <w:rPr>
          <w:sz w:val="28"/>
          <w:szCs w:val="28"/>
        </w:rPr>
        <w:t xml:space="preserve"> родич не станет показывать против родича, а человек, принадлежащий к враждебному роду, говорить в пользу противника.</w:t>
      </w:r>
    </w:p>
    <w:p w:rsidR="008C1B68" w:rsidRDefault="00210568" w:rsidP="00B130A2">
      <w:pPr>
        <w:overflowPunct w:val="0"/>
        <w:autoSpaceDE w:val="0"/>
        <w:autoSpaceDN w:val="0"/>
        <w:adjustRightInd w:val="0"/>
        <w:spacing w:line="360" w:lineRule="auto"/>
        <w:ind w:firstLine="684"/>
        <w:jc w:val="both"/>
        <w:rPr>
          <w:sz w:val="28"/>
          <w:szCs w:val="28"/>
        </w:rPr>
      </w:pPr>
      <w:r w:rsidRPr="00E459D3">
        <w:rPr>
          <w:sz w:val="28"/>
          <w:szCs w:val="28"/>
        </w:rPr>
        <w:t xml:space="preserve">Когда не удавалось добиться признания </w:t>
      </w:r>
      <w:r w:rsidR="00E91C37">
        <w:rPr>
          <w:sz w:val="28"/>
          <w:szCs w:val="28"/>
        </w:rPr>
        <w:t>–</w:t>
      </w:r>
      <w:r w:rsidRPr="00E459D3">
        <w:rPr>
          <w:sz w:val="28"/>
          <w:szCs w:val="28"/>
        </w:rPr>
        <w:t xml:space="preserve"> на чем сосредотачивались основные усилия, </w:t>
      </w:r>
      <w:r w:rsidR="00E91C37">
        <w:rPr>
          <w:sz w:val="28"/>
          <w:szCs w:val="28"/>
        </w:rPr>
        <w:t>–</w:t>
      </w:r>
      <w:r w:rsidRPr="00E459D3">
        <w:rPr>
          <w:sz w:val="28"/>
          <w:szCs w:val="28"/>
        </w:rPr>
        <w:t xml:space="preserve"> судьи апеллировали к богу. Так рождается ордалий </w:t>
      </w:r>
      <w:r w:rsidR="00E91C37">
        <w:rPr>
          <w:sz w:val="28"/>
          <w:szCs w:val="28"/>
        </w:rPr>
        <w:t>–</w:t>
      </w:r>
      <w:r w:rsidRPr="00E459D3">
        <w:rPr>
          <w:sz w:val="28"/>
          <w:szCs w:val="28"/>
        </w:rPr>
        <w:t xml:space="preserve"> “суд божий”, состоящий в испытании (не пытке!) соответствующей стороны в процессе. Наиболее распространенными способами ордалия в праве германских народов были испытания водой, железом и огнем.</w:t>
      </w:r>
      <w:r w:rsidR="00D163E6">
        <w:rPr>
          <w:sz w:val="28"/>
          <w:szCs w:val="28"/>
        </w:rPr>
        <w:t xml:space="preserve"> Салическая правда знает ордалии с помощью котелка с кипящей водой, в которую опускалась рука обвиняемого. Обожженная и плохо заживающая рука была </w:t>
      </w:r>
    </w:p>
    <w:p w:rsidR="008C1B68" w:rsidRDefault="008C1B68" w:rsidP="008C1B68">
      <w:pPr>
        <w:tabs>
          <w:tab w:val="left" w:pos="4455"/>
        </w:tabs>
        <w:spacing w:line="360" w:lineRule="auto"/>
        <w:rPr>
          <w:sz w:val="28"/>
          <w:szCs w:val="28"/>
        </w:rPr>
      </w:pPr>
      <w:r>
        <w:rPr>
          <w:sz w:val="28"/>
          <w:szCs w:val="28"/>
        </w:rPr>
        <w:t>_________</w:t>
      </w:r>
    </w:p>
    <w:p w:rsidR="008C1B68" w:rsidRDefault="008C1B68" w:rsidP="008C1B68">
      <w:pPr>
        <w:spacing w:line="360" w:lineRule="auto"/>
        <w:rPr>
          <w:sz w:val="28"/>
          <w:szCs w:val="28"/>
        </w:rPr>
      </w:pPr>
      <w:r>
        <w:rPr>
          <w:sz w:val="28"/>
          <w:szCs w:val="28"/>
          <w:vertAlign w:val="superscript"/>
        </w:rPr>
        <w:t>1</w:t>
      </w:r>
      <w:r>
        <w:rPr>
          <w:sz w:val="28"/>
          <w:szCs w:val="28"/>
        </w:rPr>
        <w:t>Жидков О.А. История государства и права зарубежных стран. М., 2000.</w:t>
      </w:r>
    </w:p>
    <w:p w:rsidR="00D163E6" w:rsidRDefault="00D163E6" w:rsidP="00B130A2">
      <w:pPr>
        <w:overflowPunct w:val="0"/>
        <w:autoSpaceDE w:val="0"/>
        <w:autoSpaceDN w:val="0"/>
        <w:adjustRightInd w:val="0"/>
        <w:spacing w:line="360" w:lineRule="auto"/>
        <w:jc w:val="both"/>
        <w:rPr>
          <w:sz w:val="28"/>
          <w:szCs w:val="28"/>
        </w:rPr>
      </w:pPr>
      <w:r>
        <w:rPr>
          <w:sz w:val="28"/>
          <w:szCs w:val="28"/>
        </w:rPr>
        <w:t>свидетельством его виновности. От испытания котелком можно было откупиться, причём сумма выкупа зависела от суммы предполагаемого штрафа в случае проигранного дела, но была значительно ниже, чем сам штраф. Возможность «выкупа руки от котелка» была социальной привилегией богатого преступника.</w:t>
      </w:r>
    </w:p>
    <w:p w:rsidR="00210568" w:rsidRPr="00E459D3" w:rsidRDefault="00210568" w:rsidP="00B130A2">
      <w:pPr>
        <w:overflowPunct w:val="0"/>
        <w:autoSpaceDE w:val="0"/>
        <w:autoSpaceDN w:val="0"/>
        <w:adjustRightInd w:val="0"/>
        <w:spacing w:line="360" w:lineRule="auto"/>
        <w:ind w:firstLine="684"/>
        <w:jc w:val="both"/>
        <w:rPr>
          <w:sz w:val="28"/>
          <w:szCs w:val="28"/>
        </w:rPr>
      </w:pPr>
      <w:r w:rsidRPr="00E459D3">
        <w:rPr>
          <w:sz w:val="28"/>
          <w:szCs w:val="28"/>
        </w:rPr>
        <w:t xml:space="preserve"> Особой формой ордалия был судебный поединок. Он назначался во всех тех случаях, когда ответчик обвинял истца во лжи. С возникновением феодальных отношений поединки между лицами, принадлежавшими к противоположным классам, стали невозможны (за редким исключением). Дворяне дрались на конях и своим оружием, крестьяне </w:t>
      </w:r>
      <w:r w:rsidR="00E91C37">
        <w:rPr>
          <w:sz w:val="28"/>
          <w:szCs w:val="28"/>
        </w:rPr>
        <w:t>–</w:t>
      </w:r>
      <w:r w:rsidRPr="00E459D3">
        <w:rPr>
          <w:sz w:val="28"/>
          <w:szCs w:val="28"/>
        </w:rPr>
        <w:t xml:space="preserve"> на дубинках. </w:t>
      </w:r>
    </w:p>
    <w:p w:rsidR="00210568" w:rsidRPr="00E459D3" w:rsidRDefault="00210568" w:rsidP="00B130A2">
      <w:pPr>
        <w:overflowPunct w:val="0"/>
        <w:autoSpaceDE w:val="0"/>
        <w:autoSpaceDN w:val="0"/>
        <w:adjustRightInd w:val="0"/>
        <w:spacing w:line="360" w:lineRule="auto"/>
        <w:ind w:firstLine="684"/>
        <w:jc w:val="both"/>
        <w:rPr>
          <w:sz w:val="28"/>
          <w:szCs w:val="28"/>
        </w:rPr>
      </w:pPr>
      <w:r w:rsidRPr="00E459D3">
        <w:rPr>
          <w:sz w:val="28"/>
          <w:szCs w:val="28"/>
        </w:rPr>
        <w:t>Своеобразным видом ордалия служила клятва, выступавшая в форме соприсяжничества: обвиняемый отрицал обвинение клятвой, но вместе с ним должны были клясться и те, которых он приводил в качестве своих соприсяжников. Число последних различалось в зависимости от важности дела. Салическая правда назначает в одних случаях 6, в других 72 соприсяжника. Соприсяжник не свидетель (нельзя ведь заранее установить число свидетелей). В его задачу входило одно - удостоверить клятвой (присягой), что тот, кого обвиняют, не мог  совершить преступление. Если при произнесении клятвы хоть один из  соприсяжников сбивался, дело считалось проигранным.</w:t>
      </w:r>
    </w:p>
    <w:p w:rsidR="00210568" w:rsidRPr="00E459D3" w:rsidRDefault="00210568" w:rsidP="00B130A2">
      <w:pPr>
        <w:overflowPunct w:val="0"/>
        <w:autoSpaceDE w:val="0"/>
        <w:autoSpaceDN w:val="0"/>
        <w:adjustRightInd w:val="0"/>
        <w:spacing w:line="360" w:lineRule="auto"/>
        <w:ind w:firstLine="684"/>
        <w:jc w:val="both"/>
        <w:rPr>
          <w:sz w:val="28"/>
          <w:szCs w:val="28"/>
        </w:rPr>
      </w:pPr>
      <w:r w:rsidRPr="00E459D3">
        <w:rPr>
          <w:sz w:val="28"/>
          <w:szCs w:val="28"/>
        </w:rPr>
        <w:t xml:space="preserve">С распадением родовых связей и ростом бедности крестьянину все труднее становилось прибегать к рискованной помощи соприсяжников. Но тем легче это было сделать знатному синьору, окруженными вассалами и дружиной. Христианство прибавило к старинным испытаниям несколько новых видов: клятву на Евангелие, на святых мощах, испытание крестом. </w:t>
      </w:r>
    </w:p>
    <w:p w:rsidR="00210568" w:rsidRPr="00E459D3" w:rsidRDefault="00210568" w:rsidP="00210568">
      <w:pPr>
        <w:spacing w:line="360" w:lineRule="auto"/>
        <w:ind w:firstLine="684"/>
        <w:rPr>
          <w:sz w:val="28"/>
          <w:szCs w:val="28"/>
        </w:rPr>
      </w:pPr>
    </w:p>
    <w:p w:rsidR="00BA73C7" w:rsidRDefault="00BA73C7" w:rsidP="00C12B34">
      <w:pPr>
        <w:spacing w:line="360" w:lineRule="auto"/>
        <w:ind w:firstLine="684"/>
        <w:rPr>
          <w:sz w:val="28"/>
          <w:szCs w:val="28"/>
        </w:rPr>
      </w:pPr>
    </w:p>
    <w:p w:rsidR="002850C1" w:rsidRDefault="002850C1" w:rsidP="00C12B34">
      <w:pPr>
        <w:spacing w:line="360" w:lineRule="auto"/>
        <w:ind w:firstLine="684"/>
        <w:rPr>
          <w:sz w:val="28"/>
          <w:szCs w:val="28"/>
        </w:rPr>
      </w:pPr>
    </w:p>
    <w:p w:rsidR="002850C1" w:rsidRDefault="002850C1" w:rsidP="00C12B34">
      <w:pPr>
        <w:spacing w:line="360" w:lineRule="auto"/>
        <w:ind w:firstLine="684"/>
        <w:rPr>
          <w:sz w:val="28"/>
          <w:szCs w:val="28"/>
        </w:rPr>
      </w:pPr>
    </w:p>
    <w:p w:rsidR="002850C1" w:rsidRDefault="002850C1" w:rsidP="00C12B34">
      <w:pPr>
        <w:spacing w:line="360" w:lineRule="auto"/>
        <w:ind w:firstLine="684"/>
        <w:rPr>
          <w:sz w:val="28"/>
          <w:szCs w:val="28"/>
        </w:rPr>
      </w:pPr>
    </w:p>
    <w:p w:rsidR="002850C1" w:rsidRDefault="002850C1" w:rsidP="002850C1">
      <w:pPr>
        <w:spacing w:line="360" w:lineRule="auto"/>
        <w:ind w:firstLine="684"/>
        <w:jc w:val="center"/>
        <w:rPr>
          <w:sz w:val="28"/>
          <w:szCs w:val="28"/>
        </w:rPr>
      </w:pPr>
      <w:r>
        <w:rPr>
          <w:b/>
          <w:i/>
          <w:sz w:val="32"/>
          <w:szCs w:val="32"/>
        </w:rPr>
        <w:t>ЗАКЛЮЧЕНИЕ</w:t>
      </w:r>
    </w:p>
    <w:p w:rsidR="002850C1" w:rsidRDefault="00FE13A6" w:rsidP="00B130A2">
      <w:pPr>
        <w:spacing w:line="360" w:lineRule="auto"/>
        <w:ind w:firstLine="684"/>
        <w:jc w:val="both"/>
        <w:rPr>
          <w:sz w:val="28"/>
          <w:szCs w:val="28"/>
        </w:rPr>
      </w:pPr>
      <w:r>
        <w:rPr>
          <w:sz w:val="28"/>
          <w:szCs w:val="28"/>
        </w:rPr>
        <w:t xml:space="preserve">Таким образом, в работе затронута тема возникновения и развития государства у франков, а также </w:t>
      </w:r>
      <w:r w:rsidR="006375FD">
        <w:rPr>
          <w:sz w:val="28"/>
          <w:szCs w:val="28"/>
        </w:rPr>
        <w:t>рассмотрен древнейший свод статей – Салическая правда.</w:t>
      </w:r>
    </w:p>
    <w:p w:rsidR="006375FD" w:rsidRDefault="006375FD" w:rsidP="00B130A2">
      <w:pPr>
        <w:spacing w:line="360" w:lineRule="auto"/>
        <w:ind w:firstLine="684"/>
        <w:jc w:val="both"/>
        <w:rPr>
          <w:sz w:val="28"/>
          <w:szCs w:val="28"/>
        </w:rPr>
      </w:pPr>
      <w:r>
        <w:rPr>
          <w:sz w:val="28"/>
          <w:szCs w:val="28"/>
        </w:rPr>
        <w:t>Подробно охарактеризован процесс возникновения и развития государства: рассмотрен этап формирования феодального общества и государства у франков, дана краткая, но содержательная характеристика реформе Карла Мартелла, а также подробно рассмотрен государственный строй феодального общества франков.</w:t>
      </w:r>
    </w:p>
    <w:p w:rsidR="006375FD" w:rsidRDefault="006375FD" w:rsidP="00B130A2">
      <w:pPr>
        <w:spacing w:line="360" w:lineRule="auto"/>
        <w:ind w:firstLine="684"/>
        <w:jc w:val="both"/>
        <w:rPr>
          <w:sz w:val="28"/>
          <w:szCs w:val="28"/>
        </w:rPr>
      </w:pPr>
      <w:r>
        <w:rPr>
          <w:sz w:val="28"/>
          <w:szCs w:val="28"/>
        </w:rPr>
        <w:t xml:space="preserve">Кроме того, сделан анализ Салической правды и выявлены основные пункты, которые рассмотрены в курсовой работе. Это возникновение Салической правды, имущественные отношения, в которых большое внимание уделено аллоду и собственности, договорные отношения, где подробно рассматривается основная сделка, получившая распространение </w:t>
      </w:r>
      <w:r w:rsidR="00167858">
        <w:rPr>
          <w:sz w:val="28"/>
          <w:szCs w:val="28"/>
        </w:rPr>
        <w:t xml:space="preserve">у франков. Кроме этого в Салической правде рассматривались брак и семья, обычай кровной мести, который практически был запрещён, преступления и наказания, приведённые в Салической правде, особенно хорошо рассматриваются в данной курсовой работе убийство и наказание. </w:t>
      </w:r>
    </w:p>
    <w:p w:rsidR="00167858" w:rsidRDefault="00167858" w:rsidP="00B130A2">
      <w:pPr>
        <w:spacing w:line="360" w:lineRule="auto"/>
        <w:ind w:firstLine="684"/>
        <w:jc w:val="both"/>
        <w:rPr>
          <w:sz w:val="28"/>
          <w:szCs w:val="28"/>
        </w:rPr>
      </w:pPr>
      <w:r>
        <w:rPr>
          <w:sz w:val="28"/>
          <w:szCs w:val="28"/>
        </w:rPr>
        <w:t>Наконец, в работе рассмотрено производство самого судебного процесса.</w:t>
      </w:r>
    </w:p>
    <w:p w:rsidR="00167858" w:rsidRDefault="00167858" w:rsidP="00B130A2">
      <w:pPr>
        <w:spacing w:line="360" w:lineRule="auto"/>
        <w:ind w:firstLine="684"/>
        <w:jc w:val="both"/>
        <w:rPr>
          <w:sz w:val="28"/>
          <w:szCs w:val="28"/>
        </w:rPr>
      </w:pPr>
      <w:r>
        <w:rPr>
          <w:sz w:val="28"/>
          <w:szCs w:val="28"/>
        </w:rPr>
        <w:t xml:space="preserve">Делая вывод, можно сказать, что статьи Салической правды были в какой-то мере жестоки, а в какой-то – менее </w:t>
      </w:r>
      <w:r w:rsidR="00DB1BA9">
        <w:rPr>
          <w:sz w:val="28"/>
          <w:szCs w:val="28"/>
        </w:rPr>
        <w:t>жестоки,</w:t>
      </w:r>
      <w:r>
        <w:rPr>
          <w:sz w:val="28"/>
          <w:szCs w:val="28"/>
        </w:rPr>
        <w:t xml:space="preserve"> чем в законах многих стран нынешнего времени.</w:t>
      </w:r>
    </w:p>
    <w:p w:rsidR="0014316E" w:rsidRDefault="0014316E" w:rsidP="002850C1">
      <w:pPr>
        <w:spacing w:line="360" w:lineRule="auto"/>
        <w:ind w:firstLine="684"/>
        <w:rPr>
          <w:sz w:val="28"/>
          <w:szCs w:val="28"/>
        </w:rPr>
      </w:pPr>
    </w:p>
    <w:p w:rsidR="0014316E" w:rsidRDefault="0014316E" w:rsidP="002850C1">
      <w:pPr>
        <w:spacing w:line="360" w:lineRule="auto"/>
        <w:ind w:firstLine="684"/>
        <w:rPr>
          <w:sz w:val="28"/>
          <w:szCs w:val="28"/>
        </w:rPr>
      </w:pPr>
    </w:p>
    <w:p w:rsidR="0014316E" w:rsidRDefault="0014316E" w:rsidP="002850C1">
      <w:pPr>
        <w:spacing w:line="360" w:lineRule="auto"/>
        <w:ind w:firstLine="684"/>
        <w:rPr>
          <w:sz w:val="28"/>
          <w:szCs w:val="28"/>
        </w:rPr>
      </w:pPr>
    </w:p>
    <w:p w:rsidR="0014316E" w:rsidRDefault="0014316E" w:rsidP="002850C1">
      <w:pPr>
        <w:spacing w:line="360" w:lineRule="auto"/>
        <w:ind w:firstLine="684"/>
        <w:rPr>
          <w:sz w:val="28"/>
          <w:szCs w:val="28"/>
        </w:rPr>
      </w:pPr>
    </w:p>
    <w:p w:rsidR="0014316E" w:rsidRDefault="0014316E" w:rsidP="002850C1">
      <w:pPr>
        <w:spacing w:line="360" w:lineRule="auto"/>
        <w:ind w:firstLine="684"/>
        <w:rPr>
          <w:sz w:val="28"/>
          <w:szCs w:val="28"/>
        </w:rPr>
      </w:pPr>
    </w:p>
    <w:p w:rsidR="0014316E" w:rsidRDefault="0014316E" w:rsidP="002850C1">
      <w:pPr>
        <w:spacing w:line="360" w:lineRule="auto"/>
        <w:ind w:firstLine="684"/>
        <w:rPr>
          <w:sz w:val="28"/>
          <w:szCs w:val="28"/>
        </w:rPr>
      </w:pPr>
    </w:p>
    <w:p w:rsidR="0014316E" w:rsidRDefault="0014316E" w:rsidP="002850C1">
      <w:pPr>
        <w:spacing w:line="360" w:lineRule="auto"/>
        <w:ind w:firstLine="684"/>
        <w:rPr>
          <w:sz w:val="28"/>
          <w:szCs w:val="28"/>
        </w:rPr>
      </w:pPr>
    </w:p>
    <w:p w:rsidR="0014316E" w:rsidRDefault="0014316E" w:rsidP="0014316E">
      <w:pPr>
        <w:spacing w:line="360" w:lineRule="auto"/>
        <w:ind w:firstLine="684"/>
        <w:jc w:val="center"/>
        <w:rPr>
          <w:b/>
          <w:i/>
          <w:sz w:val="32"/>
          <w:szCs w:val="32"/>
        </w:rPr>
      </w:pPr>
      <w:r>
        <w:rPr>
          <w:b/>
          <w:i/>
          <w:sz w:val="32"/>
          <w:szCs w:val="32"/>
        </w:rPr>
        <w:t>Список используемых источников</w:t>
      </w:r>
    </w:p>
    <w:p w:rsidR="0014316E" w:rsidRDefault="0014316E" w:rsidP="0033229B">
      <w:pPr>
        <w:numPr>
          <w:ilvl w:val="0"/>
          <w:numId w:val="4"/>
        </w:numPr>
        <w:spacing w:line="360" w:lineRule="auto"/>
        <w:rPr>
          <w:sz w:val="28"/>
          <w:szCs w:val="28"/>
        </w:rPr>
      </w:pPr>
      <w:r>
        <w:rPr>
          <w:sz w:val="28"/>
          <w:szCs w:val="28"/>
        </w:rPr>
        <w:t xml:space="preserve">История государства и права зарубежных стран. Ч. 1. </w:t>
      </w:r>
      <w:r w:rsidR="0033229B">
        <w:rPr>
          <w:sz w:val="28"/>
          <w:szCs w:val="28"/>
        </w:rPr>
        <w:t>// под редакцией Жидкова О.А. Изд-во «Норма».- М., 2000.</w:t>
      </w:r>
    </w:p>
    <w:p w:rsidR="0033229B" w:rsidRDefault="0033229B" w:rsidP="0033229B">
      <w:pPr>
        <w:numPr>
          <w:ilvl w:val="0"/>
          <w:numId w:val="4"/>
        </w:numPr>
        <w:spacing w:line="360" w:lineRule="auto"/>
        <w:rPr>
          <w:sz w:val="28"/>
          <w:szCs w:val="28"/>
        </w:rPr>
      </w:pPr>
      <w:r>
        <w:rPr>
          <w:sz w:val="28"/>
          <w:szCs w:val="28"/>
        </w:rPr>
        <w:t>История феодального государства и права // Черниловский З.М. - М., 1958.</w:t>
      </w:r>
    </w:p>
    <w:p w:rsidR="0033229B" w:rsidRDefault="0033229B" w:rsidP="0033229B">
      <w:pPr>
        <w:numPr>
          <w:ilvl w:val="0"/>
          <w:numId w:val="4"/>
        </w:numPr>
        <w:spacing w:line="360" w:lineRule="auto"/>
        <w:rPr>
          <w:sz w:val="28"/>
          <w:szCs w:val="28"/>
        </w:rPr>
      </w:pPr>
      <w:r>
        <w:rPr>
          <w:sz w:val="28"/>
          <w:szCs w:val="28"/>
        </w:rPr>
        <w:t>Хрестоматия памятников феодального государства и права // под редакцией Черниловского З.М.- М., 1996.</w:t>
      </w:r>
    </w:p>
    <w:p w:rsidR="0033229B" w:rsidRDefault="0033229B" w:rsidP="0033229B">
      <w:pPr>
        <w:numPr>
          <w:ilvl w:val="0"/>
          <w:numId w:val="4"/>
        </w:numPr>
        <w:spacing w:line="360" w:lineRule="auto"/>
        <w:rPr>
          <w:sz w:val="28"/>
          <w:szCs w:val="28"/>
        </w:rPr>
      </w:pPr>
      <w:r>
        <w:rPr>
          <w:sz w:val="28"/>
          <w:szCs w:val="28"/>
        </w:rPr>
        <w:t>Хрестоматия по всеобщей истории государства и права // под редакцией Черниловского З.М. – М., 1998.</w:t>
      </w:r>
    </w:p>
    <w:p w:rsidR="0033229B" w:rsidRDefault="0033229B" w:rsidP="0033229B">
      <w:pPr>
        <w:numPr>
          <w:ilvl w:val="0"/>
          <w:numId w:val="4"/>
        </w:numPr>
        <w:spacing w:line="360" w:lineRule="auto"/>
        <w:rPr>
          <w:sz w:val="28"/>
          <w:szCs w:val="28"/>
        </w:rPr>
      </w:pPr>
      <w:r>
        <w:rPr>
          <w:sz w:val="28"/>
          <w:szCs w:val="28"/>
        </w:rPr>
        <w:t>Хрестоматия по всеобщей истории государства и права // под редакцией Батыева К.И. – М., 1996.</w:t>
      </w:r>
    </w:p>
    <w:p w:rsidR="0033229B" w:rsidRPr="00E74ADC" w:rsidRDefault="00E74ADC" w:rsidP="0033229B">
      <w:pPr>
        <w:numPr>
          <w:ilvl w:val="0"/>
          <w:numId w:val="4"/>
        </w:numPr>
        <w:spacing w:line="360" w:lineRule="auto"/>
        <w:rPr>
          <w:sz w:val="28"/>
          <w:szCs w:val="28"/>
        </w:rPr>
      </w:pPr>
      <w:r>
        <w:rPr>
          <w:sz w:val="28"/>
          <w:szCs w:val="28"/>
        </w:rPr>
        <w:t>Салическая правда //</w:t>
      </w:r>
      <w:r w:rsidRPr="00E74ADC">
        <w:rPr>
          <w:sz w:val="28"/>
          <w:szCs w:val="28"/>
        </w:rPr>
        <w:t xml:space="preserve"> Русский пер. Н.П. Грацианского и А. Г. Муравьева, Казань, 1913</w:t>
      </w:r>
      <w:r w:rsidR="00644DD1">
        <w:rPr>
          <w:sz w:val="28"/>
          <w:szCs w:val="28"/>
        </w:rPr>
        <w:t>.</w:t>
      </w:r>
      <w:bookmarkStart w:id="0" w:name="_GoBack"/>
      <w:bookmarkEnd w:id="0"/>
    </w:p>
    <w:sectPr w:rsidR="0033229B" w:rsidRPr="00E74ADC" w:rsidSect="004A1EE3">
      <w:footerReference w:type="even" r:id="rId7"/>
      <w:footerReference w:type="default" r:id="rId8"/>
      <w:pgSz w:w="11906" w:h="16838" w:code="9"/>
      <w:pgMar w:top="1134" w:right="848" w:bottom="1134" w:left="171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10F" w:rsidRDefault="00DD210F">
      <w:r>
        <w:separator/>
      </w:r>
    </w:p>
  </w:endnote>
  <w:endnote w:type="continuationSeparator" w:id="0">
    <w:p w:rsidR="00DD210F" w:rsidRDefault="00DD2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THarmonica">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44E" w:rsidRDefault="0042444E" w:rsidP="004A1EE3">
    <w:pPr>
      <w:pStyle w:val="a3"/>
      <w:framePr w:wrap="around" w:vAnchor="text" w:hAnchor="margin" w:xAlign="right" w:y="1"/>
      <w:rPr>
        <w:rStyle w:val="a4"/>
      </w:rPr>
    </w:pPr>
  </w:p>
  <w:p w:rsidR="0042444E" w:rsidRDefault="0042444E" w:rsidP="00286DF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44E" w:rsidRDefault="00C651BE" w:rsidP="004A1EE3">
    <w:pPr>
      <w:pStyle w:val="a3"/>
      <w:framePr w:wrap="around" w:vAnchor="text" w:hAnchor="margin" w:xAlign="right" w:y="1"/>
      <w:rPr>
        <w:rStyle w:val="a4"/>
      </w:rPr>
    </w:pPr>
    <w:r>
      <w:rPr>
        <w:rStyle w:val="a4"/>
        <w:noProof/>
      </w:rPr>
      <w:t>2</w:t>
    </w:r>
  </w:p>
  <w:p w:rsidR="0042444E" w:rsidRDefault="0042444E" w:rsidP="00286DF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10F" w:rsidRDefault="00DD210F">
      <w:r>
        <w:separator/>
      </w:r>
    </w:p>
  </w:footnote>
  <w:footnote w:type="continuationSeparator" w:id="0">
    <w:p w:rsidR="00DD210F" w:rsidRDefault="00DD21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4E044A"/>
    <w:multiLevelType w:val="hybridMultilevel"/>
    <w:tmpl w:val="B7F0E656"/>
    <w:lvl w:ilvl="0" w:tplc="BC96408C">
      <w:start w:val="1"/>
      <w:numFmt w:val="decimal"/>
      <w:lvlText w:val="%1."/>
      <w:lvlJc w:val="left"/>
      <w:pPr>
        <w:tabs>
          <w:tab w:val="num" w:pos="1659"/>
        </w:tabs>
        <w:ind w:left="1659" w:hanging="975"/>
      </w:pPr>
      <w:rPr>
        <w:rFonts w:hint="default"/>
      </w:rPr>
    </w:lvl>
    <w:lvl w:ilvl="1" w:tplc="04190019" w:tentative="1">
      <w:start w:val="1"/>
      <w:numFmt w:val="lowerLetter"/>
      <w:lvlText w:val="%2."/>
      <w:lvlJc w:val="left"/>
      <w:pPr>
        <w:tabs>
          <w:tab w:val="num" w:pos="1764"/>
        </w:tabs>
        <w:ind w:left="1764" w:hanging="360"/>
      </w:pPr>
    </w:lvl>
    <w:lvl w:ilvl="2" w:tplc="0419001B" w:tentative="1">
      <w:start w:val="1"/>
      <w:numFmt w:val="lowerRoman"/>
      <w:lvlText w:val="%3."/>
      <w:lvlJc w:val="right"/>
      <w:pPr>
        <w:tabs>
          <w:tab w:val="num" w:pos="2484"/>
        </w:tabs>
        <w:ind w:left="2484" w:hanging="180"/>
      </w:pPr>
    </w:lvl>
    <w:lvl w:ilvl="3" w:tplc="0419000F" w:tentative="1">
      <w:start w:val="1"/>
      <w:numFmt w:val="decimal"/>
      <w:lvlText w:val="%4."/>
      <w:lvlJc w:val="left"/>
      <w:pPr>
        <w:tabs>
          <w:tab w:val="num" w:pos="3204"/>
        </w:tabs>
        <w:ind w:left="3204" w:hanging="360"/>
      </w:pPr>
    </w:lvl>
    <w:lvl w:ilvl="4" w:tplc="04190019" w:tentative="1">
      <w:start w:val="1"/>
      <w:numFmt w:val="lowerLetter"/>
      <w:lvlText w:val="%5."/>
      <w:lvlJc w:val="left"/>
      <w:pPr>
        <w:tabs>
          <w:tab w:val="num" w:pos="3924"/>
        </w:tabs>
        <w:ind w:left="3924" w:hanging="360"/>
      </w:pPr>
    </w:lvl>
    <w:lvl w:ilvl="5" w:tplc="0419001B" w:tentative="1">
      <w:start w:val="1"/>
      <w:numFmt w:val="lowerRoman"/>
      <w:lvlText w:val="%6."/>
      <w:lvlJc w:val="right"/>
      <w:pPr>
        <w:tabs>
          <w:tab w:val="num" w:pos="4644"/>
        </w:tabs>
        <w:ind w:left="4644" w:hanging="180"/>
      </w:pPr>
    </w:lvl>
    <w:lvl w:ilvl="6" w:tplc="0419000F" w:tentative="1">
      <w:start w:val="1"/>
      <w:numFmt w:val="decimal"/>
      <w:lvlText w:val="%7."/>
      <w:lvlJc w:val="left"/>
      <w:pPr>
        <w:tabs>
          <w:tab w:val="num" w:pos="5364"/>
        </w:tabs>
        <w:ind w:left="5364" w:hanging="360"/>
      </w:pPr>
    </w:lvl>
    <w:lvl w:ilvl="7" w:tplc="04190019" w:tentative="1">
      <w:start w:val="1"/>
      <w:numFmt w:val="lowerLetter"/>
      <w:lvlText w:val="%8."/>
      <w:lvlJc w:val="left"/>
      <w:pPr>
        <w:tabs>
          <w:tab w:val="num" w:pos="6084"/>
        </w:tabs>
        <w:ind w:left="6084" w:hanging="360"/>
      </w:pPr>
    </w:lvl>
    <w:lvl w:ilvl="8" w:tplc="0419001B" w:tentative="1">
      <w:start w:val="1"/>
      <w:numFmt w:val="lowerRoman"/>
      <w:lvlText w:val="%9."/>
      <w:lvlJc w:val="right"/>
      <w:pPr>
        <w:tabs>
          <w:tab w:val="num" w:pos="6804"/>
        </w:tabs>
        <w:ind w:left="6804" w:hanging="180"/>
      </w:pPr>
    </w:lvl>
  </w:abstractNum>
  <w:abstractNum w:abstractNumId="1">
    <w:nsid w:val="42B67E0C"/>
    <w:multiLevelType w:val="multilevel"/>
    <w:tmpl w:val="C2CA5DF4"/>
    <w:lvl w:ilvl="0">
      <w:start w:val="1"/>
      <w:numFmt w:val="decimal"/>
      <w:lvlText w:val="%1."/>
      <w:lvlJc w:val="left"/>
      <w:pPr>
        <w:tabs>
          <w:tab w:val="num" w:pos="555"/>
        </w:tabs>
        <w:ind w:left="555" w:hanging="555"/>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440"/>
        </w:tabs>
        <w:ind w:left="1440" w:hanging="144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800"/>
        </w:tabs>
        <w:ind w:left="1800" w:hanging="1800"/>
      </w:pPr>
      <w:rPr>
        <w:rFonts w:hint="default"/>
        <w:u w:val="none"/>
      </w:rPr>
    </w:lvl>
    <w:lvl w:ilvl="7">
      <w:start w:val="1"/>
      <w:numFmt w:val="decimal"/>
      <w:lvlText w:val="%1.%2.%3.%4.%5.%6.%7.%8."/>
      <w:lvlJc w:val="left"/>
      <w:pPr>
        <w:tabs>
          <w:tab w:val="num" w:pos="2160"/>
        </w:tabs>
        <w:ind w:left="2160" w:hanging="2160"/>
      </w:pPr>
      <w:rPr>
        <w:rFonts w:hint="default"/>
        <w:u w:val="none"/>
      </w:rPr>
    </w:lvl>
    <w:lvl w:ilvl="8">
      <w:start w:val="1"/>
      <w:numFmt w:val="decimal"/>
      <w:lvlText w:val="%1.%2.%3.%4.%5.%6.%7.%8.%9."/>
      <w:lvlJc w:val="left"/>
      <w:pPr>
        <w:tabs>
          <w:tab w:val="num" w:pos="2160"/>
        </w:tabs>
        <w:ind w:left="2160" w:hanging="2160"/>
      </w:pPr>
      <w:rPr>
        <w:rFonts w:hint="default"/>
        <w:u w:val="none"/>
      </w:rPr>
    </w:lvl>
  </w:abstractNum>
  <w:abstractNum w:abstractNumId="2">
    <w:nsid w:val="587665C9"/>
    <w:multiLevelType w:val="multilevel"/>
    <w:tmpl w:val="C2CA5DF4"/>
    <w:lvl w:ilvl="0">
      <w:start w:val="1"/>
      <w:numFmt w:val="decimal"/>
      <w:lvlText w:val="%1."/>
      <w:lvlJc w:val="left"/>
      <w:pPr>
        <w:tabs>
          <w:tab w:val="num" w:pos="555"/>
        </w:tabs>
        <w:ind w:left="555" w:hanging="555"/>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440"/>
        </w:tabs>
        <w:ind w:left="1440" w:hanging="144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800"/>
        </w:tabs>
        <w:ind w:left="1800" w:hanging="1800"/>
      </w:pPr>
      <w:rPr>
        <w:rFonts w:hint="default"/>
        <w:u w:val="none"/>
      </w:rPr>
    </w:lvl>
    <w:lvl w:ilvl="7">
      <w:start w:val="1"/>
      <w:numFmt w:val="decimal"/>
      <w:lvlText w:val="%1.%2.%3.%4.%5.%6.%7.%8."/>
      <w:lvlJc w:val="left"/>
      <w:pPr>
        <w:tabs>
          <w:tab w:val="num" w:pos="2160"/>
        </w:tabs>
        <w:ind w:left="2160" w:hanging="2160"/>
      </w:pPr>
      <w:rPr>
        <w:rFonts w:hint="default"/>
        <w:u w:val="none"/>
      </w:rPr>
    </w:lvl>
    <w:lvl w:ilvl="8">
      <w:start w:val="1"/>
      <w:numFmt w:val="decimal"/>
      <w:lvlText w:val="%1.%2.%3.%4.%5.%6.%7.%8.%9."/>
      <w:lvlJc w:val="left"/>
      <w:pPr>
        <w:tabs>
          <w:tab w:val="num" w:pos="2160"/>
        </w:tabs>
        <w:ind w:left="2160" w:hanging="2160"/>
      </w:pPr>
      <w:rPr>
        <w:rFonts w:hint="default"/>
        <w:u w:val="none"/>
      </w:rPr>
    </w:lvl>
  </w:abstractNum>
  <w:abstractNum w:abstractNumId="3">
    <w:nsid w:val="61A123F7"/>
    <w:multiLevelType w:val="multilevel"/>
    <w:tmpl w:val="B84CD0FE"/>
    <w:lvl w:ilvl="0">
      <w:start w:val="1"/>
      <w:numFmt w:val="decimal"/>
      <w:lvlText w:val="%1."/>
      <w:lvlJc w:val="left"/>
      <w:pPr>
        <w:tabs>
          <w:tab w:val="num" w:pos="720"/>
        </w:tabs>
        <w:ind w:left="720" w:hanging="360"/>
      </w:pPr>
      <w:rPr>
        <w:rFonts w:hint="default"/>
        <w:u w:val="none"/>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2868"/>
    <w:rsid w:val="000020FF"/>
    <w:rsid w:val="00026318"/>
    <w:rsid w:val="00042373"/>
    <w:rsid w:val="00073182"/>
    <w:rsid w:val="000B5D1A"/>
    <w:rsid w:val="000D37D9"/>
    <w:rsid w:val="000F06FD"/>
    <w:rsid w:val="001131BD"/>
    <w:rsid w:val="0014316E"/>
    <w:rsid w:val="00155A36"/>
    <w:rsid w:val="00167858"/>
    <w:rsid w:val="00203B05"/>
    <w:rsid w:val="00210568"/>
    <w:rsid w:val="00227CC1"/>
    <w:rsid w:val="00282854"/>
    <w:rsid w:val="002843CA"/>
    <w:rsid w:val="002850C1"/>
    <w:rsid w:val="00286DFA"/>
    <w:rsid w:val="002E19F1"/>
    <w:rsid w:val="0033229B"/>
    <w:rsid w:val="00347A10"/>
    <w:rsid w:val="0035031B"/>
    <w:rsid w:val="00351313"/>
    <w:rsid w:val="00375791"/>
    <w:rsid w:val="003B026D"/>
    <w:rsid w:val="003B2FF6"/>
    <w:rsid w:val="003F6C35"/>
    <w:rsid w:val="0042444E"/>
    <w:rsid w:val="00457900"/>
    <w:rsid w:val="0047067C"/>
    <w:rsid w:val="004A1EE3"/>
    <w:rsid w:val="004B6761"/>
    <w:rsid w:val="004B699C"/>
    <w:rsid w:val="00531E06"/>
    <w:rsid w:val="00545F34"/>
    <w:rsid w:val="00557ADF"/>
    <w:rsid w:val="00634414"/>
    <w:rsid w:val="006375FD"/>
    <w:rsid w:val="00644DD1"/>
    <w:rsid w:val="006B113C"/>
    <w:rsid w:val="006F4A71"/>
    <w:rsid w:val="00701DC5"/>
    <w:rsid w:val="007040B8"/>
    <w:rsid w:val="00705A5A"/>
    <w:rsid w:val="00722D41"/>
    <w:rsid w:val="00741E1F"/>
    <w:rsid w:val="00777275"/>
    <w:rsid w:val="0081522F"/>
    <w:rsid w:val="008274CA"/>
    <w:rsid w:val="008C1B68"/>
    <w:rsid w:val="00A0394C"/>
    <w:rsid w:val="00A04185"/>
    <w:rsid w:val="00A716BF"/>
    <w:rsid w:val="00AE7990"/>
    <w:rsid w:val="00B130A2"/>
    <w:rsid w:val="00BA73C7"/>
    <w:rsid w:val="00BB4E3C"/>
    <w:rsid w:val="00C12B34"/>
    <w:rsid w:val="00C15C80"/>
    <w:rsid w:val="00C645C0"/>
    <w:rsid w:val="00C651BE"/>
    <w:rsid w:val="00CA541E"/>
    <w:rsid w:val="00D163E6"/>
    <w:rsid w:val="00D2418C"/>
    <w:rsid w:val="00D55B6C"/>
    <w:rsid w:val="00DB1BA9"/>
    <w:rsid w:val="00DD210F"/>
    <w:rsid w:val="00E26D2E"/>
    <w:rsid w:val="00E35360"/>
    <w:rsid w:val="00E459D3"/>
    <w:rsid w:val="00E47908"/>
    <w:rsid w:val="00E73595"/>
    <w:rsid w:val="00E74ADC"/>
    <w:rsid w:val="00E91C37"/>
    <w:rsid w:val="00E95112"/>
    <w:rsid w:val="00EB2868"/>
    <w:rsid w:val="00EE0F14"/>
    <w:rsid w:val="00EE6FAA"/>
    <w:rsid w:val="00F358B8"/>
    <w:rsid w:val="00F85C90"/>
    <w:rsid w:val="00F9006F"/>
    <w:rsid w:val="00F93DE5"/>
    <w:rsid w:val="00FC583C"/>
    <w:rsid w:val="00FE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83D055-0FD5-477B-AFBB-F12F32D0B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86DFA"/>
    <w:pPr>
      <w:tabs>
        <w:tab w:val="center" w:pos="4677"/>
        <w:tab w:val="right" w:pos="9355"/>
      </w:tabs>
    </w:pPr>
  </w:style>
  <w:style w:type="character" w:styleId="a4">
    <w:name w:val="page number"/>
    <w:basedOn w:val="a0"/>
    <w:rsid w:val="00286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3220633">
      <w:bodyDiv w:val="1"/>
      <w:marLeft w:val="0"/>
      <w:marRight w:val="0"/>
      <w:marTop w:val="0"/>
      <w:marBottom w:val="0"/>
      <w:divBdr>
        <w:top w:val="none" w:sz="0" w:space="0" w:color="auto"/>
        <w:left w:val="none" w:sz="0" w:space="0" w:color="auto"/>
        <w:bottom w:val="none" w:sz="0" w:space="0" w:color="auto"/>
        <w:right w:val="none" w:sz="0" w:space="0" w:color="auto"/>
      </w:divBdr>
    </w:div>
    <w:div w:id="165124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5365</Words>
  <Characters>30587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г.Орск ул. Ю.Фучика 9-57</Company>
  <LinksUpToDate>false</LinksUpToDate>
  <CharactersWithSpaces>35881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Кот</dc:creator>
  <cp:keywords/>
  <cp:lastModifiedBy>admin</cp:lastModifiedBy>
  <cp:revision>2</cp:revision>
  <dcterms:created xsi:type="dcterms:W3CDTF">2014-02-03T10:00:00Z</dcterms:created>
  <dcterms:modified xsi:type="dcterms:W3CDTF">2014-02-03T10:00:00Z</dcterms:modified>
</cp:coreProperties>
</file>